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53" w:rsidRPr="00AC1A2E" w:rsidRDefault="00C45995" w:rsidP="00C4599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AC1A2E">
        <w:rPr>
          <w:rFonts w:ascii="Times New Roman" w:eastAsia="Times New Roman" w:hAnsi="Times New Roman" w:cs="Times New Roman"/>
          <w:b/>
        </w:rPr>
        <w:t>ГОСУДАРСТВЕННОЕ КАЗЕННОЕ ДОШКОЛЬНОЕ ОБРАЗОВАТЕЛЬНОЕ УЧРЕЖДЕНИЕ</w:t>
      </w:r>
      <w:r w:rsidRPr="00AC1A2E">
        <w:rPr>
          <w:rFonts w:ascii="Times New Roman" w:eastAsia="Times New Roman" w:hAnsi="Times New Roman" w:cs="Times New Roman"/>
          <w:b/>
        </w:rPr>
        <w:br/>
        <w:t xml:space="preserve">ДЕТСКИЙ САД № 9 «ЗВЕЗДОЧКА» </w:t>
      </w:r>
    </w:p>
    <w:p w:rsidR="00DE67AE" w:rsidRPr="00AC1A2E" w:rsidRDefault="00C45995" w:rsidP="00C4599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AC1A2E">
        <w:rPr>
          <w:rFonts w:ascii="Times New Roman" w:eastAsia="Times New Roman" w:hAnsi="Times New Roman" w:cs="Times New Roman"/>
          <w:b/>
        </w:rPr>
        <w:t>(ГКДОУ Д/С №9 «ЗВЕЗДОЧКА»)</w:t>
      </w: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AC1A2E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7723" w:rsidRDefault="00AC1A2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C1A2E">
        <w:rPr>
          <w:rFonts w:ascii="Times New Roman" w:eastAsia="Times New Roman" w:hAnsi="Times New Roman" w:cs="Times New Roman"/>
          <w:b/>
        </w:rPr>
        <w:t xml:space="preserve">КОНСПЕКТ НОД ПО ФОРМИРОВАНИЮ </w:t>
      </w:r>
      <w:proofErr w:type="gramStart"/>
      <w:r w:rsidRPr="00AC1A2E">
        <w:rPr>
          <w:rFonts w:ascii="Times New Roman" w:eastAsia="Times New Roman" w:hAnsi="Times New Roman" w:cs="Times New Roman"/>
          <w:b/>
        </w:rPr>
        <w:t>ЭЛЕМЕНТАРНЫХ</w:t>
      </w:r>
      <w:proofErr w:type="gramEnd"/>
      <w:r w:rsidRPr="00AC1A2E">
        <w:rPr>
          <w:rFonts w:ascii="Times New Roman" w:eastAsia="Times New Roman" w:hAnsi="Times New Roman" w:cs="Times New Roman"/>
          <w:b/>
        </w:rPr>
        <w:t xml:space="preserve"> </w:t>
      </w:r>
    </w:p>
    <w:p w:rsidR="00DE67AE" w:rsidRPr="00AC1A2E" w:rsidRDefault="00AC1A2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C1A2E">
        <w:rPr>
          <w:rFonts w:ascii="Times New Roman" w:eastAsia="Times New Roman" w:hAnsi="Times New Roman" w:cs="Times New Roman"/>
          <w:b/>
        </w:rPr>
        <w:t>МАТЕМАТИЧЕСКИХ ПРЕДСТАПЛЕНИЙ</w:t>
      </w:r>
    </w:p>
    <w:p w:rsidR="00DE67AE" w:rsidRPr="00C45995" w:rsidRDefault="00C45995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45995">
        <w:rPr>
          <w:rFonts w:ascii="Times New Roman" w:eastAsia="Times New Roman" w:hAnsi="Times New Roman" w:cs="Times New Roman"/>
          <w:b/>
        </w:rPr>
        <w:t>«ПОМОЖЕМ МИШКЕ</w:t>
      </w:r>
      <w:r w:rsidR="00F97723">
        <w:rPr>
          <w:rFonts w:ascii="Times New Roman" w:eastAsia="Times New Roman" w:hAnsi="Times New Roman" w:cs="Times New Roman"/>
          <w:b/>
        </w:rPr>
        <w:t xml:space="preserve"> НАЙТИ М</w:t>
      </w:r>
      <w:r w:rsidR="00AC1A2E">
        <w:rPr>
          <w:rFonts w:ascii="Times New Roman" w:eastAsia="Times New Roman" w:hAnsi="Times New Roman" w:cs="Times New Roman"/>
          <w:b/>
        </w:rPr>
        <w:t>АШУ</w:t>
      </w:r>
      <w:r w:rsidRPr="00C45995">
        <w:rPr>
          <w:rFonts w:ascii="Times New Roman" w:eastAsia="Times New Roman" w:hAnsi="Times New Roman" w:cs="Times New Roman"/>
          <w:b/>
        </w:rPr>
        <w:t xml:space="preserve">» </w:t>
      </w:r>
    </w:p>
    <w:p w:rsidR="00DE67AE" w:rsidRPr="00C45995" w:rsidRDefault="00C45995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45995">
        <w:rPr>
          <w:rFonts w:ascii="Times New Roman" w:eastAsia="Times New Roman" w:hAnsi="Times New Roman" w:cs="Times New Roman"/>
          <w:b/>
        </w:rPr>
        <w:t xml:space="preserve"> СТАРШАЯ ГРУППА №1</w:t>
      </w:r>
    </w:p>
    <w:p w:rsidR="00DE67AE" w:rsidRPr="00C45995" w:rsidRDefault="00DE67AE" w:rsidP="00DE67A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DE67AE" w:rsidRPr="00C45995" w:rsidRDefault="00C45995" w:rsidP="00C459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C4599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ВОСПИТАТЕЛЬ:</w:t>
      </w:r>
    </w:p>
    <w:p w:rsidR="00DE67AE" w:rsidRPr="00C45995" w:rsidRDefault="00C45995" w:rsidP="00C459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C45995">
        <w:rPr>
          <w:rFonts w:ascii="Times New Roman" w:eastAsia="Times New Roman" w:hAnsi="Times New Roman" w:cs="Times New Roman"/>
          <w:b/>
        </w:rPr>
        <w:t>ШАРАФУТДИНОВА Ж.Ш.</w:t>
      </w:r>
      <w:r w:rsidRPr="00C45995">
        <w:rPr>
          <w:rFonts w:ascii="Times New Roman" w:eastAsia="Times New Roman" w:hAnsi="Times New Roman" w:cs="Times New Roman"/>
          <w:b/>
        </w:rPr>
        <w:br/>
        <w:t xml:space="preserve">                                                                                                                             </w:t>
      </w: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E67AE" w:rsidRPr="00C45995" w:rsidRDefault="00DE67AE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8D3" w:rsidRPr="00C45995" w:rsidRDefault="000278D3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70853" w:rsidRPr="00C45995" w:rsidRDefault="00570853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70853" w:rsidRPr="00C45995" w:rsidRDefault="00570853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70853" w:rsidRPr="00C45995" w:rsidRDefault="00570853" w:rsidP="00D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C45995" w:rsidRDefault="00C45995" w:rsidP="007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995" w:rsidRPr="00C45995" w:rsidRDefault="00C45995" w:rsidP="00AC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45995">
        <w:rPr>
          <w:rFonts w:ascii="Times New Roman" w:eastAsia="Times New Roman" w:hAnsi="Times New Roman" w:cs="Times New Roman"/>
          <w:b/>
        </w:rPr>
        <w:t>Г. БАЙКОНУР 2026 Г.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="000A6547" w:rsidRPr="000A6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82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="00A82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математических</w:t>
      </w:r>
      <w:r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2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представлений</w:t>
      </w:r>
      <w:r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P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 </w:t>
      </w:r>
      <w:r w:rsidRPr="00AC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образовании числа 9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геометрических фигура</w:t>
      </w:r>
      <w:r w:rsidR="000A6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х; ориентировке на листе бумаги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01473" w:rsidRPr="00AC1A2E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считать в пределах 9, показа</w:t>
      </w:r>
      <w:r w:rsidRP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 </w:t>
      </w:r>
      <w:r w:rsidRPr="00AC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образование числа</w:t>
      </w:r>
      <w:r w:rsidRP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сравнения двух </w:t>
      </w:r>
      <w:r w:rsidRPr="00AC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 предметов</w:t>
      </w:r>
      <w:r w:rsidRP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выраженных соседними </w:t>
      </w:r>
      <w:r w:rsidRPr="00AC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числами 8 и 9</w:t>
      </w:r>
      <w:r w:rsidRP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1473" w:rsidRPr="00401473" w:rsidRDefault="00401473" w:rsidP="00B90A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представление о геометрических фигурах (круг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квадрат, </w:t>
      </w:r>
      <w:r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прямоугольник, треугольник</w:t>
      </w:r>
      <w:r w:rsidR="000A6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умение видеть и </w:t>
      </w:r>
      <w:r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находить 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предметы, имеющие форму знакомых геометрических фигур;</w:t>
      </w:r>
    </w:p>
    <w:p w:rsidR="00D767AF" w:rsidRPr="002B0D56" w:rsidRDefault="000A6547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учить ориентировке на листе бумаги</w:t>
      </w:r>
      <w:r w:rsidR="00401473"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01473" w:rsidRPr="00B90A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обозначать его словами</w:t>
      </w:r>
      <w:r w:rsidR="00401473"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01473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правый (левый) верхний (нижний)</w:t>
      </w:r>
      <w:r w:rsidR="00D767AF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1473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</w:t>
      </w:r>
      <w:r w:rsidR="00D767AF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центр  листа</w:t>
      </w:r>
      <w:r w:rsidR="00B90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767AF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1473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01473" w:rsidRPr="00401473" w:rsidRDefault="00401473" w:rsidP="00B90A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умение анализировать, сравнивать, классифицировать, делать умозаключения, устанавливать логические связи;</w:t>
      </w:r>
    </w:p>
    <w:p w:rsidR="00401473" w:rsidRPr="00401473" w:rsidRDefault="00401473" w:rsidP="00B90A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мышление, память, внимание, ориентировку в пространстве.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01473" w:rsidRPr="00401473" w:rsidRDefault="00401473" w:rsidP="00B90A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-воспитывать самостоятельность, умение понимать </w:t>
      </w:r>
      <w:r w:rsidR="002E3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поставленную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задачу и выполнять ее самостоятельно;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дружеские взаимоотношения между детьми </w:t>
      </w:r>
      <w:r w:rsidRPr="004014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(навыки работы в коллективе)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1473" w:rsidRPr="00401473" w:rsidRDefault="00401473" w:rsidP="00B90A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желание прийти на помощь.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-письмо с заданиями, наборное полотно, плоскостные </w:t>
      </w:r>
      <w:r w:rsidR="000A6547" w:rsidRPr="000A654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изображения зайчат и медвежат</w:t>
      </w:r>
      <w:r w:rsidRPr="000A654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9 шт., кукла Маша, посылка с сюрпризом </w:t>
      </w:r>
      <w:r w:rsidRPr="004014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(медальки)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4014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01473" w:rsidRPr="00401473" w:rsidRDefault="00401473" w:rsidP="00B90A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-карточки с двумя полосками, наборы кругов и квадратов (по 9шт. на</w:t>
      </w:r>
      <w:r w:rsidR="000A6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каждого, геометрические фигуры, карточки с геометрическими фигурами в центре, квадратные листы для ориентировки на листе.</w:t>
      </w:r>
    </w:p>
    <w:p w:rsidR="00401473" w:rsidRPr="00B90AAA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0AA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B90A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</w:t>
      </w:r>
      <w:proofErr w:type="gramEnd"/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014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сюрпризных моментов)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-наглядный </w:t>
      </w:r>
      <w:r w:rsidRPr="004014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демонстрационного материала)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6547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-словесный </w:t>
      </w:r>
      <w:r w:rsidRPr="004014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(напоминание, указание, вопросы, индивидуальные ответы детей)</w:t>
      </w: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1473" w:rsidRPr="00401473" w:rsidRDefault="00401473" w:rsidP="00B90A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E3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практический.</w:t>
      </w:r>
    </w:p>
    <w:p w:rsidR="00401473" w:rsidRPr="00401473" w:rsidRDefault="00401473" w:rsidP="00B90AAA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B43E0" w:rsidRPr="00D017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-Ребята, я очень рада вас видеть. Встаньте</w:t>
      </w:r>
      <w:r w:rsidR="00D767AF" w:rsidRPr="00D017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D767AF" w:rsidRPr="00D017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в круг.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Собрались все дети в круг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Крепко за руки возьмемся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Подарите друг другу улыбку! А теперь посмотрите на наших гостей, подарите улыбку!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D767AF" w:rsidRPr="00D017F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D01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Мотивация.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-Ребята, сегодня утром на столе я нашла конверт. Давайте откроем его и посмотрим, что внутри. Письмо, интересно, от кого оно? Прочитаем, и нам все станет ясно.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«Дорогие ребята! Помогите мне найти Машу. Она ушла в лес и заблудилась. Ваш Мишка».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-Конечно, мы поможем Мишке, правда, дети?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-Но Мишка нас предупреждает, что в лесу нам будут встречаться разные препятствия, и только справившись с ними, мы можем найти Машу. Тогда в путь!</w:t>
      </w:r>
    </w:p>
    <w:p w:rsidR="00DB43E0" w:rsidRPr="00D017F6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 задание </w:t>
      </w:r>
      <w:r w:rsidRPr="00D017F6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(на ковре)</w:t>
      </w:r>
      <w:r w:rsidRPr="00D017F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– </w:t>
      </w:r>
      <w:r w:rsidRPr="00D017F6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Образование числа 9</w:t>
      </w:r>
      <w:r w:rsidRPr="00D017F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(Мольберт и наборное полотно)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На в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ерхнюю полоску </w:t>
      </w:r>
      <w:r w:rsidR="00757180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поставила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8 зайчат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нижнюю полос</w:t>
      </w:r>
      <w:r w:rsidR="00757180" w:rsidRPr="00D017F6">
        <w:rPr>
          <w:rFonts w:ascii="Times New Roman" w:hAnsi="Times New Roman" w:cs="Times New Roman"/>
          <w:sz w:val="28"/>
          <w:szCs w:val="28"/>
          <w:lang w:eastAsia="ru-RU"/>
        </w:rPr>
        <w:t>ку поставила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8 медвежат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73" w:rsidRPr="00D017F6" w:rsidRDefault="00B55BF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Сколько зайчат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поставили?</w:t>
      </w:r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B0A"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(8) </w:t>
      </w:r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Последнее число счета относим </w:t>
      </w:r>
      <w:proofErr w:type="gramStart"/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всему количеству предметов в ряду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01473" w:rsidRPr="00D017F6" w:rsidRDefault="00B55BFE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медвежат</w:t>
      </w:r>
      <w:r w:rsidR="00401473"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поставили?</w:t>
      </w:r>
      <w:r w:rsidR="002E3B0A"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3B0A"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="00401473"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Последнее число счета относим </w:t>
      </w:r>
      <w:proofErr w:type="gramStart"/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всему количеству предметов в ряду </w:t>
      </w:r>
      <w:r w:rsidR="002E3B0A"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1473" w:rsidRPr="00D017F6" w:rsidRDefault="00B55BFE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можем сказать про животных</w:t>
      </w:r>
      <w:r w:rsidR="00401473"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01473"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поровну, одинаково)</w:t>
      </w:r>
    </w:p>
    <w:p w:rsidR="00401473" w:rsidRPr="00D017F6" w:rsidRDefault="00401473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 </w:t>
      </w:r>
      <w:r w:rsidRPr="00D01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числом</w:t>
      </w:r>
      <w:r w:rsidR="00B55BFE"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обозначим количество зайчат и медвежат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</w:p>
    <w:p w:rsidR="00AC1A2E" w:rsidRDefault="00B55BFE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я добавлю одного зайчонка, сколько их</w:t>
      </w:r>
      <w:r w:rsidR="00401473"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станет? </w:t>
      </w:r>
      <w:r w:rsidR="00401473"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</w:p>
    <w:p w:rsidR="00401473" w:rsidRPr="00D017F6" w:rsidRDefault="00401473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 </w:t>
      </w:r>
      <w:r w:rsidRPr="00D01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 мы получили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Последнее число счета относим </w:t>
      </w:r>
      <w:proofErr w:type="gramStart"/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E3B0A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всему количеству предметов в ряду </w:t>
      </w:r>
    </w:p>
    <w:p w:rsidR="00401473" w:rsidRPr="00D017F6" w:rsidRDefault="00401473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получили </w:t>
      </w:r>
      <w:r w:rsidRPr="00D01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 9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B55BFE"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(добавили 1 зайчика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D017F6" w:rsidRDefault="00401473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 </w:t>
      </w:r>
      <w:r w:rsidRPr="00D01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 больше 9 или 8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</w:p>
    <w:p w:rsidR="00401473" w:rsidRPr="00D017F6" w:rsidRDefault="00401473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сколько</w:t>
      </w:r>
      <w:proofErr w:type="gramEnd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1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 9 больше числа 8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1)</w:t>
      </w:r>
    </w:p>
    <w:p w:rsidR="00401473" w:rsidRPr="00D017F6" w:rsidRDefault="00401473" w:rsidP="00AC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C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 </w:t>
      </w:r>
      <w:r w:rsidRPr="00D01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число меньше 8 или 9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Как сделать так, чтобы зайчат и медвежат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стало поровну, одинаково? </w:t>
      </w:r>
      <w:r w:rsidR="00B55BFE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(добавить одного медвежонка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D017F6" w:rsidRDefault="004A6314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Сколько стало медвежат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(9)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Что мы можем сказать про количество животных</w:t>
      </w:r>
      <w:r w:rsidR="004A6314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4A6314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</w:t>
      </w:r>
      <w:r w:rsidR="00B55BFE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ивотных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поровну, по 9)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</w:p>
    <w:p w:rsidR="00401473" w:rsidRPr="00D017F6" w:rsidRDefault="00B55BF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(убираю 1 зайчонка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Как можно еще сделать, чтобы фруктов стало поровну? </w:t>
      </w:r>
      <w:r w:rsidR="00B55BFE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(убрать 1 медвежонка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Сколько стало медвежат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(8)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5BFE" w:rsidRPr="00D017F6">
        <w:rPr>
          <w:rFonts w:ascii="Times New Roman" w:hAnsi="Times New Roman" w:cs="Times New Roman"/>
          <w:sz w:val="28"/>
          <w:szCs w:val="28"/>
          <w:lang w:eastAsia="ru-RU"/>
        </w:rPr>
        <w:t>Как получилось 8 медвежат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757180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(убрали 1медвежонка</w:t>
      </w:r>
      <w:r w:rsidR="00401473" w:rsidRPr="00D017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D017F6" w:rsidRDefault="00B55BF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(Добавляю по одному животному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 в каждый ряд и предла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гаю всем вместе сосчитать животных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01473" w:rsidRPr="00D017F6" w:rsidRDefault="00AC1A2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Молодцы! Ребята, вы справились с первым заданием и познакомились с </w:t>
      </w:r>
      <w:r w:rsidR="00401473" w:rsidRPr="00D017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образованием числа 9</w:t>
      </w:r>
      <w:r w:rsidR="00401473" w:rsidRPr="00D017F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>Тогда, в путь!</w:t>
      </w:r>
    </w:p>
    <w:p w:rsidR="00DB43E0" w:rsidRPr="00D017F6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73" w:rsidRPr="00D017F6" w:rsidRDefault="00401473" w:rsidP="00B90AA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017F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задание </w:t>
      </w:r>
      <w:r w:rsidRPr="00D017F6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(за столами)</w:t>
      </w:r>
      <w:r w:rsidRPr="00D017F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- Закрепление </w:t>
      </w:r>
      <w:r w:rsidRPr="00D017F6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образования числа 9</w:t>
      </w:r>
      <w:r w:rsidRPr="00D017F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Ребята, пройдите за свои рабочие места. У вас на столах карточки с двумя полосками и геометрические фигуры 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(квадраты и круги)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(Аналогичная работа выполняе</w:t>
      </w:r>
      <w:r w:rsidR="00757180" w:rsidRPr="004A6314">
        <w:rPr>
          <w:rFonts w:ascii="Times New Roman" w:hAnsi="Times New Roman" w:cs="Times New Roman"/>
          <w:sz w:val="28"/>
          <w:szCs w:val="28"/>
          <w:lang w:eastAsia="ru-RU"/>
        </w:rPr>
        <w:t>тся с раздаточным материалом.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Дети, не забудьте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мы выкладываем правой рукой, слева - направо.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(Слежу за правильным выполнением заданий, за посадкой детей за столами)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Молодцы, мы справились!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А теперь отдохнем!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01473" w:rsidRPr="004A6314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По дорожке, по дорожке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Скачем мы на правой ножке </w:t>
      </w:r>
      <w:r w:rsidR="00401473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(подскоки на правой ноге)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И по этой же дорожке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Скачем мы на левой ножке </w:t>
      </w:r>
      <w:r w:rsidR="00401473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(подскоки на левой ноге)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По тропинке побежим,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До лужайки добежим </w:t>
      </w:r>
      <w:r w:rsidR="00401473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На лужайке, на лужайке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Мы попрыгаем как зайки </w:t>
      </w:r>
      <w:r w:rsidR="00401473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(прыжки на обеих ногах)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Стоп. Немного отдохнем</w:t>
      </w:r>
    </w:p>
    <w:p w:rsidR="00401473" w:rsidRPr="004A6314" w:rsidRDefault="00DB43E0" w:rsidP="00B90AAA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И дальше мы пешком пойдем! </w:t>
      </w:r>
      <w:r w:rsidR="00401473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342A9" w:rsidRPr="004A6314" w:rsidRDefault="002342A9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 задание - Дидактическая игра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предмет такой же формы</w:t>
      </w:r>
      <w:proofErr w:type="gramStart"/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ковре)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Здесь лежат карточки с </w:t>
      </w:r>
      <w:r w:rsidRPr="00D017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D017F6">
        <w:rPr>
          <w:rFonts w:ascii="Times New Roman" w:hAnsi="Times New Roman" w:cs="Times New Roman"/>
          <w:sz w:val="28"/>
          <w:szCs w:val="28"/>
          <w:lang w:eastAsia="ru-RU"/>
        </w:rPr>
        <w:t xml:space="preserve"> геометрических фигур. </w:t>
      </w:r>
      <w:r w:rsidR="002342A9" w:rsidRPr="00D017F6">
        <w:rPr>
          <w:rFonts w:ascii="Times New Roman" w:hAnsi="Times New Roman" w:cs="Times New Roman"/>
          <w:sz w:val="28"/>
          <w:szCs w:val="28"/>
          <w:lang w:eastAsia="ru-RU"/>
        </w:rPr>
        <w:t>Возле каждой карточки встаньте по 3 чел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овека. Это ваши команды. Задача: как можно быстрее заполнить карточку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 предмет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ами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такой же формы. 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Предметные картинки брать на столе. Игра начинается под счет. Брать по 1 картинке. В конце игры н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ужно объяснить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>, почему вы выбрали именно эти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</w:t>
      </w:r>
      <w:r w:rsidR="002342A9" w:rsidRPr="004A631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A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C1A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Послушайте меня</w:t>
      </w:r>
      <w:r w:rsidRPr="00AC1A2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«Я выбрала треугольный флажок, потому что он похож на треугольник -</w:t>
      </w:r>
      <w:r w:rsidR="00757180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у него 3 стороны и три угла».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Молодцы, ребята! Много вы н</w:t>
      </w:r>
      <w:r w:rsidR="001536F8" w:rsidRPr="004A6314">
        <w:rPr>
          <w:rFonts w:ascii="Times New Roman" w:hAnsi="Times New Roman" w:cs="Times New Roman"/>
          <w:sz w:val="28"/>
          <w:szCs w:val="28"/>
          <w:lang w:eastAsia="ru-RU"/>
        </w:rPr>
        <w:t>ашли предметов круглой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, квадратной, треугольной, прямоугольной форм.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Посмотрите, а вот и Маша нашлась! </w:t>
      </w:r>
      <w:r w:rsidR="001536F8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(кукла Маша с корзинкой ягод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(Рассказ Маши об ее приключении)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Дава</w:t>
      </w:r>
      <w:r w:rsidR="001536F8" w:rsidRPr="004A6314">
        <w:rPr>
          <w:rFonts w:ascii="Times New Roman" w:hAnsi="Times New Roman" w:cs="Times New Roman"/>
          <w:sz w:val="28"/>
          <w:szCs w:val="28"/>
          <w:lang w:eastAsia="ru-RU"/>
        </w:rPr>
        <w:t>йте посчитаем, сколько ягод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017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собрала Маша в</w:t>
      </w:r>
      <w:r w:rsidRPr="004A63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17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лесу</w:t>
      </w:r>
      <w:r w:rsidRPr="004A63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1536F8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считают-9 ягод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Дети объясняют Маше, что в лес одной опасно ходить!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Дети, а почему мы нашли Машу? 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 выполнили правильно все задания)</w:t>
      </w:r>
    </w:p>
    <w:p w:rsidR="00401473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Маша хочет с вами поиграть!</w:t>
      </w:r>
    </w:p>
    <w:p w:rsidR="00DB43E0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73" w:rsidRDefault="00401473" w:rsidP="00B90AAA">
      <w:pPr>
        <w:pStyle w:val="a6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DB43E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 задание. Игровое упражнение </w:t>
      </w:r>
      <w:r w:rsidRPr="00DB43E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«Что,</w:t>
      </w:r>
      <w:r w:rsidR="001536F8" w:rsidRPr="00DB43E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где?»</w:t>
      </w:r>
    </w:p>
    <w:p w:rsidR="008D0E1E" w:rsidRPr="00DB43E0" w:rsidRDefault="008D0E1E" w:rsidP="00B90AA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D0E1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Ребята, вы будете  ставить геометрические фигуры  туда, куда я скажу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36F8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 в правый верхний угол круг. </w:t>
      </w:r>
      <w:r w:rsidR="001536F8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(Дети выполняют задан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ие</w:t>
      </w:r>
      <w:r w:rsidR="001536F8"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за столами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36F8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 в левый верхний угол квадрат.</w:t>
      </w:r>
    </w:p>
    <w:p w:rsidR="00401473" w:rsidRPr="004A6314" w:rsidRDefault="001536F8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 Положите в правый нижний угол треугольник.</w:t>
      </w:r>
    </w:p>
    <w:p w:rsidR="00401473" w:rsidRPr="004A6314" w:rsidRDefault="001536F8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 Положите в левый нижний угол прямоугольник.</w:t>
      </w:r>
    </w:p>
    <w:p w:rsidR="00401473" w:rsidRPr="004A6314" w:rsidRDefault="001536F8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- В </w:t>
      </w:r>
      <w:r w:rsidR="002B0D56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центр листа  положите цифру 9.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0D56" w:rsidRPr="004A6314" w:rsidRDefault="002B0D56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Где находится круг (квадрат, треугольник, прямоугольник, цифра </w:t>
      </w:r>
      <w:r w:rsidRPr="008D0E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9)?</w:t>
      </w:r>
      <w:r w:rsidR="00341A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D0E1E" w:rsidRDefault="008D0E1E" w:rsidP="00B90AAA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D0E1E" w:rsidRPr="008D0E1E" w:rsidRDefault="008D0E1E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Ребята, как интересно с вами играть! Но мне пора бежать к Мишке.</w:t>
      </w:r>
      <w:r w:rsidR="00D55A5A"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:rsidR="00401473" w:rsidRPr="00DB43E0" w:rsidRDefault="00401473" w:rsidP="00B90AAA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B43E0">
        <w:rPr>
          <w:rFonts w:ascii="Times New Roman" w:hAnsi="Times New Roman" w:cs="Times New Roman"/>
          <w:i/>
          <w:sz w:val="28"/>
          <w:szCs w:val="28"/>
          <w:lang w:eastAsia="ru-RU"/>
        </w:rPr>
        <w:t>3</w:t>
      </w:r>
      <w:r w:rsidR="0057085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DB43E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Рефлексия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-Какие вы молодцы! Вы сегодня сделали доброе </w:t>
      </w:r>
      <w:r w:rsidR="00D55A5A">
        <w:rPr>
          <w:rFonts w:ascii="Times New Roman" w:hAnsi="Times New Roman" w:cs="Times New Roman"/>
          <w:sz w:val="28"/>
          <w:szCs w:val="28"/>
          <w:lang w:eastAsia="ru-RU"/>
        </w:rPr>
        <w:t>дело, пришли на помощь Мишке и Маше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, работали все дружно, быстро и правильно выполнили все задания!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Что нового вы узнали? 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4A631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образование числа 9</w:t>
      </w: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Что понравилось больше всего?</w:t>
      </w:r>
    </w:p>
    <w:p w:rsidR="00401473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Что было для вас трудно?</w:t>
      </w:r>
    </w:p>
    <w:p w:rsidR="00DB43E0" w:rsidRPr="004A6314" w:rsidRDefault="00DB43E0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(Стук в дверь)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-Вы слышали, кто-то стучит!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B0D56" w:rsidRPr="004A6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Это почтальон принес посылку от Мишки. </w:t>
      </w:r>
      <w:r w:rsidRPr="004A631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 открытка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: «Спасибо, ребята! Вы мне помогли найти Машу!</w:t>
      </w:r>
    </w:p>
    <w:p w:rsidR="00401473" w:rsidRPr="004A6314" w:rsidRDefault="004A6314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Каждый просто молодец!</w:t>
      </w:r>
    </w:p>
    <w:p w:rsidR="00401473" w:rsidRPr="004A6314" w:rsidRDefault="004A6314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С </w:t>
      </w:r>
      <w:hyperlink r:id="rId7" w:tooltip="Математика. Математические представления, ФЭМП" w:history="1">
        <w:r w:rsidR="00401473" w:rsidRPr="004A631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математикой дружите</w:t>
        </w:r>
      </w:hyperlink>
    </w:p>
    <w:p w:rsidR="00401473" w:rsidRPr="004A6314" w:rsidRDefault="004A6314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Знания свои копите.</w:t>
      </w:r>
    </w:p>
    <w:p w:rsidR="00401473" w:rsidRPr="004A6314" w:rsidRDefault="004A6314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Пусть помогут вам </w:t>
      </w:r>
      <w:r w:rsidR="00401473" w:rsidRPr="00DB43E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старанье</w:t>
      </w:r>
      <w:r w:rsidR="00401473" w:rsidRPr="00DB43E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01473" w:rsidRPr="004A6314" w:rsidRDefault="004A6314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01473" w:rsidRPr="004A6314">
        <w:rPr>
          <w:rFonts w:ascii="Times New Roman" w:hAnsi="Times New Roman" w:cs="Times New Roman"/>
          <w:sz w:val="28"/>
          <w:szCs w:val="28"/>
          <w:lang w:eastAsia="ru-RU"/>
        </w:rPr>
        <w:t>Память, логика, вниманье!»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C1A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Он прислал нам сюрприз - медальки!</w:t>
      </w:r>
    </w:p>
    <w:p w:rsidR="00401473" w:rsidRPr="004A6314" w:rsidRDefault="00401473" w:rsidP="00B90A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3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(Раздаю вместе с Машей медальки детям)</w:t>
      </w:r>
      <w:r w:rsidRPr="004A63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73" w:rsidRDefault="0040147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Перед занятием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гости, здравствуйте.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Женискуль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 старшей группы № 1 ГКДОУ д/с № 9 «Звездочка», приглашаю вас посмотреть непрерывно</w:t>
      </w:r>
      <w:r w:rsidR="00970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образовательную деятельность по ФЭМП.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НОД: познавательное развитие 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НОД: «Поможем Мишке найти Машу»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97049F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НОД являю</w:t>
      </w:r>
      <w:r w:rsidR="00DD6DA3">
        <w:rPr>
          <w:rFonts w:ascii="Times New Roman" w:hAnsi="Times New Roman" w:cs="Times New Roman"/>
          <w:sz w:val="28"/>
          <w:szCs w:val="28"/>
        </w:rPr>
        <w:t xml:space="preserve">тся: </w:t>
      </w:r>
      <w:r w:rsidR="00DD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</w:t>
      </w:r>
      <w:r w:rsidR="00DD6DA3"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="00DD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математических</w:t>
      </w:r>
      <w:r w:rsidR="00DD6DA3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представлений</w:t>
      </w:r>
      <w:r w:rsidR="00DD6DA3" w:rsidRPr="002B0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="00DD6DA3"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 </w:t>
      </w:r>
      <w:r w:rsidR="00DD6DA3" w:rsidRPr="008563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образовании числа 9</w:t>
      </w:r>
      <w:r w:rsidR="00DD6DA3"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геометрических фигура</w:t>
      </w:r>
      <w:r w:rsidR="00DD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х; ориентировке на листе бумаги</w:t>
      </w:r>
      <w:r w:rsidR="00DD6DA3" w:rsidRPr="00401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приоритетной образовательной области:</w:t>
      </w:r>
    </w:p>
    <w:p w:rsidR="00DD6DA3" w:rsidRDefault="00DD6DA3" w:rsidP="00DD6D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DD6DA3" w:rsidRPr="0012346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-учить считать в пределах 9, показать</w:t>
      </w:r>
      <w:r w:rsidRPr="0085638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5638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образование числа</w:t>
      </w:r>
      <w:r w:rsidRPr="0085638D">
        <w:rPr>
          <w:rFonts w:ascii="Times New Roman" w:hAnsi="Times New Roman" w:cs="Times New Roman"/>
          <w:sz w:val="28"/>
          <w:szCs w:val="28"/>
          <w:lang w:eastAsia="ru-RU"/>
        </w:rPr>
        <w:t> на основе сравнения двух </w:t>
      </w:r>
      <w:r w:rsidRPr="0085638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 предметов</w:t>
      </w:r>
      <w:r w:rsidRPr="0085638D">
        <w:rPr>
          <w:rFonts w:ascii="Times New Roman" w:hAnsi="Times New Roman" w:cs="Times New Roman"/>
          <w:sz w:val="28"/>
          <w:szCs w:val="28"/>
          <w:lang w:eastAsia="ru-RU"/>
        </w:rPr>
        <w:t>, выраженных соседними </w:t>
      </w:r>
      <w:r w:rsidRPr="0085638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числами 8 и 9</w:t>
      </w:r>
      <w:r w:rsidRPr="001234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D6DA3" w:rsidRPr="0012346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-закреплять представление о геометрических фигурах (круг, квадрат, прямоугольник, треугольник), развивать умение видеть и находить  предметы, имеющие форму знакомых геометрических фигур;</w:t>
      </w:r>
    </w:p>
    <w:p w:rsidR="00DD6DA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-продолжать учить ориентировке на листе бумаги, </w:t>
      </w:r>
      <w:r w:rsidRPr="001234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обозначать его словами</w:t>
      </w:r>
      <w:r w:rsidRPr="00123463">
        <w:rPr>
          <w:rFonts w:ascii="Times New Roman" w:hAnsi="Times New Roman" w:cs="Times New Roman"/>
          <w:sz w:val="28"/>
          <w:szCs w:val="28"/>
          <w:lang w:eastAsia="ru-RU"/>
        </w:rPr>
        <w:t xml:space="preserve">: правый (левый) верхний (нижний) угол, центр  листа.  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Развивающие:</w:t>
      </w:r>
    </w:p>
    <w:p w:rsidR="00DD6DA3" w:rsidRPr="0012346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-развивать умение анализировать, сравнивать, классифицировать, делать умозаключения, устанавливать логические связи;</w:t>
      </w:r>
    </w:p>
    <w:p w:rsidR="00DD6DA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-развивать мышление, память, внимание, ориентировку в пространстве.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Воспитательные:</w:t>
      </w:r>
    </w:p>
    <w:p w:rsidR="00DD6DA3" w:rsidRPr="0012346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-воспитывать самостоятельность, умение понимать поставленную задачу и выполнять ее самостоятельно;</w:t>
      </w:r>
    </w:p>
    <w:p w:rsidR="00DD6DA3" w:rsidRPr="0012346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-воспитывать дружеские взаимоотношения между детьми </w:t>
      </w:r>
      <w:r w:rsidRPr="001234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(навыки работы в коллективе)</w:t>
      </w:r>
      <w:r w:rsidRPr="001234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D6DA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23463">
        <w:rPr>
          <w:rFonts w:ascii="Times New Roman" w:hAnsi="Times New Roman" w:cs="Times New Roman"/>
          <w:sz w:val="28"/>
          <w:szCs w:val="28"/>
          <w:lang w:eastAsia="ru-RU"/>
        </w:rPr>
        <w:t>-воспитывать желание прийти на помощь.</w:t>
      </w:r>
    </w:p>
    <w:p w:rsidR="00DD6DA3" w:rsidRDefault="00DD6DA3" w:rsidP="00DD6DA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049F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данными детьми я работаю четвертый год.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образовательной работе я стараюсь учитывать особенности возраста, доступность материала для данных детей.</w:t>
      </w:r>
    </w:p>
    <w:p w:rsidR="00DD6DA3" w:rsidRDefault="0097049F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6DA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оя основная цель – своевременно сформир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овать у детей</w:t>
      </w:r>
      <w:r w:rsidR="00DD6DA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познавательную активность в соответствии с возрастом. Для достижения поставленных целей использую игровые методы и приемы обучения ФЭМП. Как знают все, математика – точная наука.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Изучение различных разделов математики </w:t>
      </w:r>
      <w:r w:rsidR="00DD6DA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способствуют развитию логического мышления,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памяти, внимания, пространственного мышления,</w:t>
      </w:r>
      <w:r w:rsidR="00DD6DA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быстроты реакции.  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17 детей. Сегодня на занятии присутствует _______ человек.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Выбранный мною метод проведения занятия считаю наиболее рациональным, так как организованная обстановка развивает важные умения – слушать и понимать, правильно отвечать на вопросы.</w:t>
      </w:r>
    </w:p>
    <w:p w:rsidR="00DD6DA3" w:rsidRDefault="00DD6DA3" w:rsidP="00D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получилось из задуманного мной – оценивать вам, уважаемые коллеги. 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Самоанализ занятия</w:t>
      </w:r>
    </w:p>
    <w:p w:rsidR="00D017F6" w:rsidRPr="00D017F6" w:rsidRDefault="00D017F6" w:rsidP="00D017F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t>Анализ целей и задач.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 проводилось в старшей группе </w:t>
      </w:r>
      <w:r w:rsidRPr="00D017F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17F6">
        <w:rPr>
          <w:i/>
          <w:iCs/>
          <w:color w:val="111111"/>
          <w:sz w:val="28"/>
          <w:szCs w:val="28"/>
          <w:bdr w:val="none" w:sz="0" w:space="0" w:color="auto" w:frame="1"/>
        </w:rPr>
        <w:t>Смешарики</w:t>
      </w:r>
      <w:proofErr w:type="spellEnd"/>
      <w:r w:rsidRPr="00D017F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017F6">
        <w:rPr>
          <w:color w:val="111111"/>
          <w:sz w:val="28"/>
          <w:szCs w:val="28"/>
        </w:rPr>
        <w:t>. Состояло из трех этапов взаимосвязанных между собой, в ходе которых дети поэтапно выполняли различные действия. Данная структура вполне оправдана, так как каждый этап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 xml:space="preserve"> направлен на решение определенных задач и предлагает выбор методов и приемов. Цели и задачи соответствуют целевым ориентирам ФГОС </w:t>
      </w:r>
      <w:proofErr w:type="gramStart"/>
      <w:r w:rsidRPr="00D017F6">
        <w:rPr>
          <w:color w:val="111111"/>
          <w:sz w:val="28"/>
          <w:szCs w:val="28"/>
        </w:rPr>
        <w:t>ДО</w:t>
      </w:r>
      <w:proofErr w:type="gramEnd"/>
      <w:r w:rsidRPr="00D017F6">
        <w:rPr>
          <w:color w:val="111111"/>
          <w:sz w:val="28"/>
          <w:szCs w:val="28"/>
        </w:rPr>
        <w:t>. Для достижения цели создана образовательная среда, цели и задачи соответствуют возрастным возможностям. Прослеживается связь целей и задач с темой образовательной деятельности. Задачи были сформулированы конкретно и соответствовали уровню развития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D017F6">
        <w:rPr>
          <w:color w:val="111111"/>
          <w:sz w:val="28"/>
          <w:szCs w:val="28"/>
        </w:rPr>
        <w:t>.</w:t>
      </w:r>
    </w:p>
    <w:p w:rsidR="00D017F6" w:rsidRPr="00D017F6" w:rsidRDefault="00D017F6" w:rsidP="00D017F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t>Анализ организации организованной образовательной деятельности.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t>В ходе проведения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была использована личностно-ориентированная модель деятельности. Дети показали знания программного материала. Преобладали вопросы проблемно-поискового характера. </w:t>
      </w:r>
      <w:r w:rsidRPr="00DE037E">
        <w:rPr>
          <w:color w:val="111111"/>
          <w:sz w:val="28"/>
          <w:szCs w:val="28"/>
          <w:bdr w:val="none" w:sz="0" w:space="0" w:color="auto" w:frame="1"/>
        </w:rPr>
        <w:t>Для активизации детей были использованы следующие методы</w:t>
      </w:r>
      <w:r w:rsidRPr="00D017F6">
        <w:rPr>
          <w:color w:val="111111"/>
          <w:sz w:val="28"/>
          <w:szCs w:val="28"/>
        </w:rPr>
        <w:t>:</w:t>
      </w:r>
    </w:p>
    <w:p w:rsidR="00D017F6" w:rsidRPr="00D017F6" w:rsidRDefault="00D017F6" w:rsidP="00D01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</w:t>
      </w:r>
      <w:proofErr w:type="gramEnd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E03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сюрпризного момента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017F6" w:rsidRPr="00D017F6" w:rsidRDefault="00D017F6" w:rsidP="00D01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</w:t>
      </w:r>
      <w:proofErr w:type="gramEnd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демонстрационного материала)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017F6" w:rsidRPr="00D017F6" w:rsidRDefault="00D017F6" w:rsidP="00D01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1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(напоминание, указание, вопросы, индивидуальные ответы детей)</w:t>
      </w: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017F6" w:rsidRPr="00D017F6" w:rsidRDefault="00D017F6" w:rsidP="00D01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</w:t>
      </w:r>
      <w:proofErr w:type="gramEnd"/>
      <w:r w:rsidRPr="00D01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17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(работа за столами)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017F6">
        <w:rPr>
          <w:color w:val="111111"/>
          <w:sz w:val="28"/>
          <w:szCs w:val="28"/>
          <w:u w:val="single"/>
          <w:bdr w:val="none" w:sz="0" w:space="0" w:color="auto" w:frame="1"/>
        </w:rPr>
        <w:t>и приемы</w:t>
      </w:r>
      <w:r w:rsidRPr="00D017F6">
        <w:rPr>
          <w:color w:val="111111"/>
          <w:sz w:val="28"/>
          <w:szCs w:val="28"/>
        </w:rPr>
        <w:t>: игровой, пояснения, указания, показ, художественное слово, поощрение, индивидуальная работа, беседа.</w:t>
      </w:r>
      <w:proofErr w:type="gramEnd"/>
      <w:r w:rsidRPr="00D017F6">
        <w:rPr>
          <w:color w:val="111111"/>
          <w:sz w:val="28"/>
          <w:szCs w:val="28"/>
        </w:rPr>
        <w:t>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D017F6">
        <w:rPr>
          <w:color w:val="111111"/>
          <w:sz w:val="28"/>
          <w:szCs w:val="28"/>
        </w:rPr>
        <w:t> осуществлялось в соответствии с конспектом. Конспект составлен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</w:t>
      </w:r>
      <w:r w:rsidRPr="00D017F6">
        <w:rPr>
          <w:color w:val="111111"/>
          <w:sz w:val="28"/>
          <w:szCs w:val="28"/>
        </w:rPr>
        <w:t>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 На каждый момент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D017F6">
        <w:rPr>
          <w:color w:val="111111"/>
          <w:sz w:val="28"/>
          <w:szCs w:val="28"/>
        </w:rPr>
        <w:t>. На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D017F6">
        <w:rPr>
          <w:color w:val="111111"/>
          <w:sz w:val="28"/>
          <w:szCs w:val="28"/>
        </w:rPr>
        <w:t> использовалась музыка, которая усиливала эмоциональное восприятие.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 динамичное</w:t>
      </w:r>
      <w:r w:rsidRPr="00D017F6">
        <w:rPr>
          <w:color w:val="111111"/>
          <w:sz w:val="28"/>
          <w:szCs w:val="28"/>
        </w:rPr>
        <w:t>, оно включает приемы, которые предусматривают быструю смену деятельности. Перемещение по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D017F6">
        <w:rPr>
          <w:color w:val="111111"/>
          <w:sz w:val="28"/>
          <w:szCs w:val="28"/>
        </w:rPr>
        <w:t> во время игры «</w:t>
      </w:r>
      <w:r w:rsidRPr="00D017F6">
        <w:rPr>
          <w:iCs/>
          <w:sz w:val="28"/>
          <w:szCs w:val="28"/>
          <w:bdr w:val="none" w:sz="0" w:space="0" w:color="auto" w:frame="1"/>
        </w:rPr>
        <w:t>Найди предмет такой же формы</w:t>
      </w:r>
      <w:r w:rsidRPr="00D017F6">
        <w:rPr>
          <w:color w:val="111111"/>
          <w:sz w:val="28"/>
          <w:szCs w:val="28"/>
        </w:rPr>
        <w:t xml:space="preserve">», </w:t>
      </w:r>
      <w:proofErr w:type="spellStart"/>
      <w:r w:rsidRPr="00D017F6">
        <w:rPr>
          <w:color w:val="111111"/>
          <w:sz w:val="28"/>
          <w:szCs w:val="28"/>
        </w:rPr>
        <w:t>физминутки</w:t>
      </w:r>
      <w:proofErr w:type="spellEnd"/>
      <w:r w:rsidRPr="00D017F6">
        <w:rPr>
          <w:color w:val="111111"/>
          <w:sz w:val="28"/>
          <w:szCs w:val="28"/>
        </w:rPr>
        <w:t>. Быстрая сменяемость приемов и смена поз в течение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позволили избежать утомляемости детей.</w:t>
      </w:r>
    </w:p>
    <w:p w:rsidR="00D017F6" w:rsidRPr="00D017F6" w:rsidRDefault="00D017F6" w:rsidP="00D017F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i/>
          <w:color w:val="111111"/>
          <w:sz w:val="28"/>
          <w:szCs w:val="28"/>
        </w:rPr>
        <w:t>Анализ образовательной деятельности</w:t>
      </w:r>
      <w:r w:rsidRPr="00D017F6">
        <w:rPr>
          <w:color w:val="111111"/>
          <w:sz w:val="28"/>
          <w:szCs w:val="28"/>
        </w:rPr>
        <w:t>.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lastRenderedPageBreak/>
        <w:t>Старалась вызвать интерес у детей к виду деятельности, разнообразить материал и задания. Объем информации был достаточный. </w:t>
      </w:r>
      <w:r w:rsidRPr="00DE037E">
        <w:rPr>
          <w:color w:val="111111"/>
          <w:sz w:val="28"/>
          <w:szCs w:val="28"/>
          <w:bdr w:val="none" w:sz="0" w:space="0" w:color="auto" w:frame="1"/>
        </w:rPr>
        <w:t>В ходе образовательной деятельности сочетались различные формы работы</w:t>
      </w:r>
      <w:r w:rsidRPr="00DE037E">
        <w:rPr>
          <w:color w:val="111111"/>
          <w:sz w:val="28"/>
          <w:szCs w:val="28"/>
        </w:rPr>
        <w:t>: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-групповая</w:t>
      </w:r>
      <w:r w:rsidRPr="00D017F6">
        <w:rPr>
          <w:color w:val="111111"/>
          <w:sz w:val="28"/>
          <w:szCs w:val="28"/>
        </w:rPr>
        <w:t>;</w:t>
      </w:r>
    </w:p>
    <w:p w:rsidR="00D017F6" w:rsidRPr="00D017F6" w:rsidRDefault="00D017F6" w:rsidP="00D017F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t>-индивидуальная.</w:t>
      </w:r>
    </w:p>
    <w:p w:rsidR="00D017F6" w:rsidRPr="00D017F6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t>В ходе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старалась сохранить у детей интерес и осознанное отношение к выполняемой деятельности.</w:t>
      </w:r>
    </w:p>
    <w:p w:rsidR="00D017F6" w:rsidRPr="00B72AF1" w:rsidRDefault="00D017F6" w:rsidP="00D017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17F6">
        <w:rPr>
          <w:color w:val="111111"/>
          <w:sz w:val="28"/>
          <w:szCs w:val="28"/>
        </w:rPr>
        <w:t>Во время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прослеживалась следующая интеграция образовательных областей </w:t>
      </w:r>
      <w:r w:rsidRPr="00D017F6">
        <w:rPr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D017F6">
        <w:rPr>
          <w:color w:val="111111"/>
          <w:sz w:val="28"/>
          <w:szCs w:val="28"/>
        </w:rPr>
        <w:t>, </w:t>
      </w:r>
      <w:r w:rsidRPr="00D017F6">
        <w:rPr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D017F6">
        <w:rPr>
          <w:color w:val="111111"/>
          <w:sz w:val="28"/>
          <w:szCs w:val="28"/>
        </w:rPr>
        <w:t>, </w:t>
      </w:r>
      <w:r w:rsidRPr="00D017F6">
        <w:rPr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D017F6">
        <w:rPr>
          <w:color w:val="111111"/>
          <w:sz w:val="28"/>
          <w:szCs w:val="28"/>
        </w:rPr>
        <w:t>, </w:t>
      </w:r>
      <w:r w:rsidRPr="00D017F6">
        <w:rPr>
          <w:iCs/>
          <w:color w:val="111111"/>
          <w:sz w:val="28"/>
          <w:szCs w:val="28"/>
          <w:bdr w:val="none" w:sz="0" w:space="0" w:color="auto" w:frame="1"/>
        </w:rPr>
        <w:t>«физическое развитие</w:t>
      </w:r>
      <w:r w:rsidRPr="00D017F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017F6">
        <w:rPr>
          <w:color w:val="111111"/>
          <w:sz w:val="28"/>
          <w:szCs w:val="28"/>
        </w:rPr>
        <w:t>, которые реализовывались в соответствии с возрастными возможностями и особенностями детей. Использование модели </w:t>
      </w:r>
      <w:r w:rsidRPr="00D017F6">
        <w:rPr>
          <w:iCs/>
          <w:color w:val="111111"/>
          <w:sz w:val="28"/>
          <w:szCs w:val="28"/>
          <w:bdr w:val="none" w:sz="0" w:space="0" w:color="auto" w:frame="1"/>
        </w:rPr>
        <w:t>«Помощь герою»</w:t>
      </w:r>
      <w:r w:rsidRPr="00D017F6">
        <w:rPr>
          <w:color w:val="111111"/>
          <w:sz w:val="28"/>
          <w:szCs w:val="28"/>
        </w:rPr>
        <w:t xml:space="preserve">, помогло в интересной игровой форме реализовать основные обучающие задачи </w:t>
      </w:r>
      <w:r w:rsidR="00DE037E">
        <w:rPr>
          <w:color w:val="111111"/>
          <w:sz w:val="28"/>
          <w:szCs w:val="28"/>
        </w:rPr>
        <w:t>–</w:t>
      </w:r>
      <w:r w:rsidRPr="00D017F6">
        <w:rPr>
          <w:color w:val="111111"/>
          <w:sz w:val="28"/>
          <w:szCs w:val="28"/>
        </w:rPr>
        <w:t xml:space="preserve"> </w:t>
      </w:r>
      <w:r w:rsidR="00DE037E">
        <w:rPr>
          <w:color w:val="111111"/>
          <w:sz w:val="28"/>
          <w:szCs w:val="28"/>
        </w:rPr>
        <w:t xml:space="preserve">формирование </w:t>
      </w:r>
      <w:r w:rsidRPr="00D017F6">
        <w:rPr>
          <w:color w:val="111111"/>
          <w:sz w:val="28"/>
          <w:szCs w:val="28"/>
        </w:rPr>
        <w:t>математических представлений детей об </w:t>
      </w:r>
      <w:r w:rsidRPr="00D017F6">
        <w:rPr>
          <w:bCs/>
          <w:color w:val="111111"/>
          <w:sz w:val="28"/>
          <w:szCs w:val="28"/>
          <w:bdr w:val="none" w:sz="0" w:space="0" w:color="auto" w:frame="1"/>
        </w:rPr>
        <w:t>образовании числа 9</w:t>
      </w:r>
      <w:r w:rsidRPr="00D017F6">
        <w:rPr>
          <w:color w:val="111111"/>
          <w:sz w:val="28"/>
          <w:szCs w:val="28"/>
        </w:rPr>
        <w:t>; геометрических фигурах; ориентировке на листе бумаги. Моя роль сводилась к обучению давать точные ответы. Это помогло добиться оптимального результата. В каждом моменте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я старалась направлять детей на поиск решений проблемы, помогала приобрести новый опыт, активизировать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 w:rsidRPr="00D017F6">
        <w:rPr>
          <w:color w:val="111111"/>
          <w:sz w:val="28"/>
          <w:szCs w:val="28"/>
        </w:rPr>
        <w:t> и поддерживать положительный эмоциональный настрой. Создание поисковых, проблемных ситуаций активизировало мыслительную и познавательную деятельность детей, Специфика работы с детьми на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D017F6">
        <w:rPr>
          <w:color w:val="111111"/>
          <w:sz w:val="28"/>
          <w:szCs w:val="28"/>
        </w:rPr>
        <w:t> отражалась в личностно-ориентированном подходе. Робких детей подбадривала, хвалила, чтобы закрепить у них ситуацию успеха. Во время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017F6">
        <w:rPr>
          <w:color w:val="111111"/>
          <w:sz w:val="28"/>
          <w:szCs w:val="28"/>
        </w:rPr>
        <w:t> старалась общаться с детьми на одном уровне, старалась поддерживать у детей интерес к</w:t>
      </w:r>
      <w:r w:rsidRPr="00B72AF1">
        <w:rPr>
          <w:color w:val="111111"/>
          <w:sz w:val="28"/>
          <w:szCs w:val="28"/>
        </w:rPr>
        <w:t> 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занятию</w:t>
      </w:r>
      <w:r w:rsidRPr="00450F90">
        <w:rPr>
          <w:b/>
          <w:color w:val="111111"/>
          <w:sz w:val="28"/>
          <w:szCs w:val="28"/>
        </w:rPr>
        <w:t> </w:t>
      </w:r>
      <w:r w:rsidRPr="00450F90">
        <w:rPr>
          <w:color w:val="111111"/>
          <w:sz w:val="28"/>
          <w:szCs w:val="28"/>
        </w:rPr>
        <w:t>на</w:t>
      </w:r>
      <w:r w:rsidRPr="00B72AF1">
        <w:rPr>
          <w:color w:val="111111"/>
          <w:sz w:val="28"/>
          <w:szCs w:val="28"/>
        </w:rPr>
        <w:t xml:space="preserve"> протяжении всего времени. В</w:t>
      </w:r>
      <w:r>
        <w:rPr>
          <w:color w:val="111111"/>
          <w:sz w:val="28"/>
          <w:szCs w:val="28"/>
        </w:rPr>
        <w:t xml:space="preserve"> связи с тем, что </w:t>
      </w:r>
      <w:proofErr w:type="gramStart"/>
      <w:r>
        <w:rPr>
          <w:color w:val="111111"/>
          <w:sz w:val="28"/>
          <w:szCs w:val="28"/>
        </w:rPr>
        <w:t>большинство детей уже пятилетние,  старалась, чтобы</w:t>
      </w:r>
      <w:proofErr w:type="gramEnd"/>
      <w:r>
        <w:rPr>
          <w:color w:val="111111"/>
          <w:sz w:val="28"/>
          <w:szCs w:val="28"/>
        </w:rPr>
        <w:t xml:space="preserve"> дети отвечали индивидуальными ответами. В группе есть дети, которым еще  нет 5 лет и ребенок с синдромом Дауна. Поэтому с этими детьми буду проводить индивидуальную работу вне занятия. </w:t>
      </w:r>
      <w:r w:rsidRPr="00B72AF1">
        <w:rPr>
          <w:color w:val="111111"/>
          <w:sz w:val="28"/>
          <w:szCs w:val="28"/>
        </w:rPr>
        <w:t>Но, несмотря на эти затруднения, я счи</w:t>
      </w:r>
      <w:r>
        <w:rPr>
          <w:color w:val="111111"/>
          <w:sz w:val="28"/>
          <w:szCs w:val="28"/>
        </w:rPr>
        <w:t xml:space="preserve">таю, что все поставленные задачи мною </w:t>
      </w:r>
      <w:r w:rsidRPr="00F34E9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</w:t>
      </w:r>
      <w:r w:rsidRPr="00D01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ыли решены</w:t>
      </w:r>
      <w:r w:rsidRPr="00D017F6">
        <w:rPr>
          <w:b/>
          <w:color w:val="111111"/>
          <w:sz w:val="28"/>
          <w:szCs w:val="28"/>
        </w:rPr>
        <w:t>.</w:t>
      </w:r>
    </w:p>
    <w:p w:rsidR="00DD6DA3" w:rsidRPr="00F304D0" w:rsidRDefault="00DD6DA3" w:rsidP="00B90A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6DA3" w:rsidRPr="00F304D0" w:rsidSect="00F97723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6518"/>
    <w:multiLevelType w:val="multilevel"/>
    <w:tmpl w:val="10FA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D0"/>
    <w:rsid w:val="000278D3"/>
    <w:rsid w:val="000A6547"/>
    <w:rsid w:val="001536F8"/>
    <w:rsid w:val="002342A9"/>
    <w:rsid w:val="002B0D56"/>
    <w:rsid w:val="002E3B0A"/>
    <w:rsid w:val="002E753F"/>
    <w:rsid w:val="00341A8A"/>
    <w:rsid w:val="00401473"/>
    <w:rsid w:val="004A6314"/>
    <w:rsid w:val="005524F7"/>
    <w:rsid w:val="00570853"/>
    <w:rsid w:val="0071429C"/>
    <w:rsid w:val="00757180"/>
    <w:rsid w:val="008D0E1E"/>
    <w:rsid w:val="0097049F"/>
    <w:rsid w:val="009D6438"/>
    <w:rsid w:val="00A821FA"/>
    <w:rsid w:val="00AC1A2E"/>
    <w:rsid w:val="00B55BFE"/>
    <w:rsid w:val="00B90AAA"/>
    <w:rsid w:val="00C45995"/>
    <w:rsid w:val="00D017F6"/>
    <w:rsid w:val="00D55A5A"/>
    <w:rsid w:val="00D767AF"/>
    <w:rsid w:val="00DB43E0"/>
    <w:rsid w:val="00DD6DA3"/>
    <w:rsid w:val="00DE037E"/>
    <w:rsid w:val="00DE67AE"/>
    <w:rsid w:val="00F304D0"/>
    <w:rsid w:val="00F34A79"/>
    <w:rsid w:val="00F97723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1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473"/>
    <w:rPr>
      <w:b/>
      <w:bCs/>
    </w:rPr>
  </w:style>
  <w:style w:type="character" w:styleId="a5">
    <w:name w:val="Hyperlink"/>
    <w:basedOn w:val="a0"/>
    <w:uiPriority w:val="99"/>
    <w:semiHidden/>
    <w:unhideWhenUsed/>
    <w:rsid w:val="00401473"/>
    <w:rPr>
      <w:color w:val="0000FF"/>
      <w:u w:val="single"/>
    </w:rPr>
  </w:style>
  <w:style w:type="paragraph" w:styleId="a6">
    <w:name w:val="No Spacing"/>
    <w:uiPriority w:val="1"/>
    <w:qFormat/>
    <w:rsid w:val="004A6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1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473"/>
    <w:rPr>
      <w:b/>
      <w:bCs/>
    </w:rPr>
  </w:style>
  <w:style w:type="character" w:styleId="a5">
    <w:name w:val="Hyperlink"/>
    <w:basedOn w:val="a0"/>
    <w:uiPriority w:val="99"/>
    <w:semiHidden/>
    <w:unhideWhenUsed/>
    <w:rsid w:val="00401473"/>
    <w:rPr>
      <w:color w:val="0000FF"/>
      <w:u w:val="single"/>
    </w:rPr>
  </w:style>
  <w:style w:type="paragraph" w:styleId="a6">
    <w:name w:val="No Spacing"/>
    <w:uiPriority w:val="1"/>
    <w:qFormat/>
    <w:rsid w:val="004A6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zanyatiya-po-matemati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FEBC-622A-40D3-AADC-C39A1AFD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14</cp:revision>
  <dcterms:created xsi:type="dcterms:W3CDTF">2026-02-15T16:27:00Z</dcterms:created>
  <dcterms:modified xsi:type="dcterms:W3CDTF">2026-05-11T09:41:00Z</dcterms:modified>
</cp:coreProperties>
</file>