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7D121" w14:textId="77777777" w:rsidR="0085184B" w:rsidRDefault="0085184B" w:rsidP="00E6406A">
      <w:pPr>
        <w:shd w:val="clear" w:color="auto" w:fill="F8F9FA"/>
        <w:spacing w:after="100" w:line="240" w:lineRule="auto"/>
        <w:jc w:val="center"/>
        <w:rPr>
          <w:rStyle w:val="c3"/>
          <w:b/>
          <w:bCs/>
          <w:color w:val="C00000"/>
          <w:sz w:val="32"/>
          <w:szCs w:val="32"/>
        </w:rPr>
      </w:pPr>
      <w:r>
        <w:rPr>
          <w:rStyle w:val="c3"/>
          <w:b/>
          <w:bCs/>
          <w:color w:val="C00000"/>
          <w:sz w:val="32"/>
          <w:szCs w:val="32"/>
        </w:rPr>
        <w:t>Сценарий коррекционной недели «История народов России»</w:t>
      </w:r>
    </w:p>
    <w:p w14:paraId="739E2436" w14:textId="77777777" w:rsidR="0085184B" w:rsidRPr="0085184B" w:rsidRDefault="0085184B" w:rsidP="00E6406A">
      <w:pPr>
        <w:shd w:val="clear" w:color="auto" w:fill="F8F9FA"/>
        <w:spacing w:after="100" w:line="240" w:lineRule="auto"/>
        <w:jc w:val="center"/>
        <w:rPr>
          <w:rStyle w:val="c3"/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85184B">
        <w:rPr>
          <w:rStyle w:val="c3"/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Команда «Грузия»</w:t>
      </w:r>
    </w:p>
    <w:p w14:paraId="25C3B466" w14:textId="03DD9085" w:rsidR="0085184B" w:rsidRPr="0085184B" w:rsidRDefault="0085184B" w:rsidP="00E6406A">
      <w:pPr>
        <w:shd w:val="clear" w:color="auto" w:fill="F8F9FA"/>
        <w:spacing w:after="100" w:line="240" w:lineRule="auto"/>
        <w:jc w:val="center"/>
        <w:rPr>
          <w:rStyle w:val="c3"/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</w:pPr>
      <w:r>
        <w:rPr>
          <w:rStyle w:val="c3"/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 xml:space="preserve">Национальные </w:t>
      </w:r>
      <w:proofErr w:type="gramStart"/>
      <w:r>
        <w:rPr>
          <w:rStyle w:val="c3"/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обычаи,  традиции</w:t>
      </w:r>
      <w:proofErr w:type="gramEnd"/>
      <w:r>
        <w:rPr>
          <w:rStyle w:val="c3"/>
          <w:rFonts w:ascii="Times New Roman" w:hAnsi="Times New Roman" w:cs="Times New Roman"/>
          <w:b/>
          <w:bCs/>
          <w:i/>
          <w:iCs/>
          <w:color w:val="002060"/>
          <w:sz w:val="32"/>
          <w:szCs w:val="32"/>
        </w:rPr>
        <w:t>, кухня и т.п.</w:t>
      </w:r>
    </w:p>
    <w:p w14:paraId="7D6B22C4" w14:textId="55F358AF" w:rsidR="00A35039" w:rsidRPr="0085184B" w:rsidRDefault="008B6989" w:rsidP="00E6406A">
      <w:pPr>
        <w:shd w:val="clear" w:color="auto" w:fill="F8F9FA"/>
        <w:spacing w:after="10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85184B">
        <w:rPr>
          <w:rStyle w:val="c3"/>
          <w:rFonts w:ascii="Times New Roman" w:hAnsi="Times New Roman" w:cs="Times New Roman"/>
          <w:b/>
          <w:bCs/>
          <w:i/>
          <w:iCs/>
          <w:sz w:val="24"/>
          <w:szCs w:val="24"/>
        </w:rPr>
        <w:t>Звучит  грузинская</w:t>
      </w:r>
      <w:proofErr w:type="gramEnd"/>
      <w:r w:rsidRPr="0085184B">
        <w:rPr>
          <w:rStyle w:val="c3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музыка</w:t>
      </w:r>
    </w:p>
    <w:p w14:paraId="27F31BF1" w14:textId="77777777" w:rsidR="008B6989" w:rsidRPr="002C27CC" w:rsidRDefault="008B6989" w:rsidP="00C34B3B">
      <w:pPr>
        <w:pStyle w:val="c0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  <w:r w:rsidRPr="002C27CC">
        <w:rPr>
          <w:rStyle w:val="c1"/>
          <w:sz w:val="32"/>
          <w:szCs w:val="32"/>
        </w:rPr>
        <w:t xml:space="preserve">Здравствуйте, дорогие друзья! </w:t>
      </w:r>
    </w:p>
    <w:p w14:paraId="3483C3FE" w14:textId="0A91E8E4" w:rsidR="008B6989" w:rsidRPr="008755A9" w:rsidRDefault="008B6989" w:rsidP="008755A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proofErr w:type="spellStart"/>
      <w:r w:rsidRPr="008755A9">
        <w:rPr>
          <w:sz w:val="32"/>
          <w:szCs w:val="32"/>
        </w:rPr>
        <w:t>Гамарджобат</w:t>
      </w:r>
      <w:proofErr w:type="spellEnd"/>
      <w:r w:rsidRPr="008755A9">
        <w:rPr>
          <w:sz w:val="32"/>
          <w:szCs w:val="32"/>
        </w:rPr>
        <w:t xml:space="preserve"> (</w:t>
      </w:r>
      <w:proofErr w:type="spellStart"/>
      <w:proofErr w:type="gramStart"/>
      <w:r w:rsidRPr="008755A9">
        <w:rPr>
          <w:sz w:val="32"/>
          <w:szCs w:val="32"/>
        </w:rPr>
        <w:t>гамарчобат</w:t>
      </w:r>
      <w:proofErr w:type="spellEnd"/>
      <w:r w:rsidRPr="008755A9">
        <w:rPr>
          <w:sz w:val="32"/>
          <w:szCs w:val="32"/>
        </w:rPr>
        <w:t xml:space="preserve"> )</w:t>
      </w:r>
      <w:proofErr w:type="gramEnd"/>
      <w:r w:rsidRPr="008755A9">
        <w:rPr>
          <w:sz w:val="32"/>
          <w:szCs w:val="32"/>
        </w:rPr>
        <w:t xml:space="preserve"> </w:t>
      </w:r>
      <w:proofErr w:type="spellStart"/>
      <w:r w:rsidRPr="008755A9">
        <w:rPr>
          <w:sz w:val="32"/>
          <w:szCs w:val="32"/>
          <w:shd w:val="clear" w:color="auto" w:fill="FFFFFF"/>
        </w:rPr>
        <w:t>дзви́рпасо</w:t>
      </w:r>
      <w:proofErr w:type="spellEnd"/>
      <w:r w:rsidRPr="008755A9">
        <w:rPr>
          <w:sz w:val="32"/>
          <w:szCs w:val="32"/>
          <w:shd w:val="clear" w:color="auto" w:fill="FFFFFF"/>
        </w:rPr>
        <w:t xml:space="preserve"> </w:t>
      </w:r>
      <w:proofErr w:type="spellStart"/>
      <w:r w:rsidRPr="008755A9">
        <w:rPr>
          <w:sz w:val="32"/>
          <w:szCs w:val="32"/>
          <w:shd w:val="clear" w:color="auto" w:fill="FFFFFF"/>
        </w:rPr>
        <w:t>мэгобре́бо</w:t>
      </w:r>
      <w:proofErr w:type="spellEnd"/>
      <w:r w:rsidRPr="008755A9">
        <w:rPr>
          <w:sz w:val="32"/>
          <w:szCs w:val="32"/>
          <w:shd w:val="clear" w:color="auto" w:fill="FFFFFF"/>
        </w:rPr>
        <w:t> !</w:t>
      </w:r>
    </w:p>
    <w:p w14:paraId="3E02C024" w14:textId="386BCE22" w:rsidR="008B6989" w:rsidRPr="008755A9" w:rsidRDefault="008B6989" w:rsidP="008755A9">
      <w:pPr>
        <w:pStyle w:val="c0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  <w:r w:rsidRPr="008755A9">
        <w:rPr>
          <w:rStyle w:val="c1"/>
          <w:sz w:val="32"/>
          <w:szCs w:val="32"/>
        </w:rPr>
        <w:t>Вас приветствует солнечная Грузия!</w:t>
      </w:r>
    </w:p>
    <w:p w14:paraId="245EE76E" w14:textId="3516A36D" w:rsidR="001F59C8" w:rsidRPr="00C34B3B" w:rsidRDefault="001F59C8" w:rsidP="00E6406A">
      <w:pPr>
        <w:pStyle w:val="a6"/>
        <w:numPr>
          <w:ilvl w:val="0"/>
          <w:numId w:val="15"/>
        </w:numPr>
        <w:shd w:val="clear" w:color="auto" w:fill="FEFEFE"/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4B3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Грузины</w:t>
      </w:r>
      <w:r w:rsidRPr="00C34B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называют себя</w:t>
      </w:r>
      <w:r w:rsidRPr="00C34B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C34B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картвели</w:t>
      </w:r>
      <w:proofErr w:type="spellEnd"/>
      <w:r w:rsidRPr="00C34B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34B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–</w:t>
      </w:r>
      <w:r w:rsidRPr="00C34B3B">
        <w:rPr>
          <w:rFonts w:ascii="Times New Roman" w:eastAsia="Times New Roman" w:hAnsi="Times New Roman" w:cs="Times New Roman"/>
          <w:sz w:val="32"/>
          <w:szCs w:val="32"/>
          <w:lang w:eastAsia="ru-RU"/>
        </w:rPr>
        <w:t>- это нация с </w:t>
      </w:r>
      <w:hyperlink r:id="rId6" w:history="1">
        <w:r w:rsidRPr="00C34B3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древнейшей историей</w:t>
        </w:r>
      </w:hyperlink>
      <w:r w:rsidRPr="00C34B3B">
        <w:rPr>
          <w:rFonts w:ascii="Times New Roman" w:eastAsia="Times New Roman" w:hAnsi="Times New Roman" w:cs="Times New Roman"/>
          <w:sz w:val="32"/>
          <w:szCs w:val="32"/>
          <w:lang w:eastAsia="ru-RU"/>
        </w:rPr>
        <w:t> и самобытной уникальной культурой, гостеприимными,  добрыми и отзывчивыми людьми,  чтущих свой язык и традиции.</w:t>
      </w:r>
    </w:p>
    <w:p w14:paraId="756DEAC3" w14:textId="6E0982CA" w:rsidR="00132A03" w:rsidRPr="00E6406A" w:rsidRDefault="00132A03" w:rsidP="008755A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27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Слово "Грузия" в наш язык пришло в XVII-XVIII веке от арабского </w:t>
      </w:r>
      <w:r w:rsidR="00C34B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2C27CC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proofErr w:type="spellStart"/>
      <w:r w:rsidRPr="002C27CC">
        <w:rPr>
          <w:rFonts w:ascii="Times New Roman" w:eastAsia="Times New Roman" w:hAnsi="Times New Roman" w:cs="Times New Roman"/>
          <w:sz w:val="32"/>
          <w:szCs w:val="32"/>
          <w:lang w:eastAsia="ru-RU"/>
        </w:rPr>
        <w:t>Гурджистан</w:t>
      </w:r>
      <w:proofErr w:type="spellEnd"/>
      <w:r w:rsidR="00741191" w:rsidRPr="002C27CC">
        <w:rPr>
          <w:rFonts w:ascii="Times New Roman" w:eastAsia="Times New Roman" w:hAnsi="Times New Roman" w:cs="Times New Roman"/>
          <w:sz w:val="32"/>
          <w:szCs w:val="32"/>
          <w:lang w:eastAsia="ru-RU"/>
        </w:rPr>
        <w:t>». Первые</w:t>
      </w:r>
      <w:r w:rsidRPr="00E6406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грузины появились на территории России во времена раннего средневековья. До 1991 года Грузия входила в состав бывшего СССР.   Сейчас Грузия – самостоятельное государство. В России проживает около 158 тысяч человек. </w:t>
      </w:r>
      <w:r w:rsidR="008755A9">
        <w:rPr>
          <w:rFonts w:ascii="Times New Roman" w:hAnsi="Times New Roman" w:cs="Times New Roman"/>
          <w:sz w:val="32"/>
          <w:szCs w:val="32"/>
          <w:shd w:val="clear" w:color="auto" w:fill="FFFFFF"/>
        </w:rPr>
        <w:t>Грузины</w:t>
      </w:r>
      <w:r w:rsidRPr="00E6406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не имеют районов компактного проживания в России. </w:t>
      </w:r>
    </w:p>
    <w:p w14:paraId="2489BD9C" w14:textId="4CF5218C" w:rsidR="004815FC" w:rsidRPr="00E6406A" w:rsidRDefault="004815FC" w:rsidP="008755A9">
      <w:pPr>
        <w:pStyle w:val="c0"/>
        <w:shd w:val="clear" w:color="auto" w:fill="FFFFFF"/>
        <w:spacing w:before="0" w:beforeAutospacing="0" w:after="0" w:afterAutospacing="0"/>
        <w:rPr>
          <w:rFonts w:ascii="Cambria" w:hAnsi="Cambria"/>
          <w:sz w:val="32"/>
          <w:szCs w:val="32"/>
        </w:rPr>
      </w:pPr>
      <w:r w:rsidRPr="00E6406A">
        <w:rPr>
          <w:b/>
          <w:bCs/>
          <w:sz w:val="32"/>
          <w:szCs w:val="32"/>
        </w:rPr>
        <w:t>Традиционной религией</w:t>
      </w:r>
      <w:r w:rsidRPr="00E6406A">
        <w:rPr>
          <w:sz w:val="32"/>
          <w:szCs w:val="32"/>
        </w:rPr>
        <w:t xml:space="preserve"> большинства грузин является православное </w:t>
      </w:r>
      <w:r w:rsidR="00741191" w:rsidRPr="00E6406A">
        <w:rPr>
          <w:sz w:val="32"/>
          <w:szCs w:val="32"/>
        </w:rPr>
        <w:t>христианство, часть</w:t>
      </w:r>
      <w:r w:rsidRPr="00E6406A">
        <w:rPr>
          <w:sz w:val="32"/>
          <w:szCs w:val="32"/>
        </w:rPr>
        <w:t xml:space="preserve"> (аджарцы, группы </w:t>
      </w:r>
      <w:proofErr w:type="spellStart"/>
      <w:r w:rsidRPr="00E6406A">
        <w:rPr>
          <w:sz w:val="32"/>
          <w:szCs w:val="32"/>
        </w:rPr>
        <w:t>месхов</w:t>
      </w:r>
      <w:proofErr w:type="spellEnd"/>
      <w:r w:rsidRPr="00E6406A">
        <w:rPr>
          <w:sz w:val="32"/>
          <w:szCs w:val="32"/>
        </w:rPr>
        <w:t xml:space="preserve"> и ингилойцев) - мусульмане-сунниты; имеются небольшие группы </w:t>
      </w:r>
      <w:r w:rsidR="00C34B3B" w:rsidRPr="00E6406A">
        <w:rPr>
          <w:sz w:val="32"/>
          <w:szCs w:val="32"/>
        </w:rPr>
        <w:t>г</w:t>
      </w:r>
      <w:r w:rsidRPr="00E6406A">
        <w:rPr>
          <w:sz w:val="32"/>
          <w:szCs w:val="32"/>
        </w:rPr>
        <w:t>рузин-католиков.</w:t>
      </w:r>
      <w:r w:rsidRPr="00E6406A">
        <w:rPr>
          <w:rFonts w:ascii="Cambria" w:hAnsi="Cambria"/>
          <w:sz w:val="32"/>
          <w:szCs w:val="32"/>
        </w:rPr>
        <w:t xml:space="preserve"> </w:t>
      </w:r>
    </w:p>
    <w:p w14:paraId="5C4A6C8F" w14:textId="0B074803" w:rsidR="009B20E1" w:rsidRPr="008755A9" w:rsidRDefault="00233255" w:rsidP="008755A9">
      <w:pPr>
        <w:shd w:val="clear" w:color="auto" w:fill="FEFEFE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3325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8755A9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9B20E1" w:rsidRPr="008755A9">
        <w:rPr>
          <w:rFonts w:ascii="Times New Roman" w:hAnsi="Times New Roman" w:cs="Times New Roman"/>
          <w:b/>
          <w:bCs/>
          <w:sz w:val="32"/>
          <w:szCs w:val="32"/>
        </w:rPr>
        <w:t>Грузинский язык</w:t>
      </w:r>
      <w:r w:rsidR="009B20E1" w:rsidRPr="008755A9">
        <w:rPr>
          <w:rFonts w:ascii="Times New Roman" w:hAnsi="Times New Roman" w:cs="Times New Roman"/>
          <w:sz w:val="32"/>
          <w:szCs w:val="32"/>
        </w:rPr>
        <w:t xml:space="preserve"> - картвельской группы кавказской семьи имеет ряд особенностей. Грузинский язык имеет древнее алфавитное письмо и обладает уникальным написанием букв, не сравнимым ни с одним алфавитом мира. </w:t>
      </w:r>
    </w:p>
    <w:p w14:paraId="2E338A15" w14:textId="77777777" w:rsidR="009B20E1" w:rsidRPr="008755A9" w:rsidRDefault="009B20E1" w:rsidP="00DC3AB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755A9">
        <w:rPr>
          <w:sz w:val="32"/>
          <w:szCs w:val="32"/>
        </w:rPr>
        <w:t xml:space="preserve">В нем нет ударения, тон повышается лишь на определенном слоге. </w:t>
      </w:r>
    </w:p>
    <w:p w14:paraId="1963E74B" w14:textId="7F84C715" w:rsidR="009B20E1" w:rsidRPr="00233255" w:rsidRDefault="009B20E1" w:rsidP="005812D2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33255">
        <w:rPr>
          <w:sz w:val="32"/>
          <w:szCs w:val="32"/>
        </w:rPr>
        <w:t>В грузинском языке отсутствуют заглавные буквы, нет мужского и женского рода, род определяется в зависимости от контекста. Существует грузинское слово, в котором идут сразу 8 (11) согласных подряд (</w:t>
      </w:r>
      <w:proofErr w:type="spellStart"/>
      <w:r w:rsidRPr="00233255">
        <w:rPr>
          <w:sz w:val="32"/>
          <w:szCs w:val="32"/>
        </w:rPr>
        <w:t>гвпртскнис</w:t>
      </w:r>
      <w:proofErr w:type="spellEnd"/>
      <w:r w:rsidRPr="00233255">
        <w:rPr>
          <w:sz w:val="32"/>
          <w:szCs w:val="32"/>
        </w:rPr>
        <w:t xml:space="preserve">). Перед тем как произнесете грузинское слово, убедитесь в правильности его звучания. Ведь можно оказаться в смешной ситуации, когда один неправильный звук кардинально меняет значение слова. Значение некоторых слов, вызывает улыбку у каждого из наших соотечественников. По - </w:t>
      </w:r>
      <w:proofErr w:type="spellStart"/>
      <w:r w:rsidRPr="00233255">
        <w:rPr>
          <w:sz w:val="32"/>
          <w:szCs w:val="32"/>
        </w:rPr>
        <w:t>грузински</w:t>
      </w:r>
      <w:proofErr w:type="spellEnd"/>
      <w:r w:rsidRPr="00233255">
        <w:rPr>
          <w:sz w:val="32"/>
          <w:szCs w:val="32"/>
        </w:rPr>
        <w:t xml:space="preserve"> слово «мама» значит «</w:t>
      </w:r>
      <w:proofErr w:type="spellStart"/>
      <w:r w:rsidRPr="00233255">
        <w:rPr>
          <w:sz w:val="32"/>
          <w:szCs w:val="32"/>
        </w:rPr>
        <w:t>дэда</w:t>
      </w:r>
      <w:proofErr w:type="spellEnd"/>
      <w:r w:rsidRPr="00233255">
        <w:rPr>
          <w:sz w:val="32"/>
          <w:szCs w:val="32"/>
        </w:rPr>
        <w:t>», а «папа» - «мама», «бабушка» -«</w:t>
      </w:r>
      <w:proofErr w:type="spellStart"/>
      <w:r w:rsidRPr="00233255">
        <w:rPr>
          <w:sz w:val="32"/>
          <w:szCs w:val="32"/>
        </w:rPr>
        <w:t>бебуа</w:t>
      </w:r>
      <w:proofErr w:type="spellEnd"/>
      <w:r w:rsidRPr="00233255">
        <w:rPr>
          <w:sz w:val="32"/>
          <w:szCs w:val="32"/>
        </w:rPr>
        <w:t>», «дедушка» - «</w:t>
      </w:r>
      <w:proofErr w:type="spellStart"/>
      <w:r w:rsidRPr="00233255">
        <w:rPr>
          <w:sz w:val="32"/>
          <w:szCs w:val="32"/>
        </w:rPr>
        <w:t>бабуа</w:t>
      </w:r>
      <w:proofErr w:type="spellEnd"/>
      <w:r w:rsidRPr="00233255">
        <w:rPr>
          <w:sz w:val="32"/>
          <w:szCs w:val="32"/>
        </w:rPr>
        <w:t>».</w:t>
      </w:r>
    </w:p>
    <w:p w14:paraId="38351FFE" w14:textId="77777777" w:rsidR="005812D2" w:rsidRPr="00233255" w:rsidRDefault="009B20E1" w:rsidP="00DC3AB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3255">
        <w:rPr>
          <w:rFonts w:ascii="Times New Roman" w:hAnsi="Times New Roman" w:cs="Times New Roman"/>
          <w:sz w:val="32"/>
          <w:szCs w:val="32"/>
        </w:rPr>
        <w:t xml:space="preserve">Забавно. Не правда ли? </w:t>
      </w:r>
      <w:r w:rsidR="005812D2" w:rsidRPr="002332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Особенно, когда представляешь себе маленького ребенка, громко зовущего своего «маму». </w:t>
      </w:r>
    </w:p>
    <w:p w14:paraId="4438FF19" w14:textId="5EAFC5B7" w:rsidR="00811D17" w:rsidRPr="00811D17" w:rsidRDefault="00233255" w:rsidP="00DC3AB4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3255">
        <w:rPr>
          <w:rFonts w:ascii="Times New Roman" w:eastAsia="Times New Roman" w:hAnsi="Times New Roman" w:cs="Times New Roman"/>
          <w:b/>
          <w:bCs/>
          <w:color w:val="0A0A0A"/>
          <w:sz w:val="32"/>
          <w:szCs w:val="32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 xml:space="preserve"> </w:t>
      </w:r>
      <w:r w:rsidR="00106EB0" w:rsidRPr="00811D17">
        <w:rPr>
          <w:rFonts w:ascii="Times New Roman" w:eastAsia="Times New Roman" w:hAnsi="Times New Roman" w:cs="Times New Roman"/>
          <w:sz w:val="32"/>
          <w:szCs w:val="32"/>
          <w:lang w:eastAsia="ru-RU"/>
        </w:rPr>
        <w:t>Национальная одежда грузин весьма оригинальна. В одежде прослеживается строгая элегантность</w:t>
      </w:r>
      <w:r w:rsidR="00DC3A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106EB0" w:rsidRPr="00811D17">
        <w:rPr>
          <w:rFonts w:ascii="Times New Roman" w:eastAsia="Times New Roman" w:hAnsi="Times New Roman" w:cs="Times New Roman"/>
          <w:sz w:val="32"/>
          <w:szCs w:val="32"/>
          <w:lang w:eastAsia="ru-RU"/>
        </w:rPr>
        <w:t>мужественность</w:t>
      </w:r>
      <w:r w:rsidR="00DC3AB4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106EB0" w:rsidRPr="00811D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нежная грациозность и</w:t>
      </w:r>
      <w:r w:rsidR="00DC3A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06EB0" w:rsidRPr="00811D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женственность. </w:t>
      </w:r>
    </w:p>
    <w:p w14:paraId="2CCC040A" w14:textId="289311C1" w:rsidR="00106EB0" w:rsidRPr="0085184B" w:rsidRDefault="00106EB0" w:rsidP="00DC3AB4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11D17">
        <w:rPr>
          <w:rFonts w:ascii="Times New Roman" w:eastAsia="Times New Roman" w:hAnsi="Times New Roman" w:cs="Times New Roman"/>
          <w:i/>
          <w:iCs/>
          <w:sz w:val="32"/>
          <w:szCs w:val="32"/>
          <w:u w:val="single" w:color="FF0000"/>
          <w:lang w:eastAsia="ru-RU"/>
        </w:rPr>
        <w:t>Женщины</w:t>
      </w:r>
      <w:r w:rsidRPr="00811D1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811D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носили длинные, сильно приталенные платья, с плотно облегающим лифом, отделанным бисером, золотой тесьмой, жемчугом. </w:t>
      </w:r>
      <w:r w:rsidRPr="00811D1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Пояс</w:t>
      </w:r>
      <w:r w:rsidRPr="00811D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 из бархата, </w:t>
      </w:r>
      <w:r w:rsidRPr="008518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шелковой или муаровой ленты </w:t>
      </w:r>
      <w:r w:rsidRPr="0085184B">
        <w:rPr>
          <w:rFonts w:ascii="Times New Roman" w:hAnsi="Times New Roman" w:cs="Times New Roman"/>
          <w:sz w:val="32"/>
          <w:szCs w:val="32"/>
          <w:shd w:val="clear" w:color="auto" w:fill="FFFFFF"/>
        </w:rPr>
        <w:t>и украшен вышивкой</w:t>
      </w:r>
      <w:r w:rsidR="00817A36" w:rsidRPr="0085184B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8518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либо жемчугом.</w:t>
      </w:r>
    </w:p>
    <w:p w14:paraId="7437F6C8" w14:textId="039D7099" w:rsidR="003C5630" w:rsidRPr="00741191" w:rsidRDefault="00106EB0" w:rsidP="007411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518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Женский костюм </w:t>
      </w:r>
      <w:r w:rsidRPr="0085184B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имел несколько обязательных элементов</w:t>
      </w:r>
      <w:r w:rsidR="00DC3AB4" w:rsidRPr="0085184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8518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Нательная одежда: сорочка </w:t>
      </w:r>
      <w:proofErr w:type="spellStart"/>
      <w:r w:rsidRPr="008518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перанги</w:t>
      </w:r>
      <w:proofErr w:type="spellEnd"/>
      <w:r w:rsidRPr="008518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Pr="008518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длинные штаны </w:t>
      </w:r>
      <w:proofErr w:type="spellStart"/>
      <w:r w:rsidRPr="0085184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шеидиши</w:t>
      </w:r>
      <w:proofErr w:type="spellEnd"/>
      <w:r w:rsidR="00817A36" w:rsidRPr="0085184B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8518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817A36" w:rsidRPr="0085184B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женщины носили д</w:t>
      </w:r>
      <w:r w:rsidRPr="008518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линное платье </w:t>
      </w:r>
      <w:r w:rsidRPr="008518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картули</w:t>
      </w:r>
      <w:r w:rsidRPr="008518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- "грузинское платье</w:t>
      </w:r>
      <w:r w:rsidR="00DC3AB4" w:rsidRPr="0085184B">
        <w:rPr>
          <w:rFonts w:ascii="Times New Roman" w:hAnsi="Times New Roman" w:cs="Times New Roman"/>
          <w:sz w:val="32"/>
          <w:szCs w:val="32"/>
          <w:shd w:val="clear" w:color="auto" w:fill="FFFFFF"/>
        </w:rPr>
        <w:t>» с</w:t>
      </w:r>
      <w:r w:rsidR="00817A36" w:rsidRPr="008518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нагрудной вставкой </w:t>
      </w:r>
      <w:proofErr w:type="spellStart"/>
      <w:r w:rsidR="00817A36" w:rsidRPr="0085184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гулиспири</w:t>
      </w:r>
      <w:proofErr w:type="spellEnd"/>
      <w:r w:rsidR="00817A36" w:rsidRPr="008518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r w:rsidRPr="008518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518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Платье подпоясывали длинным матерчатым поясом </w:t>
      </w:r>
      <w:r w:rsidR="00817A36" w:rsidRPr="008518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– </w:t>
      </w:r>
      <w:proofErr w:type="spellStart"/>
      <w:r w:rsidRPr="0085184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сарткели</w:t>
      </w:r>
      <w:proofErr w:type="spellEnd"/>
      <w:r w:rsidR="00817A36" w:rsidRPr="0085184B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Pr="008518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Поверх платья состоятельные грузинки надевали </w:t>
      </w:r>
      <w:proofErr w:type="spellStart"/>
      <w:r w:rsidRPr="0085184B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катиби</w:t>
      </w:r>
      <w:proofErr w:type="spellEnd"/>
      <w:r w:rsidRPr="008518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- распашную бархатную одежду на меху.</w:t>
      </w:r>
      <w:r w:rsidR="00741191" w:rsidRPr="0085184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85184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Головной убор</w:t>
      </w:r>
      <w:r w:rsidRPr="0085184B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85184B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женщин</w:t>
      </w:r>
      <w:r w:rsidRPr="0085184B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85184B">
        <w:rPr>
          <w:rFonts w:ascii="Times New Roman" w:hAnsi="Times New Roman" w:cs="Times New Roman"/>
          <w:b/>
          <w:bCs/>
          <w:sz w:val="32"/>
          <w:szCs w:val="32"/>
        </w:rPr>
        <w:t>тавхурва</w:t>
      </w:r>
      <w:proofErr w:type="spellEnd"/>
      <w:r w:rsidRPr="0085184B">
        <w:rPr>
          <w:rFonts w:ascii="Times New Roman" w:hAnsi="Times New Roman" w:cs="Times New Roman"/>
          <w:sz w:val="32"/>
          <w:szCs w:val="32"/>
        </w:rPr>
        <w:t xml:space="preserve"> состоит из </w:t>
      </w:r>
      <w:proofErr w:type="spellStart"/>
      <w:r w:rsidRPr="008518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лечаки</w:t>
      </w:r>
      <w:proofErr w:type="spellEnd"/>
      <w:r w:rsidRPr="0085184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5184B">
        <w:rPr>
          <w:rFonts w:ascii="Times New Roman" w:hAnsi="Times New Roman" w:cs="Times New Roman"/>
          <w:sz w:val="32"/>
          <w:szCs w:val="32"/>
        </w:rPr>
        <w:t xml:space="preserve">– </w:t>
      </w:r>
      <w:r w:rsidRPr="0085184B">
        <w:rPr>
          <w:rFonts w:ascii="Times New Roman" w:hAnsi="Times New Roman" w:cs="Times New Roman"/>
          <w:sz w:val="28"/>
          <w:szCs w:val="28"/>
        </w:rPr>
        <w:t>треугольной</w:t>
      </w:r>
      <w:r w:rsidRPr="0085184B">
        <w:rPr>
          <w:rFonts w:ascii="Times New Roman" w:hAnsi="Times New Roman" w:cs="Times New Roman"/>
          <w:sz w:val="32"/>
          <w:szCs w:val="32"/>
        </w:rPr>
        <w:t xml:space="preserve"> </w:t>
      </w:r>
      <w:r w:rsidRPr="0085184B">
        <w:rPr>
          <w:rFonts w:ascii="Times New Roman" w:hAnsi="Times New Roman" w:cs="Times New Roman"/>
          <w:sz w:val="32"/>
          <w:szCs w:val="32"/>
        </w:rPr>
        <w:lastRenderedPageBreak/>
        <w:t xml:space="preserve">белой тюлевой вуали, </w:t>
      </w:r>
      <w:r w:rsidRPr="0085184B">
        <w:rPr>
          <w:rFonts w:ascii="Times New Roman" w:hAnsi="Times New Roman" w:cs="Times New Roman"/>
          <w:b/>
          <w:bCs/>
          <w:sz w:val="32"/>
          <w:szCs w:val="32"/>
        </w:rPr>
        <w:t>копи</w:t>
      </w:r>
      <w:r w:rsidRPr="0085184B">
        <w:rPr>
          <w:rFonts w:ascii="Times New Roman" w:hAnsi="Times New Roman" w:cs="Times New Roman"/>
          <w:sz w:val="32"/>
          <w:szCs w:val="32"/>
        </w:rPr>
        <w:t xml:space="preserve"> – тонкого валика из шелка и ваты, </w:t>
      </w:r>
      <w:proofErr w:type="spellStart"/>
      <w:r w:rsidRPr="008518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Чихтикопи</w:t>
      </w:r>
      <w:proofErr w:type="spellEnd"/>
      <w:r w:rsidRPr="00817A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11D17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spellStart"/>
      <w:r w:rsidRPr="00817A36">
        <w:rPr>
          <w:rFonts w:ascii="Times New Roman" w:hAnsi="Times New Roman" w:cs="Times New Roman"/>
          <w:b/>
          <w:bCs/>
          <w:sz w:val="32"/>
          <w:szCs w:val="32"/>
        </w:rPr>
        <w:t>чихти</w:t>
      </w:r>
      <w:proofErr w:type="spellEnd"/>
      <w:r w:rsidRPr="00811D17">
        <w:rPr>
          <w:rFonts w:ascii="Times New Roman" w:hAnsi="Times New Roman" w:cs="Times New Roman"/>
          <w:sz w:val="32"/>
          <w:szCs w:val="32"/>
        </w:rPr>
        <w:t xml:space="preserve">) – ободок из бархата, </w:t>
      </w:r>
      <w:r w:rsidRPr="00811D17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украшенн</w:t>
      </w:r>
      <w:r w:rsidR="003C5630" w:rsidRPr="00811D17">
        <w:rPr>
          <w:rFonts w:ascii="Times New Roman" w:eastAsia="Times New Roman" w:hAnsi="Times New Roman" w:cs="Times New Roman"/>
          <w:sz w:val="32"/>
          <w:szCs w:val="32"/>
          <w:lang w:eastAsia="ru-RU"/>
        </w:rPr>
        <w:t>ого</w:t>
      </w:r>
      <w:r w:rsidRPr="00811D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бисером и вышивкой. Поверх одевал</w:t>
      </w:r>
      <w:r w:rsidR="003C5630" w:rsidRPr="00811D17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811D17">
        <w:rPr>
          <w:rFonts w:ascii="Times New Roman" w:eastAsia="Times New Roman" w:hAnsi="Times New Roman" w:cs="Times New Roman"/>
          <w:sz w:val="32"/>
          <w:szCs w:val="32"/>
          <w:lang w:eastAsia="ru-RU"/>
        </w:rPr>
        <w:t>сь темн</w:t>
      </w:r>
      <w:r w:rsidR="003C5630" w:rsidRPr="00811D17">
        <w:rPr>
          <w:rFonts w:ascii="Times New Roman" w:eastAsia="Times New Roman" w:hAnsi="Times New Roman" w:cs="Times New Roman"/>
          <w:sz w:val="32"/>
          <w:szCs w:val="32"/>
          <w:lang w:eastAsia="ru-RU"/>
        </w:rPr>
        <w:t>ая</w:t>
      </w:r>
      <w:r w:rsidRPr="00811D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817A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багдади</w:t>
      </w:r>
      <w:proofErr w:type="spellEnd"/>
      <w:r w:rsidRPr="00817A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11D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или </w:t>
      </w:r>
      <w:proofErr w:type="spellStart"/>
      <w:r w:rsidRPr="00817A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чадри</w:t>
      </w:r>
      <w:proofErr w:type="spellEnd"/>
      <w:r w:rsidRPr="00811D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которые прикрывали лицо.  </w:t>
      </w:r>
      <w:r w:rsidR="007411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</w:t>
      </w:r>
      <w:r w:rsidRPr="00811D1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ногах </w:t>
      </w:r>
      <w:r w:rsidR="00817A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грузинки </w:t>
      </w:r>
      <w:r w:rsidRPr="00811D1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носили </w:t>
      </w:r>
      <w:r w:rsidRPr="00817A36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коши</w:t>
      </w:r>
      <w:r w:rsidRPr="00811D17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 xml:space="preserve"> </w:t>
      </w:r>
      <w:r w:rsidRPr="00811D17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Pr="00811D1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башмаки на каблуках без задников, </w:t>
      </w:r>
      <w:proofErr w:type="spellStart"/>
      <w:r w:rsidRPr="00817A36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плости</w:t>
      </w:r>
      <w:proofErr w:type="spellEnd"/>
      <w:r w:rsidRPr="00811D1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811D17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Pr="00811D1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мягкую обувь из сафьяна без каблуков (как тапочки), </w:t>
      </w:r>
      <w:r w:rsidRPr="00817A36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цуга</w:t>
      </w:r>
      <w:r w:rsidRPr="00811D1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811D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Pr="00811D17">
        <w:rPr>
          <w:rFonts w:ascii="Times New Roman" w:hAnsi="Times New Roman" w:cs="Times New Roman"/>
          <w:sz w:val="32"/>
          <w:szCs w:val="32"/>
          <w:shd w:val="clear" w:color="auto" w:fill="FFFFFF"/>
        </w:rPr>
        <w:t>сафьяновые полусапожки</w:t>
      </w:r>
      <w:r w:rsidR="00817A3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</w:t>
      </w:r>
      <w:proofErr w:type="spellStart"/>
      <w:r w:rsidRPr="00817A36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каламани</w:t>
      </w:r>
      <w:proofErr w:type="spellEnd"/>
      <w:r w:rsidRPr="00817A36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 w:rsidRPr="00811D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Pr="00811D1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лапти из сыромятной кожи. </w:t>
      </w:r>
    </w:p>
    <w:p w14:paraId="00613111" w14:textId="49F53D93" w:rsidR="00B71AC0" w:rsidRPr="007157E0" w:rsidRDefault="00004B5E" w:rsidP="008848E9">
      <w:pPr>
        <w:shd w:val="clear" w:color="auto" w:fill="FEFEFE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11D17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Традиционная</w:t>
      </w:r>
      <w:r w:rsidRPr="00811D17">
        <w:rPr>
          <w:rFonts w:ascii="Times New Roman" w:eastAsia="Times New Roman" w:hAnsi="Times New Roman" w:cs="Times New Roman"/>
          <w:i/>
          <w:iCs/>
          <w:sz w:val="32"/>
          <w:szCs w:val="32"/>
          <w:u w:val="single" w:color="FF0000"/>
          <w:lang w:eastAsia="ru-RU"/>
        </w:rPr>
        <w:t xml:space="preserve"> </w:t>
      </w:r>
      <w:r w:rsidR="00106EB0" w:rsidRPr="00817A3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 w:color="FF0000"/>
          <w:lang w:eastAsia="ru-RU"/>
        </w:rPr>
        <w:t>Мужская</w:t>
      </w:r>
      <w:r w:rsidR="00106EB0" w:rsidRPr="00811D17">
        <w:rPr>
          <w:rFonts w:ascii="Times New Roman" w:eastAsia="Times New Roman" w:hAnsi="Times New Roman" w:cs="Times New Roman"/>
          <w:i/>
          <w:iCs/>
          <w:sz w:val="32"/>
          <w:szCs w:val="32"/>
          <w:u w:val="single" w:color="FF0000"/>
          <w:lang w:eastAsia="ru-RU"/>
        </w:rPr>
        <w:t xml:space="preserve"> одежда</w:t>
      </w:r>
      <w:r w:rsidR="00106EB0" w:rsidRPr="00811D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включает грузинский </w:t>
      </w:r>
      <w:r w:rsidR="00106EB0" w:rsidRPr="00817A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чоха</w:t>
      </w:r>
      <w:r w:rsidR="00106EB0" w:rsidRPr="00811D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r w:rsidR="00106EB0" w:rsidRPr="00811D1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приталенный, верхний элемент одежды со свободным подолом, чуть ниже колена, который декорируется на груди вставками – </w:t>
      </w:r>
      <w:proofErr w:type="spellStart"/>
      <w:r w:rsidR="00106EB0" w:rsidRPr="00817A36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газырницами</w:t>
      </w:r>
      <w:proofErr w:type="spellEnd"/>
      <w:r w:rsidR="00106EB0" w:rsidRPr="00811D17">
        <w:rPr>
          <w:rFonts w:ascii="Times New Roman" w:hAnsi="Times New Roman" w:cs="Times New Roman"/>
          <w:sz w:val="32"/>
          <w:szCs w:val="32"/>
          <w:shd w:val="clear" w:color="auto" w:fill="FFFFFF"/>
        </w:rPr>
        <w:t>, специальными отделениями для газырей (пороховых зарядов). Ч</w:t>
      </w:r>
      <w:r w:rsidR="00106EB0" w:rsidRPr="00811D17">
        <w:rPr>
          <w:rFonts w:ascii="Times New Roman" w:eastAsia="Times New Roman" w:hAnsi="Times New Roman" w:cs="Times New Roman"/>
          <w:sz w:val="32"/>
          <w:szCs w:val="32"/>
          <w:lang w:eastAsia="ru-RU"/>
        </w:rPr>
        <w:t>оха</w:t>
      </w:r>
      <w:r w:rsidR="00106EB0" w:rsidRPr="00811D1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подпоясывается узким кожаным поясом с булатом для кинжала или сабли и серебряными украшениями. Классический цвет чоха </w:t>
      </w:r>
      <w:r w:rsidR="00106EB0" w:rsidRPr="00811D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="00106EB0" w:rsidRPr="00811D1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чёрный и белый. Также имеется чоха пурпурного, серого, бордового и синего цветов. </w:t>
      </w:r>
      <w:r w:rsidR="00B71AC0" w:rsidRPr="007157E0">
        <w:rPr>
          <w:rFonts w:ascii="Times New Roman" w:hAnsi="Times New Roman" w:cs="Times New Roman"/>
          <w:sz w:val="32"/>
          <w:szCs w:val="32"/>
          <w:shd w:val="clear" w:color="auto" w:fill="FFFFFF"/>
        </w:rPr>
        <w:t>На ноги надевали вязаные носки (</w:t>
      </w:r>
      <w:proofErr w:type="spellStart"/>
      <w:r w:rsidR="00B71AC0" w:rsidRPr="007157E0">
        <w:rPr>
          <w:rFonts w:ascii="Times New Roman" w:hAnsi="Times New Roman" w:cs="Times New Roman"/>
          <w:sz w:val="32"/>
          <w:szCs w:val="32"/>
          <w:shd w:val="clear" w:color="auto" w:fill="FFFFFF"/>
        </w:rPr>
        <w:t>циндеби</w:t>
      </w:r>
      <w:proofErr w:type="spellEnd"/>
      <w:r w:rsidR="00B71AC0" w:rsidRPr="007157E0">
        <w:rPr>
          <w:rFonts w:ascii="Times New Roman" w:hAnsi="Times New Roman" w:cs="Times New Roman"/>
          <w:sz w:val="32"/>
          <w:szCs w:val="32"/>
          <w:shd w:val="clear" w:color="auto" w:fill="FFFFFF"/>
        </w:rPr>
        <w:t>), вязаные или кожаные ноговицы (</w:t>
      </w:r>
      <w:proofErr w:type="spellStart"/>
      <w:r w:rsidR="00B71AC0" w:rsidRPr="007157E0">
        <w:rPr>
          <w:rFonts w:ascii="Times New Roman" w:hAnsi="Times New Roman" w:cs="Times New Roman"/>
          <w:sz w:val="32"/>
          <w:szCs w:val="32"/>
          <w:shd w:val="clear" w:color="auto" w:fill="FFFFFF"/>
        </w:rPr>
        <w:t>пачичеби</w:t>
      </w:r>
      <w:proofErr w:type="spellEnd"/>
      <w:r w:rsidR="00B71AC0" w:rsidRPr="007157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), </w:t>
      </w:r>
      <w:proofErr w:type="spellStart"/>
      <w:r w:rsidR="00B71AC0" w:rsidRPr="007157E0">
        <w:rPr>
          <w:rFonts w:ascii="Times New Roman" w:hAnsi="Times New Roman" w:cs="Times New Roman"/>
          <w:sz w:val="32"/>
          <w:szCs w:val="32"/>
          <w:shd w:val="clear" w:color="auto" w:fill="FFFFFF"/>
        </w:rPr>
        <w:t>каламани</w:t>
      </w:r>
      <w:proofErr w:type="spellEnd"/>
      <w:r w:rsidR="00B71AC0" w:rsidRPr="007157E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- самодельную обувь из сыромятной кожи в виде лаптей, в горах носили вязаные сапоги (</w:t>
      </w:r>
      <w:proofErr w:type="spellStart"/>
      <w:r w:rsidR="00B71AC0" w:rsidRPr="007157E0">
        <w:rPr>
          <w:rFonts w:ascii="Times New Roman" w:hAnsi="Times New Roman" w:cs="Times New Roman"/>
          <w:sz w:val="32"/>
          <w:szCs w:val="32"/>
          <w:shd w:val="clear" w:color="auto" w:fill="FFFFFF"/>
        </w:rPr>
        <w:t>читеби</w:t>
      </w:r>
      <w:proofErr w:type="spellEnd"/>
      <w:r w:rsidR="00B71AC0" w:rsidRPr="007157E0">
        <w:rPr>
          <w:rFonts w:ascii="Times New Roman" w:hAnsi="Times New Roman" w:cs="Times New Roman"/>
          <w:sz w:val="32"/>
          <w:szCs w:val="32"/>
          <w:shd w:val="clear" w:color="auto" w:fill="FFFFFF"/>
        </w:rPr>
        <w:t>); социальная верхушка - кожаные сапожки на каблуке.</w:t>
      </w:r>
    </w:p>
    <w:p w14:paraId="25B12565" w14:textId="77777777" w:rsidR="00741191" w:rsidRPr="00420465" w:rsidRDefault="00420465" w:rsidP="00884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 w:color="0070C0"/>
          <w:lang w:eastAsia="ru-RU"/>
        </w:rPr>
      </w:pPr>
      <w:r w:rsidRPr="007157E0">
        <w:rPr>
          <w:rFonts w:ascii="Times New Roman" w:eastAsia="Times New Roman" w:hAnsi="Times New Roman" w:cs="Times New Roman"/>
          <w:sz w:val="32"/>
          <w:szCs w:val="32"/>
          <w:lang w:eastAsia="ru-RU"/>
        </w:rPr>
        <w:t>Обязательной составляющей грузинского мужского костюма</w:t>
      </w:r>
      <w:r w:rsidRPr="0042046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4204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является </w:t>
      </w:r>
      <w:r w:rsidRPr="00420465">
        <w:rPr>
          <w:rFonts w:ascii="Times New Roman" w:eastAsia="Times New Roman" w:hAnsi="Times New Roman" w:cs="Times New Roman"/>
          <w:sz w:val="32"/>
          <w:szCs w:val="32"/>
          <w:u w:val="single" w:color="0070C0"/>
          <w:lang w:eastAsia="ru-RU"/>
        </w:rPr>
        <w:t>г</w:t>
      </w:r>
      <w:r w:rsidR="00106EB0" w:rsidRPr="00420465">
        <w:rPr>
          <w:rFonts w:ascii="Times New Roman" w:eastAsia="Times New Roman" w:hAnsi="Times New Roman" w:cs="Times New Roman"/>
          <w:sz w:val="32"/>
          <w:szCs w:val="32"/>
          <w:u w:val="single" w:color="0070C0"/>
          <w:lang w:eastAsia="ru-RU"/>
        </w:rPr>
        <w:t>олов</w:t>
      </w:r>
    </w:p>
    <w:p w14:paraId="53DBAAF1" w14:textId="55705FE2" w:rsidR="00B71AC0" w:rsidRPr="007157E0" w:rsidRDefault="00106EB0" w:rsidP="00884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465">
        <w:rPr>
          <w:rFonts w:ascii="Times New Roman" w:eastAsia="Times New Roman" w:hAnsi="Times New Roman" w:cs="Times New Roman"/>
          <w:sz w:val="32"/>
          <w:szCs w:val="32"/>
          <w:u w:val="single" w:color="0070C0"/>
          <w:lang w:eastAsia="ru-RU"/>
        </w:rPr>
        <w:t>ой убор</w:t>
      </w:r>
      <w:r w:rsidR="00420465" w:rsidRPr="00D64F8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  <w:r w:rsidR="00D64F83" w:rsidRPr="00D64F83">
        <w:rPr>
          <w:rFonts w:ascii="Times New Roman" w:hAnsi="Times New Roman" w:cs="Times New Roman"/>
          <w:color w:val="000000"/>
          <w:sz w:val="32"/>
          <w:szCs w:val="32"/>
        </w:rPr>
        <w:t xml:space="preserve"> В Грузии есть шапки-тюбетейки </w:t>
      </w:r>
      <w:proofErr w:type="spellStart"/>
      <w:r w:rsidR="00D64F83" w:rsidRPr="00D64F83">
        <w:rPr>
          <w:rFonts w:ascii="Times New Roman" w:hAnsi="Times New Roman" w:cs="Times New Roman"/>
          <w:i/>
          <w:iCs/>
          <w:sz w:val="32"/>
          <w:szCs w:val="32"/>
        </w:rPr>
        <w:t>куди</w:t>
      </w:r>
      <w:proofErr w:type="spellEnd"/>
      <w:r w:rsidR="00D64F83" w:rsidRPr="00D64F83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741191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="00D64F83" w:rsidRPr="00D64F83">
        <w:rPr>
          <w:rFonts w:ascii="Times New Roman" w:hAnsi="Times New Roman" w:cs="Times New Roman"/>
          <w:color w:val="000000"/>
          <w:sz w:val="32"/>
          <w:szCs w:val="32"/>
        </w:rPr>
        <w:t xml:space="preserve"> имеет свою форму, орнамент и цвет. Например</w:t>
      </w:r>
      <w:r w:rsidR="008848E9">
        <w:rPr>
          <w:rFonts w:ascii="Times New Roman" w:hAnsi="Times New Roman" w:cs="Times New Roman"/>
          <w:color w:val="000000"/>
          <w:sz w:val="32"/>
          <w:szCs w:val="32"/>
        </w:rPr>
        <w:t>, с</w:t>
      </w:r>
      <w:r w:rsidRPr="00D64F83">
        <w:rPr>
          <w:rFonts w:ascii="Times New Roman" w:eastAsia="Times New Roman" w:hAnsi="Times New Roman" w:cs="Times New Roman"/>
          <w:sz w:val="32"/>
          <w:szCs w:val="32"/>
          <w:lang w:eastAsia="ru-RU"/>
        </w:rPr>
        <w:t>амая известная –</w:t>
      </w:r>
      <w:r w:rsidRPr="007157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</w:t>
      </w:r>
      <w:r w:rsidRPr="00817A3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папаха</w:t>
      </w:r>
      <w:r w:rsidR="00004B5E" w:rsidRPr="007157E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  <w:r w:rsidRPr="007157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04B5E" w:rsidRPr="007157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Она изготавливалась из овчины или каракуля. Папаха была тяжелой, что не позволяло мужчине наклонять голову. Ее нельзя было снимать, а особенно позорным было потерять. </w:t>
      </w:r>
    </w:p>
    <w:p w14:paraId="35D5FD04" w14:textId="430674A1" w:rsidR="00B71AC0" w:rsidRPr="00E6406A" w:rsidRDefault="00B71AC0" w:rsidP="00884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Hlk100831742"/>
      <w:r w:rsidRPr="00817A36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 xml:space="preserve">Сванская </w:t>
      </w:r>
      <w:r w:rsidRPr="00817A3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шапка</w:t>
      </w:r>
      <w:r w:rsidRPr="00E640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bookmarkEnd w:id="0"/>
      <w:r w:rsidRPr="00E640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изготавливается из войлока и украшается тесьмой. В летний сезон она предохраняет от жаркого солнца, зимой согревает голову. </w:t>
      </w:r>
    </w:p>
    <w:p w14:paraId="54F0FDAA" w14:textId="5B0E9E29" w:rsidR="00B71AC0" w:rsidRDefault="00B71AC0" w:rsidP="00884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817A3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Хевсурская</w:t>
      </w:r>
      <w:proofErr w:type="spellEnd"/>
      <w:r w:rsidRPr="00E640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шапка.  Отличается яркостью, нарядностью и способом отделки. Вяжут её из полушерстяной мягкой пряжи. Украшается традиционными узорами. В орнаменте обязательно присутствие крестов.</w:t>
      </w:r>
      <w:bookmarkStart w:id="1" w:name="_Hlk100764863"/>
      <w:r w:rsidRPr="00E640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bookmarkEnd w:id="1"/>
      <w:proofErr w:type="spellStart"/>
      <w:proofErr w:type="gramStart"/>
      <w:r w:rsidRPr="00817A36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Кахури</w:t>
      </w:r>
      <w:proofErr w:type="spellEnd"/>
      <w:r w:rsidRPr="00C36E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C36EC6" w:rsidRPr="00C36EC6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gramEnd"/>
      <w:r w:rsidR="00C36EC6" w:rsidRPr="00C36E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64F83" w:rsidRPr="00C36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кахетинцы традиционно валяют свои </w:t>
      </w:r>
      <w:proofErr w:type="spellStart"/>
      <w:r w:rsidR="00D64F83" w:rsidRPr="00C36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надбис</w:t>
      </w:r>
      <w:proofErr w:type="spellEnd"/>
      <w:r w:rsidR="00D64F83" w:rsidRPr="00C36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D64F83" w:rsidRPr="00C36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куди</w:t>
      </w:r>
      <w:proofErr w:type="spellEnd"/>
      <w:r w:rsidR="00D64F83" w:rsidRPr="00C36E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из белой и черной овчины.</w:t>
      </w:r>
      <w:r w:rsidR="008848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17A3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Кабалахи</w:t>
      </w:r>
      <w:proofErr w:type="spellEnd"/>
      <w:r w:rsidRPr="00817A3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E640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— конусообразный мегрельский головной убор, сшитый из тонкой шерстяной ткани. Имеет длинные свисающие концы и кисть на капюшоне, закрывающие шею. </w:t>
      </w:r>
      <w:r w:rsidR="00817A36" w:rsidRPr="00E6406A">
        <w:rPr>
          <w:rFonts w:ascii="Times New Roman" w:eastAsia="Times New Roman" w:hAnsi="Times New Roman" w:cs="Times New Roman"/>
          <w:sz w:val="32"/>
          <w:szCs w:val="32"/>
          <w:lang w:eastAsia="ru-RU"/>
        </w:rPr>
        <w:t>Их носили</w:t>
      </w:r>
      <w:r w:rsidRPr="00E640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мужчины в холодное время года. </w:t>
      </w:r>
      <w:proofErr w:type="spellStart"/>
      <w:r w:rsidRPr="00817A3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Папанаки</w:t>
      </w:r>
      <w:proofErr w:type="spellEnd"/>
      <w:r w:rsidRPr="00E6406A">
        <w:rPr>
          <w:rFonts w:ascii="Times New Roman" w:eastAsia="Times New Roman" w:hAnsi="Times New Roman" w:cs="Times New Roman"/>
          <w:sz w:val="32"/>
          <w:szCs w:val="32"/>
          <w:lang w:eastAsia="ru-RU"/>
        </w:rPr>
        <w:t>. Имеретинский оригинальный головной убор. Четырёхугольная либо круглая маленькая шапочка, сшитая из сукна, расшитая тесьмой</w:t>
      </w:r>
      <w:r w:rsidR="00817A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Она </w:t>
      </w:r>
      <w:r w:rsidR="00177A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очень маленькая, поэтому </w:t>
      </w:r>
      <w:r w:rsidR="00817A36" w:rsidRPr="00E6406A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</w:t>
      </w:r>
      <w:r w:rsidR="00817A36">
        <w:rPr>
          <w:rFonts w:ascii="Times New Roman" w:eastAsia="Times New Roman" w:hAnsi="Times New Roman" w:cs="Times New Roman"/>
          <w:sz w:val="32"/>
          <w:szCs w:val="32"/>
          <w:lang w:eastAsia="ru-RU"/>
        </w:rPr>
        <w:t>ет</w:t>
      </w:r>
      <w:r w:rsidRPr="00E640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подвязку под ободком</w:t>
      </w:r>
      <w:r w:rsidR="00D6775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5CFBA127" w14:textId="5AD66076" w:rsidR="00E81104" w:rsidRPr="00811D17" w:rsidRDefault="00420465" w:rsidP="008848E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4.</w:t>
      </w:r>
      <w:r w:rsidRPr="00420465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</w:t>
      </w:r>
      <w:r w:rsidR="00E81104" w:rsidRPr="00811D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Важнейшей частью традиционного грузинского </w:t>
      </w:r>
      <w:r w:rsidR="00E81104" w:rsidRPr="00811D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жилища </w:t>
      </w:r>
      <w:r w:rsidR="00E81104" w:rsidRPr="00811D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был открытый очаг </w:t>
      </w:r>
      <w:proofErr w:type="spellStart"/>
      <w:r w:rsidR="00E81104" w:rsidRPr="00817A36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кера</w:t>
      </w:r>
      <w:proofErr w:type="spellEnd"/>
      <w:r w:rsidR="00E81104" w:rsidRPr="00811D17">
        <w:rPr>
          <w:rFonts w:ascii="Times New Roman" w:eastAsia="Times New Roman" w:hAnsi="Times New Roman" w:cs="Times New Roman"/>
          <w:sz w:val="32"/>
          <w:szCs w:val="32"/>
          <w:lang w:eastAsia="ru-RU"/>
        </w:rPr>
        <w:t>, игравший важную роль в культе предков, олицетворявший единство семьи; у очага выполнялись некоторые ритуалы во время свадьбы, примирения кровников. Были распространены также пристенный камин</w:t>
      </w:r>
      <w:r w:rsidR="00817A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17A36" w:rsidRPr="00392834">
        <w:rPr>
          <w:sz w:val="27"/>
          <w:szCs w:val="27"/>
        </w:rPr>
        <w:t>–</w:t>
      </w:r>
      <w:r w:rsidR="00817A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E81104" w:rsidRPr="00817A36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бухари</w:t>
      </w:r>
      <w:proofErr w:type="spellEnd"/>
      <w:r w:rsidR="00E81104" w:rsidRPr="00817A36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,</w:t>
      </w:r>
      <w:r w:rsidR="00E81104" w:rsidRPr="00811D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специальные печи для выпечки хлеба </w:t>
      </w:r>
      <w:r w:rsidR="00817A36" w:rsidRPr="00392834">
        <w:rPr>
          <w:sz w:val="27"/>
          <w:szCs w:val="27"/>
        </w:rPr>
        <w:t>–</w:t>
      </w:r>
      <w:r w:rsidR="00E81104" w:rsidRPr="00811D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E81104" w:rsidRPr="00817A36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тонэ</w:t>
      </w:r>
      <w:proofErr w:type="spellEnd"/>
      <w:r w:rsidR="00E81104" w:rsidRPr="00817A36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 xml:space="preserve">, </w:t>
      </w:r>
      <w:proofErr w:type="spellStart"/>
      <w:r w:rsidR="00E81104" w:rsidRPr="00817A36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пурнэ</w:t>
      </w:r>
      <w:proofErr w:type="spellEnd"/>
      <w:r w:rsidR="00E81104" w:rsidRPr="00817A36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 xml:space="preserve">, </w:t>
      </w:r>
      <w:proofErr w:type="spellStart"/>
      <w:r w:rsidR="00E81104" w:rsidRPr="00817A36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гумели</w:t>
      </w:r>
      <w:proofErr w:type="spellEnd"/>
      <w:r w:rsidR="00E81104" w:rsidRPr="00817A36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.</w:t>
      </w:r>
    </w:p>
    <w:p w14:paraId="06FD706D" w14:textId="6D3F7956" w:rsidR="00B1688C" w:rsidRPr="00392834" w:rsidRDefault="00B1688C" w:rsidP="00B1688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28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Богаты и самобытны грузинские традиции. Они передаются из поколения в поколение, бережно хранятся и соблюдаются с особым трепетом. </w:t>
      </w:r>
    </w:p>
    <w:p w14:paraId="02DEB7F1" w14:textId="619C4270" w:rsidR="00B1688C" w:rsidRPr="00392834" w:rsidRDefault="00B1688C" w:rsidP="00B1688C">
      <w:pPr>
        <w:pStyle w:val="a3"/>
        <w:shd w:val="clear" w:color="auto" w:fill="FFFFFF"/>
        <w:spacing w:before="0" w:beforeAutospacing="0" w:after="0" w:afterAutospacing="0"/>
        <w:ind w:left="284"/>
        <w:rPr>
          <w:rFonts w:ascii="Open Sans" w:hAnsi="Open Sans" w:cs="Open Sans"/>
          <w:sz w:val="21"/>
          <w:szCs w:val="21"/>
        </w:rPr>
      </w:pPr>
      <w:r w:rsidRPr="00392834">
        <w:rPr>
          <w:sz w:val="27"/>
          <w:szCs w:val="27"/>
        </w:rPr>
        <w:t>В семье грузина – деды чтимы,</w:t>
      </w:r>
    </w:p>
    <w:p w14:paraId="354359DA" w14:textId="77777777" w:rsidR="00B1688C" w:rsidRPr="00392834" w:rsidRDefault="00B1688C" w:rsidP="00B1688C">
      <w:pPr>
        <w:pStyle w:val="a3"/>
        <w:shd w:val="clear" w:color="auto" w:fill="FFFFFF"/>
        <w:spacing w:before="0" w:beforeAutospacing="0" w:after="0" w:afterAutospacing="0"/>
        <w:ind w:left="284"/>
        <w:rPr>
          <w:rFonts w:ascii="Open Sans" w:hAnsi="Open Sans" w:cs="Open Sans"/>
          <w:sz w:val="21"/>
          <w:szCs w:val="21"/>
        </w:rPr>
      </w:pPr>
      <w:r w:rsidRPr="00392834">
        <w:rPr>
          <w:sz w:val="27"/>
          <w:szCs w:val="27"/>
        </w:rPr>
        <w:t>Мать – бог, отец авторитет,</w:t>
      </w:r>
    </w:p>
    <w:p w14:paraId="73DAD25B" w14:textId="77777777" w:rsidR="00B1688C" w:rsidRDefault="00B1688C" w:rsidP="00B1688C">
      <w:pPr>
        <w:pStyle w:val="a3"/>
        <w:shd w:val="clear" w:color="auto" w:fill="FFFFFF"/>
        <w:spacing w:before="0" w:beforeAutospacing="0" w:after="0" w:afterAutospacing="0"/>
        <w:ind w:left="284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дети – скромны и любимы,</w:t>
      </w:r>
    </w:p>
    <w:p w14:paraId="2CC4D134" w14:textId="77777777" w:rsidR="00B1688C" w:rsidRDefault="00B1688C" w:rsidP="00B1688C">
      <w:pPr>
        <w:pStyle w:val="a3"/>
        <w:shd w:val="clear" w:color="auto" w:fill="FFFFFF"/>
        <w:spacing w:before="0" w:beforeAutospacing="0" w:after="0" w:afterAutospacing="0"/>
        <w:ind w:left="284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Очаг семьи – жены портрет.</w:t>
      </w:r>
    </w:p>
    <w:p w14:paraId="159A758F" w14:textId="5407CB27" w:rsidR="00B1688C" w:rsidRDefault="00B1688C" w:rsidP="00B1688C">
      <w:pPr>
        <w:pStyle w:val="a3"/>
        <w:shd w:val="clear" w:color="auto" w:fill="FFFFFF"/>
        <w:spacing w:before="0" w:beforeAutospacing="0" w:after="0" w:afterAutospacing="0"/>
        <w:ind w:left="1134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lastRenderedPageBreak/>
        <w:t>Грузин всегда со дня рожденья</w:t>
      </w:r>
    </w:p>
    <w:p w14:paraId="619CB53B" w14:textId="77777777" w:rsidR="00B1688C" w:rsidRDefault="00B1688C" w:rsidP="00B1688C">
      <w:pPr>
        <w:pStyle w:val="a3"/>
        <w:shd w:val="clear" w:color="auto" w:fill="FFFFFF"/>
        <w:spacing w:before="0" w:beforeAutospacing="0" w:after="0" w:afterAutospacing="0"/>
        <w:ind w:left="1134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Питает к старшим уваженье.</w:t>
      </w:r>
    </w:p>
    <w:p w14:paraId="53E180CF" w14:textId="77777777" w:rsidR="00B1688C" w:rsidRDefault="00B1688C" w:rsidP="00B1688C">
      <w:pPr>
        <w:pStyle w:val="a3"/>
        <w:shd w:val="clear" w:color="auto" w:fill="FFFFFF"/>
        <w:spacing w:before="0" w:beforeAutospacing="0" w:after="0" w:afterAutospacing="0"/>
        <w:ind w:left="1134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Советы их и поученья</w:t>
      </w:r>
    </w:p>
    <w:p w14:paraId="0D176004" w14:textId="77777777" w:rsidR="00B1688C" w:rsidRDefault="00B1688C" w:rsidP="00B1688C">
      <w:pPr>
        <w:pStyle w:val="a3"/>
        <w:shd w:val="clear" w:color="auto" w:fill="FFFFFF"/>
        <w:spacing w:before="0" w:beforeAutospacing="0" w:after="0" w:afterAutospacing="0"/>
        <w:ind w:left="1134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Он слушает без возраженья.</w:t>
      </w:r>
    </w:p>
    <w:p w14:paraId="54CB329F" w14:textId="6D914BDF" w:rsidR="00B1688C" w:rsidRDefault="00B1688C" w:rsidP="00B1688C">
      <w:pPr>
        <w:pStyle w:val="a3"/>
        <w:shd w:val="clear" w:color="auto" w:fill="FFFFFF"/>
        <w:spacing w:before="0" w:beforeAutospacing="0" w:after="0" w:afterAutospacing="0"/>
        <w:ind w:left="284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 А если кто-то вдруг пытался</w:t>
      </w:r>
    </w:p>
    <w:p w14:paraId="1261EE4F" w14:textId="77777777" w:rsidR="00B1688C" w:rsidRDefault="00B1688C" w:rsidP="00B1688C">
      <w:pPr>
        <w:pStyle w:val="a3"/>
        <w:shd w:val="clear" w:color="auto" w:fill="FFFFFF"/>
        <w:spacing w:before="0" w:beforeAutospacing="0" w:after="0" w:afterAutospacing="0"/>
        <w:ind w:left="284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Ограбить дом, честь осквернить,</w:t>
      </w:r>
    </w:p>
    <w:p w14:paraId="51FFF96E" w14:textId="77777777" w:rsidR="00B1688C" w:rsidRDefault="00B1688C" w:rsidP="00B1688C">
      <w:pPr>
        <w:pStyle w:val="a3"/>
        <w:shd w:val="clear" w:color="auto" w:fill="FFFFFF"/>
        <w:spacing w:before="0" w:beforeAutospacing="0" w:after="0" w:afterAutospacing="0"/>
        <w:ind w:left="284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Родным советом он изгонялся,</w:t>
      </w:r>
    </w:p>
    <w:p w14:paraId="6410DBA8" w14:textId="77777777" w:rsidR="00B1688C" w:rsidRDefault="00B1688C" w:rsidP="00B1688C">
      <w:pPr>
        <w:pStyle w:val="a3"/>
        <w:shd w:val="clear" w:color="auto" w:fill="FFFFFF"/>
        <w:spacing w:before="0" w:beforeAutospacing="0" w:after="0" w:afterAutospacing="0"/>
        <w:ind w:left="284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И всеми был на век забыт.</w:t>
      </w:r>
    </w:p>
    <w:p w14:paraId="75C7AF0B" w14:textId="39B068E1" w:rsidR="00B1688C" w:rsidRDefault="00B1688C" w:rsidP="00B1688C">
      <w:pPr>
        <w:pStyle w:val="a3"/>
        <w:shd w:val="clear" w:color="auto" w:fill="FFFFFF"/>
        <w:spacing w:before="0" w:beforeAutospacing="0" w:after="0" w:afterAutospacing="0"/>
        <w:ind w:left="1134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Грузину </w:t>
      </w:r>
      <w:proofErr w:type="spellStart"/>
      <w:r>
        <w:rPr>
          <w:color w:val="181818"/>
          <w:sz w:val="27"/>
          <w:szCs w:val="27"/>
        </w:rPr>
        <w:t>издревне</w:t>
      </w:r>
      <w:proofErr w:type="spellEnd"/>
      <w:r>
        <w:rPr>
          <w:color w:val="181818"/>
          <w:sz w:val="27"/>
          <w:szCs w:val="27"/>
        </w:rPr>
        <w:t xml:space="preserve"> запретили</w:t>
      </w:r>
    </w:p>
    <w:p w14:paraId="0893323C" w14:textId="77777777" w:rsidR="00B1688C" w:rsidRDefault="00B1688C" w:rsidP="00B1688C">
      <w:pPr>
        <w:pStyle w:val="a3"/>
        <w:shd w:val="clear" w:color="auto" w:fill="FFFFFF"/>
        <w:spacing w:before="0" w:beforeAutospacing="0" w:after="0" w:afterAutospacing="0"/>
        <w:ind w:left="1134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Бесчестье, хамство и грабеж,</w:t>
      </w:r>
    </w:p>
    <w:p w14:paraId="11FAD761" w14:textId="77777777" w:rsidR="00B1688C" w:rsidRDefault="00B1688C" w:rsidP="00B1688C">
      <w:pPr>
        <w:pStyle w:val="a3"/>
        <w:shd w:val="clear" w:color="auto" w:fill="FFFFFF"/>
        <w:spacing w:before="0" w:beforeAutospacing="0" w:after="0" w:afterAutospacing="0"/>
        <w:ind w:left="1134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 старцы мудростью учили</w:t>
      </w:r>
    </w:p>
    <w:p w14:paraId="5F2564D3" w14:textId="77777777" w:rsidR="00B1688C" w:rsidRDefault="00B1688C" w:rsidP="00B1688C">
      <w:pPr>
        <w:pStyle w:val="a3"/>
        <w:shd w:val="clear" w:color="auto" w:fill="FFFFFF"/>
        <w:spacing w:before="0" w:beforeAutospacing="0" w:after="0" w:afterAutospacing="0"/>
        <w:ind w:left="1134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Взрослеющую молодежь.</w:t>
      </w:r>
    </w:p>
    <w:p w14:paraId="3899E285" w14:textId="27C2DB27" w:rsidR="00B1688C" w:rsidRDefault="00B1688C" w:rsidP="00B1688C">
      <w:pPr>
        <w:pStyle w:val="a3"/>
        <w:shd w:val="clear" w:color="auto" w:fill="FFFFFF"/>
        <w:spacing w:before="0" w:beforeAutospacing="0" w:after="0" w:afterAutospacing="0"/>
        <w:ind w:left="284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Он горд и честен, смел и скромен,</w:t>
      </w:r>
    </w:p>
    <w:p w14:paraId="0293E96D" w14:textId="77777777" w:rsidR="00B1688C" w:rsidRDefault="00B1688C" w:rsidP="00B1688C">
      <w:pPr>
        <w:pStyle w:val="a3"/>
        <w:shd w:val="clear" w:color="auto" w:fill="FFFFFF"/>
        <w:spacing w:before="0" w:beforeAutospacing="0" w:after="0" w:afterAutospacing="0"/>
        <w:ind w:left="284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 словах своих он малословен,</w:t>
      </w:r>
    </w:p>
    <w:p w14:paraId="7F6EBDA8" w14:textId="77777777" w:rsidR="00B1688C" w:rsidRDefault="00B1688C" w:rsidP="00B1688C">
      <w:pPr>
        <w:pStyle w:val="a3"/>
        <w:shd w:val="clear" w:color="auto" w:fill="FFFFFF"/>
        <w:spacing w:before="0" w:beforeAutospacing="0" w:after="0" w:afterAutospacing="0"/>
        <w:ind w:left="284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Поступками докажет он,</w:t>
      </w:r>
    </w:p>
    <w:p w14:paraId="566EC5AD" w14:textId="77777777" w:rsidR="00B1688C" w:rsidRDefault="00B1688C" w:rsidP="00B1688C">
      <w:pPr>
        <w:pStyle w:val="a3"/>
        <w:shd w:val="clear" w:color="auto" w:fill="FFFFFF"/>
        <w:spacing w:before="0" w:beforeAutospacing="0" w:after="0" w:afterAutospacing="0"/>
        <w:ind w:left="284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Что он мужчиною рожден.</w:t>
      </w:r>
    </w:p>
    <w:p w14:paraId="43CEA91D" w14:textId="6D2227AC" w:rsidR="00B1688C" w:rsidRPr="00392834" w:rsidRDefault="00B1688C" w:rsidP="00B1688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2834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Среди самых распространенных традиций грузин можно назвать виноделие, грузинская музыка и танцы, гостеприимство, застолье и свадебные обычаи.</w:t>
      </w:r>
    </w:p>
    <w:p w14:paraId="5233444B" w14:textId="371EDCB7" w:rsidR="009B3267" w:rsidRPr="00392834" w:rsidRDefault="009B3267" w:rsidP="008848E9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9283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Вино </w:t>
      </w:r>
      <w:r w:rsidRPr="003928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национальное достояние грузинского народа. На протяжении многих веков виноделие было не только основой богатства Грузии, но и частью его духовной культуры. Вино для грузина </w:t>
      </w:r>
      <w:r w:rsidR="00392834" w:rsidRPr="00392834">
        <w:rPr>
          <w:rFonts w:ascii="Times New Roman" w:eastAsia="Times New Roman" w:hAnsi="Times New Roman" w:cs="Times New Roman"/>
          <w:sz w:val="32"/>
          <w:szCs w:val="32"/>
          <w:lang w:eastAsia="ru-RU"/>
        </w:rPr>
        <w:t>– это</w:t>
      </w:r>
      <w:r w:rsidRPr="003928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просто напиток. Отношение к нему, скорее, религиозное. </w:t>
      </w:r>
      <w:r w:rsidR="00392834" w:rsidRPr="00392834">
        <w:rPr>
          <w:rFonts w:ascii="Times New Roman" w:eastAsia="Times New Roman" w:hAnsi="Times New Roman" w:cs="Times New Roman"/>
          <w:sz w:val="32"/>
          <w:szCs w:val="32"/>
          <w:lang w:eastAsia="ru-RU"/>
        </w:rPr>
        <w:t>А в</w:t>
      </w:r>
      <w:r w:rsidRPr="003928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иноградную лозу воспевают в грузинских сказаниях, легендах и песнях.  </w:t>
      </w:r>
    </w:p>
    <w:p w14:paraId="32187B76" w14:textId="482002F2" w:rsidR="000228A0" w:rsidRPr="00BC26C8" w:rsidRDefault="007157E0" w:rsidP="008848E9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sz w:val="32"/>
          <w:szCs w:val="32"/>
        </w:rPr>
      </w:pPr>
      <w:r w:rsidRPr="00BC26C8">
        <w:rPr>
          <w:rStyle w:val="c3"/>
          <w:sz w:val="32"/>
          <w:szCs w:val="32"/>
        </w:rPr>
        <w:t>6. Грузинская народная музыка, существует более 1500 лет.</w:t>
      </w:r>
    </w:p>
    <w:p w14:paraId="62D2111B" w14:textId="1CE7A411" w:rsidR="00843243" w:rsidRPr="00BC26C8" w:rsidRDefault="00843243" w:rsidP="00843243">
      <w:pPr>
        <w:pStyle w:val="a3"/>
        <w:shd w:val="clear" w:color="auto" w:fill="FFFFFF"/>
        <w:spacing w:before="0" w:beforeAutospacing="0" w:after="0" w:afterAutospacing="0"/>
        <w:ind w:left="426"/>
        <w:rPr>
          <w:rFonts w:ascii="Open Sans" w:hAnsi="Open Sans" w:cs="Open Sans"/>
          <w:sz w:val="28"/>
          <w:szCs w:val="28"/>
        </w:rPr>
      </w:pPr>
      <w:r w:rsidRPr="00BC26C8">
        <w:rPr>
          <w:sz w:val="28"/>
          <w:szCs w:val="28"/>
        </w:rPr>
        <w:t xml:space="preserve">          И сердце наполняется восторгом,</w:t>
      </w:r>
    </w:p>
    <w:p w14:paraId="2FE712F3" w14:textId="77777777" w:rsidR="00843243" w:rsidRPr="00BC26C8" w:rsidRDefault="00843243" w:rsidP="00843243">
      <w:pPr>
        <w:pStyle w:val="a3"/>
        <w:shd w:val="clear" w:color="auto" w:fill="FFFFFF"/>
        <w:spacing w:before="0" w:beforeAutospacing="0" w:after="0" w:afterAutospacing="0"/>
        <w:ind w:left="1134"/>
        <w:rPr>
          <w:rFonts w:ascii="Open Sans" w:hAnsi="Open Sans" w:cs="Open Sans"/>
          <w:sz w:val="28"/>
          <w:szCs w:val="28"/>
        </w:rPr>
      </w:pPr>
      <w:r w:rsidRPr="00BC26C8">
        <w:rPr>
          <w:sz w:val="28"/>
          <w:szCs w:val="28"/>
        </w:rPr>
        <w:t>И небеса душе блаженство шлют.</w:t>
      </w:r>
    </w:p>
    <w:p w14:paraId="4ECEBB75" w14:textId="0FE1967F" w:rsidR="00843243" w:rsidRPr="00BC26C8" w:rsidRDefault="00843243" w:rsidP="00843243">
      <w:pPr>
        <w:pStyle w:val="a3"/>
        <w:shd w:val="clear" w:color="auto" w:fill="FFFFFF"/>
        <w:spacing w:before="0" w:beforeAutospacing="0" w:after="0" w:afterAutospacing="0"/>
        <w:ind w:left="1134"/>
        <w:rPr>
          <w:rFonts w:ascii="Open Sans" w:hAnsi="Open Sans" w:cs="Open Sans"/>
          <w:sz w:val="28"/>
          <w:szCs w:val="28"/>
        </w:rPr>
      </w:pPr>
      <w:r w:rsidRPr="00BC26C8">
        <w:rPr>
          <w:sz w:val="28"/>
          <w:szCs w:val="28"/>
        </w:rPr>
        <w:t xml:space="preserve">Когда своим прекрасным </w:t>
      </w:r>
      <w:proofErr w:type="spellStart"/>
      <w:r w:rsidR="00817A36" w:rsidRPr="00BC26C8">
        <w:rPr>
          <w:sz w:val="28"/>
          <w:szCs w:val="28"/>
        </w:rPr>
        <w:t>трёхголос</w:t>
      </w:r>
      <w:r w:rsidR="00817A36">
        <w:rPr>
          <w:sz w:val="28"/>
          <w:szCs w:val="28"/>
        </w:rPr>
        <w:t>ь</w:t>
      </w:r>
      <w:r w:rsidR="00817A36" w:rsidRPr="00BC26C8">
        <w:rPr>
          <w:sz w:val="28"/>
          <w:szCs w:val="28"/>
        </w:rPr>
        <w:t>е</w:t>
      </w:r>
      <w:r w:rsidR="00817A36">
        <w:rPr>
          <w:sz w:val="28"/>
          <w:szCs w:val="28"/>
        </w:rPr>
        <w:t>м</w:t>
      </w:r>
      <w:proofErr w:type="spellEnd"/>
      <w:r w:rsidRPr="00BC26C8">
        <w:rPr>
          <w:sz w:val="28"/>
          <w:szCs w:val="28"/>
        </w:rPr>
        <w:t>,</w:t>
      </w:r>
    </w:p>
    <w:p w14:paraId="6BFA66C5" w14:textId="7D8DE2EF" w:rsidR="00843243" w:rsidRDefault="00843243" w:rsidP="00843243">
      <w:pPr>
        <w:pStyle w:val="a3"/>
        <w:shd w:val="clear" w:color="auto" w:fill="FFFFFF"/>
        <w:spacing w:before="0" w:beforeAutospacing="0" w:after="0" w:afterAutospacing="0"/>
        <w:ind w:left="1134"/>
        <w:rPr>
          <w:sz w:val="28"/>
          <w:szCs w:val="28"/>
        </w:rPr>
      </w:pPr>
      <w:r w:rsidRPr="00BC26C8">
        <w:rPr>
          <w:sz w:val="28"/>
          <w:szCs w:val="28"/>
        </w:rPr>
        <w:t>Грузины дружно песню запоют.</w:t>
      </w:r>
    </w:p>
    <w:p w14:paraId="055F1301" w14:textId="7A04FE6C" w:rsidR="0098489B" w:rsidRPr="00BC26C8" w:rsidRDefault="008255A5" w:rsidP="008F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BC2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Ассортимент грузинских народных </w:t>
      </w:r>
      <w:r w:rsidRPr="00BC26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музыкальных инструментов</w:t>
      </w:r>
      <w:r w:rsidRPr="00BC2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самый разнообразный</w:t>
      </w:r>
      <w:r w:rsidR="008F42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843243" w:rsidRPr="00817A3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 w:color="0070C0"/>
          <w:lang w:eastAsia="ru-RU"/>
        </w:rPr>
        <w:t>Струнные</w:t>
      </w:r>
      <w:r w:rsidR="00843243" w:rsidRPr="00BC26C8">
        <w:rPr>
          <w:rFonts w:ascii="Times New Roman" w:eastAsia="Times New Roman" w:hAnsi="Times New Roman" w:cs="Times New Roman"/>
          <w:sz w:val="32"/>
          <w:szCs w:val="32"/>
          <w:u w:val="single" w:color="0070C0"/>
          <w:lang w:eastAsia="ru-RU"/>
        </w:rPr>
        <w:t>:</w:t>
      </w:r>
      <w:r w:rsidR="00843243" w:rsidRPr="00BC2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43243" w:rsidRPr="00BC26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Пандури, Чонгури</w:t>
      </w:r>
      <w:r w:rsidR="00843243" w:rsidRPr="00BC26C8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843243" w:rsidRPr="00BC26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Чанги</w:t>
      </w:r>
      <w:r w:rsidR="008F42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  <w:r w:rsidR="00843243" w:rsidRPr="00817A3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Струнные смычковые</w:t>
      </w:r>
      <w:r w:rsidR="00843243" w:rsidRPr="00BC2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43243" w:rsidRPr="00BC26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Чунири – Чианури</w:t>
      </w:r>
      <w:r w:rsidR="008F42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  <w:r w:rsidR="00843243" w:rsidRPr="00BC2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F428D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843243" w:rsidRPr="00BC26C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таринный грузинский двухструнный </w:t>
      </w:r>
      <w:proofErr w:type="gramStart"/>
      <w:r w:rsidR="00843243" w:rsidRPr="00BC26C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инструмент  </w:t>
      </w:r>
      <w:proofErr w:type="spellStart"/>
      <w:r w:rsidR="00843243" w:rsidRPr="00BC26C8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Абхарца</w:t>
      </w:r>
      <w:proofErr w:type="spellEnd"/>
      <w:proofErr w:type="gramEnd"/>
      <w:r w:rsidR="00843243" w:rsidRPr="00BC26C8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.</w:t>
      </w:r>
      <w:r w:rsidR="00843243" w:rsidRPr="00BC26C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</w:p>
    <w:p w14:paraId="5566F44B" w14:textId="2397453A" w:rsidR="008255A5" w:rsidRDefault="008F428D" w:rsidP="008F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="0098489B" w:rsidRPr="00BC26C8">
        <w:rPr>
          <w:rFonts w:ascii="Times New Roman" w:hAnsi="Times New Roman" w:cs="Times New Roman"/>
          <w:sz w:val="32"/>
          <w:szCs w:val="32"/>
        </w:rPr>
        <w:t xml:space="preserve"> разных народов свирель имеет свое название.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8489B" w:rsidRPr="00BC26C8">
        <w:rPr>
          <w:rFonts w:ascii="Times New Roman" w:hAnsi="Times New Roman" w:cs="Times New Roman"/>
          <w:sz w:val="32"/>
          <w:szCs w:val="32"/>
        </w:rPr>
        <w:t xml:space="preserve">Грузины называют ее </w:t>
      </w:r>
      <w:r w:rsidR="0098489B" w:rsidRPr="00BC26C8">
        <w:rPr>
          <w:rFonts w:ascii="Times New Roman" w:hAnsi="Times New Roman" w:cs="Times New Roman"/>
          <w:b/>
          <w:bCs/>
          <w:sz w:val="32"/>
          <w:szCs w:val="32"/>
        </w:rPr>
        <w:t>Саламури</w:t>
      </w:r>
      <w:r w:rsidR="0098489B" w:rsidRPr="00BC26C8">
        <w:rPr>
          <w:rFonts w:ascii="Times New Roman" w:hAnsi="Times New Roman" w:cs="Times New Roman"/>
          <w:sz w:val="32"/>
          <w:szCs w:val="32"/>
        </w:rPr>
        <w:t xml:space="preserve"> – также известный как «Пастушья флейта». Это самый распространенный духовой инструмент Грузии. Предание гласит, что люди получили Саламури от самих богов, поэтому ее считают божественным музыкальным инструментом, издающим звуки ангелов.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8489B" w:rsidRPr="00BC2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Есть </w:t>
      </w:r>
      <w:r w:rsidR="008255A5" w:rsidRPr="00BC2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многоствольная свирель </w:t>
      </w:r>
      <w:r w:rsidR="008255A5" w:rsidRPr="00BC26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Ларчем-</w:t>
      </w:r>
      <w:proofErr w:type="spellStart"/>
      <w:proofErr w:type="gramStart"/>
      <w:r w:rsidR="008255A5" w:rsidRPr="00BC26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Соинари</w:t>
      </w:r>
      <w:proofErr w:type="spellEnd"/>
      <w:r w:rsidR="008255A5" w:rsidRPr="00BC2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 </w:t>
      </w:r>
      <w:r w:rsidR="00893475" w:rsidRPr="00817A3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Зурна</w:t>
      </w:r>
      <w:proofErr w:type="gramEnd"/>
      <w:r w:rsidR="00893475" w:rsidRPr="00817A3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, </w:t>
      </w:r>
      <w:r w:rsidR="00817A36" w:rsidRPr="00817A3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Дудуки</w:t>
      </w:r>
      <w:r w:rsidR="00817A3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.</w:t>
      </w:r>
    </w:p>
    <w:p w14:paraId="7CF657E1" w14:textId="3AEAFCB8" w:rsidR="008255A5" w:rsidRPr="00BC26C8" w:rsidRDefault="008255A5" w:rsidP="008F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26C8">
        <w:rPr>
          <w:rFonts w:ascii="Times New Roman" w:eastAsia="Times New Roman" w:hAnsi="Times New Roman" w:cs="Times New Roman"/>
          <w:sz w:val="32"/>
          <w:szCs w:val="32"/>
          <w:lang w:eastAsia="ru-RU"/>
        </w:rPr>
        <w:t>Аджарски</w:t>
      </w:r>
      <w:r w:rsidR="00817A36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BC2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народны</w:t>
      </w:r>
      <w:r w:rsidR="00817A36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BC2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духов</w:t>
      </w:r>
      <w:r w:rsidR="00817A36">
        <w:rPr>
          <w:rFonts w:ascii="Times New Roman" w:eastAsia="Times New Roman" w:hAnsi="Times New Roman" w:cs="Times New Roman"/>
          <w:sz w:val="32"/>
          <w:szCs w:val="32"/>
          <w:lang w:eastAsia="ru-RU"/>
        </w:rPr>
        <w:t>ые</w:t>
      </w:r>
      <w:r w:rsidRPr="00BC2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язычковы</w:t>
      </w:r>
      <w:r w:rsidR="00817A36">
        <w:rPr>
          <w:rFonts w:ascii="Times New Roman" w:eastAsia="Times New Roman" w:hAnsi="Times New Roman" w:cs="Times New Roman"/>
          <w:sz w:val="32"/>
          <w:szCs w:val="32"/>
          <w:lang w:eastAsia="ru-RU"/>
        </w:rPr>
        <w:t>е инструменты</w:t>
      </w:r>
      <w:r w:rsidRPr="00BC2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bookmarkStart w:id="2" w:name="_Hlk100832820"/>
      <w:r w:rsidR="00817A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</w:t>
      </w:r>
      <w:r w:rsidR="00817A36" w:rsidRPr="00BC26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ибони</w:t>
      </w:r>
      <w:r w:rsidR="00817A36" w:rsidRPr="00BC2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17A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</w:t>
      </w:r>
      <w:proofErr w:type="spellStart"/>
      <w:r w:rsidR="00817A36" w:rsidRPr="00BC26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Гудацвири</w:t>
      </w:r>
      <w:proofErr w:type="spellEnd"/>
      <w:r w:rsidR="00817A36" w:rsidRPr="00BC26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–</w:t>
      </w:r>
      <w:r w:rsidRPr="00BC2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17A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которые являются </w:t>
      </w:r>
      <w:r w:rsidRPr="00BC26C8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разновидность</w:t>
      </w:r>
      <w:r w:rsidR="00817A36"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 w:rsidRPr="00BC2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волынки.</w:t>
      </w:r>
      <w:bookmarkEnd w:id="2"/>
      <w:r w:rsidR="00817A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</w:t>
      </w:r>
      <w:r w:rsidR="00817A36" w:rsidRPr="00BC26C8">
        <w:rPr>
          <w:rFonts w:ascii="Times New Roman" w:eastAsia="Times New Roman" w:hAnsi="Times New Roman" w:cs="Times New Roman"/>
          <w:sz w:val="32"/>
          <w:szCs w:val="32"/>
          <w:lang w:eastAsia="ru-RU"/>
        </w:rPr>
        <w:t>Меш</w:t>
      </w:r>
      <w:r w:rsidR="00817A36">
        <w:rPr>
          <w:rFonts w:ascii="Times New Roman" w:eastAsia="Times New Roman" w:hAnsi="Times New Roman" w:cs="Times New Roman"/>
          <w:sz w:val="32"/>
          <w:szCs w:val="32"/>
          <w:lang w:eastAsia="ru-RU"/>
        </w:rPr>
        <w:t>ок</w:t>
      </w:r>
      <w:r w:rsidR="00817A36" w:rsidRPr="00BC2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овечьей шкуры с отверстия</w:t>
      </w:r>
      <w:r w:rsidR="00817A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(который </w:t>
      </w:r>
      <w:proofErr w:type="gramStart"/>
      <w:r w:rsidR="00817A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называется  </w:t>
      </w:r>
      <w:r w:rsidR="00817A36" w:rsidRPr="00817A36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бурдюк</w:t>
      </w:r>
      <w:proofErr w:type="gramEnd"/>
      <w:r w:rsidR="00817A36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8F428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817A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куда вставляются</w:t>
      </w:r>
      <w:r w:rsidR="00817A36" w:rsidRPr="00BC2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трубочки, соединяю</w:t>
      </w:r>
      <w:r w:rsidR="00817A36">
        <w:rPr>
          <w:rFonts w:ascii="Times New Roman" w:eastAsia="Times New Roman" w:hAnsi="Times New Roman" w:cs="Times New Roman"/>
          <w:sz w:val="32"/>
          <w:szCs w:val="32"/>
          <w:lang w:eastAsia="ru-RU"/>
        </w:rPr>
        <w:t>щиеся</w:t>
      </w:r>
      <w:r w:rsidR="00817A36" w:rsidRPr="00BC2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рогом оленя или быка. </w:t>
      </w:r>
      <w:r w:rsidR="00817A36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данных инструментах играют</w:t>
      </w:r>
      <w:r w:rsidRPr="00BC2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только мужчины, обучаются </w:t>
      </w:r>
      <w:r w:rsidR="00817A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игре </w:t>
      </w:r>
      <w:r w:rsidRPr="00BC26C8">
        <w:rPr>
          <w:rFonts w:ascii="Times New Roman" w:eastAsia="Times New Roman" w:hAnsi="Times New Roman" w:cs="Times New Roman"/>
          <w:sz w:val="32"/>
          <w:szCs w:val="32"/>
          <w:lang w:eastAsia="ru-RU"/>
        </w:rPr>
        <w:t>с детства, и сначала без бурдюка</w:t>
      </w:r>
      <w:r w:rsidR="00817A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817A36" w:rsidRPr="00BC26C8">
        <w:rPr>
          <w:rFonts w:ascii="Times New Roman" w:eastAsia="Times New Roman" w:hAnsi="Times New Roman" w:cs="Times New Roman"/>
          <w:sz w:val="32"/>
          <w:szCs w:val="32"/>
          <w:lang w:eastAsia="ru-RU"/>
        </w:rPr>
        <w:t>Инструмент</w:t>
      </w:r>
      <w:r w:rsidR="00817A36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="00817A36" w:rsidRPr="00BC2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размещается под мышкой.</w:t>
      </w:r>
      <w:r w:rsidR="00817A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817A36" w:rsidRPr="00BC26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Гудацвири</w:t>
      </w:r>
      <w:proofErr w:type="spellEnd"/>
      <w:r w:rsidR="00817A36" w:rsidRPr="00BC26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817A36" w:rsidRPr="00BC2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без трубок </w:t>
      </w:r>
      <w:r w:rsidR="00817A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</w:t>
      </w:r>
      <w:r w:rsidRPr="00BC2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оформляется более художественно. </w:t>
      </w:r>
    </w:p>
    <w:p w14:paraId="296DBD56" w14:textId="7E08D5E4" w:rsidR="008255A5" w:rsidRPr="00BC26C8" w:rsidRDefault="008255A5" w:rsidP="008F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7A3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 w:color="0070C0"/>
          <w:lang w:eastAsia="ru-RU"/>
        </w:rPr>
        <w:t>Ударные</w:t>
      </w:r>
      <w:r w:rsidRPr="00BC26C8">
        <w:rPr>
          <w:rFonts w:ascii="Times New Roman" w:eastAsia="Times New Roman" w:hAnsi="Times New Roman" w:cs="Times New Roman"/>
          <w:sz w:val="32"/>
          <w:szCs w:val="32"/>
          <w:u w:val="single" w:color="0070C0"/>
          <w:lang w:eastAsia="ru-RU"/>
        </w:rPr>
        <w:t xml:space="preserve"> </w:t>
      </w:r>
      <w:r w:rsidRPr="00BC2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представлены следующими </w:t>
      </w:r>
      <w:proofErr w:type="spellStart"/>
      <w:r w:rsidRPr="00BC26C8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музыкоизвлекающими</w:t>
      </w:r>
      <w:proofErr w:type="spellEnd"/>
      <w:r w:rsidRPr="00BC2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инструментами</w:t>
      </w:r>
      <w:r w:rsidR="00893475" w:rsidRPr="00BC2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BC26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Доли, Даира, Диплипито, </w:t>
      </w:r>
      <w:proofErr w:type="spellStart"/>
      <w:r w:rsidRPr="00BC26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Цинцила</w:t>
      </w:r>
      <w:proofErr w:type="spellEnd"/>
      <w:r w:rsidRPr="00BC26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8F42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C2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</w:t>
      </w:r>
      <w:r w:rsidRPr="00817A3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 w:color="0070C0"/>
          <w:lang w:eastAsia="ru-RU"/>
        </w:rPr>
        <w:t>клавишным</w:t>
      </w:r>
      <w:r w:rsidRPr="00BC2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инструментам относится </w:t>
      </w:r>
      <w:proofErr w:type="spellStart"/>
      <w:r w:rsidRPr="00BC26C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Бузика</w:t>
      </w:r>
      <w:proofErr w:type="spellEnd"/>
      <w:r w:rsidRPr="00BC26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8F42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C26C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Тико-Тико</w:t>
      </w:r>
      <w:proofErr w:type="spellEnd"/>
      <w:r w:rsidRPr="00BC26C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и </w:t>
      </w:r>
      <w:proofErr w:type="spellStart"/>
      <w:r w:rsidRPr="00BC26C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Гармон</w:t>
      </w:r>
      <w:proofErr w:type="spellEnd"/>
      <w:r w:rsidRPr="00BC26C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трудно причислить к грузинским народным инструментам, но эти инструменты очень популярны и почти уже два столетия находятся в народном бытие Грузии. </w:t>
      </w:r>
    </w:p>
    <w:p w14:paraId="500BD3DF" w14:textId="18FB2D44" w:rsidR="00893475" w:rsidRPr="00BC26C8" w:rsidRDefault="00893475" w:rsidP="00893475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C26C8">
        <w:rPr>
          <w:b/>
          <w:bCs/>
          <w:sz w:val="28"/>
          <w:szCs w:val="28"/>
        </w:rPr>
        <w:t>7</w:t>
      </w:r>
      <w:r w:rsidRPr="00BC26C8">
        <w:rPr>
          <w:b/>
          <w:bCs/>
          <w:sz w:val="32"/>
          <w:szCs w:val="32"/>
        </w:rPr>
        <w:t>.</w:t>
      </w:r>
      <w:r w:rsidR="006A5B50" w:rsidRPr="00BC26C8">
        <w:rPr>
          <w:rStyle w:val="c3"/>
          <w:sz w:val="32"/>
          <w:szCs w:val="32"/>
        </w:rPr>
        <w:t xml:space="preserve">     «Гость – посланник Бога!» - гласит грузинская пословица.</w:t>
      </w:r>
    </w:p>
    <w:p w14:paraId="167C8D54" w14:textId="1BA1B5D8" w:rsidR="006175AA" w:rsidRPr="00E60953" w:rsidRDefault="00BA39C3" w:rsidP="00172521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C26C8">
        <w:rPr>
          <w:b/>
          <w:bCs/>
          <w:sz w:val="32"/>
          <w:szCs w:val="32"/>
        </w:rPr>
        <w:t xml:space="preserve">Грузинское гостеприимство </w:t>
      </w:r>
      <w:r w:rsidRPr="00BC26C8">
        <w:rPr>
          <w:sz w:val="32"/>
          <w:szCs w:val="32"/>
        </w:rPr>
        <w:t xml:space="preserve">– это символ </w:t>
      </w:r>
      <w:r w:rsidRPr="00E60953">
        <w:rPr>
          <w:sz w:val="32"/>
          <w:szCs w:val="32"/>
        </w:rPr>
        <w:t>народа</w:t>
      </w:r>
      <w:r w:rsidR="004B0688" w:rsidRPr="00E60953">
        <w:rPr>
          <w:sz w:val="32"/>
          <w:szCs w:val="32"/>
        </w:rPr>
        <w:t>.</w:t>
      </w:r>
      <w:r w:rsidR="00172521">
        <w:rPr>
          <w:sz w:val="32"/>
          <w:szCs w:val="32"/>
        </w:rPr>
        <w:t xml:space="preserve"> </w:t>
      </w:r>
      <w:r w:rsidR="004B0688" w:rsidRPr="00E60953">
        <w:rPr>
          <w:sz w:val="32"/>
          <w:szCs w:val="32"/>
        </w:rPr>
        <w:t xml:space="preserve">На протяжении веков грузинский народ </w:t>
      </w:r>
      <w:r w:rsidR="005539E1" w:rsidRPr="00E60953">
        <w:rPr>
          <w:sz w:val="32"/>
          <w:szCs w:val="32"/>
        </w:rPr>
        <w:t>и</w:t>
      </w:r>
      <w:r w:rsidR="004B0688" w:rsidRPr="00E60953">
        <w:rPr>
          <w:sz w:val="32"/>
          <w:szCs w:val="32"/>
        </w:rPr>
        <w:t>з поколения в поколение передавались любовь и безграничное уважение к гостю, преданность обязанностям хозяина, традиционному застолью.</w:t>
      </w:r>
      <w:r w:rsidR="00172521">
        <w:rPr>
          <w:sz w:val="32"/>
          <w:szCs w:val="32"/>
        </w:rPr>
        <w:t xml:space="preserve"> </w:t>
      </w:r>
      <w:r w:rsidRPr="00E60953">
        <w:rPr>
          <w:sz w:val="32"/>
          <w:szCs w:val="32"/>
        </w:rPr>
        <w:t xml:space="preserve">Грузины гостей встречают и провожают с особым почетом, относятся к ним внимательно, ничего не жалеют. </w:t>
      </w:r>
    </w:p>
    <w:p w14:paraId="75948021" w14:textId="77777777" w:rsidR="00443A32" w:rsidRPr="00E60953" w:rsidRDefault="00443A32" w:rsidP="006A5B50">
      <w:pPr>
        <w:pStyle w:val="a3"/>
        <w:shd w:val="clear" w:color="auto" w:fill="FFFFFF"/>
        <w:spacing w:before="0" w:beforeAutospacing="0" w:after="0" w:afterAutospacing="0"/>
        <w:ind w:left="851"/>
        <w:rPr>
          <w:sz w:val="32"/>
          <w:szCs w:val="32"/>
        </w:rPr>
      </w:pPr>
      <w:r w:rsidRPr="00E60953">
        <w:rPr>
          <w:sz w:val="32"/>
          <w:szCs w:val="32"/>
        </w:rPr>
        <w:t>Грузин безмерно гостю рад,</w:t>
      </w:r>
    </w:p>
    <w:p w14:paraId="5D045903" w14:textId="77777777" w:rsidR="00443A32" w:rsidRPr="00E60953" w:rsidRDefault="00443A32" w:rsidP="006A5B50">
      <w:pPr>
        <w:pStyle w:val="a3"/>
        <w:shd w:val="clear" w:color="auto" w:fill="FFFFFF"/>
        <w:spacing w:before="0" w:beforeAutospacing="0" w:after="0" w:afterAutospacing="0"/>
        <w:ind w:left="851"/>
        <w:rPr>
          <w:sz w:val="32"/>
          <w:szCs w:val="32"/>
        </w:rPr>
      </w:pPr>
      <w:r w:rsidRPr="00E60953">
        <w:rPr>
          <w:sz w:val="32"/>
          <w:szCs w:val="32"/>
        </w:rPr>
        <w:t>Гость в доме выше всех наград,</w:t>
      </w:r>
    </w:p>
    <w:p w14:paraId="0AD7BF01" w14:textId="77777777" w:rsidR="00443A32" w:rsidRPr="00E60953" w:rsidRDefault="00443A32" w:rsidP="006A5B50">
      <w:pPr>
        <w:pStyle w:val="a3"/>
        <w:shd w:val="clear" w:color="auto" w:fill="FFFFFF"/>
        <w:spacing w:before="0" w:beforeAutospacing="0" w:after="0" w:afterAutospacing="0"/>
        <w:ind w:left="851"/>
        <w:rPr>
          <w:sz w:val="32"/>
          <w:szCs w:val="32"/>
        </w:rPr>
      </w:pPr>
      <w:r w:rsidRPr="00E60953">
        <w:rPr>
          <w:sz w:val="32"/>
          <w:szCs w:val="32"/>
        </w:rPr>
        <w:t>И даже кровного врага,</w:t>
      </w:r>
    </w:p>
    <w:p w14:paraId="11C746F5" w14:textId="77777777" w:rsidR="00443A32" w:rsidRPr="00724A03" w:rsidRDefault="00443A32" w:rsidP="006A5B50">
      <w:pPr>
        <w:pStyle w:val="a3"/>
        <w:shd w:val="clear" w:color="auto" w:fill="FFFFFF"/>
        <w:spacing w:before="0" w:beforeAutospacing="0" w:after="0" w:afterAutospacing="0"/>
        <w:ind w:left="851"/>
        <w:rPr>
          <w:sz w:val="32"/>
          <w:szCs w:val="32"/>
        </w:rPr>
      </w:pPr>
      <w:r w:rsidRPr="00724A03">
        <w:rPr>
          <w:sz w:val="32"/>
          <w:szCs w:val="32"/>
        </w:rPr>
        <w:t>Не тронет в рамках очага.</w:t>
      </w:r>
    </w:p>
    <w:p w14:paraId="469FE636" w14:textId="34FFB27D" w:rsidR="006175AA" w:rsidRPr="0085184B" w:rsidRDefault="005539E1" w:rsidP="00172521">
      <w:pPr>
        <w:shd w:val="clear" w:color="auto" w:fill="FEFEFE"/>
        <w:spacing w:after="0" w:line="240" w:lineRule="auto"/>
        <w:rPr>
          <w:rStyle w:val="c3"/>
          <w:rFonts w:ascii="Times New Roman" w:hAnsi="Times New Roman" w:cs="Times New Roman"/>
          <w:sz w:val="32"/>
          <w:szCs w:val="32"/>
        </w:rPr>
      </w:pPr>
      <w:r w:rsidRPr="00724A03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r w:rsidR="00BA39C3" w:rsidRPr="00724A0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hyperlink r:id="rId7" w:history="1">
        <w:r w:rsidR="00BA39C3" w:rsidRPr="00724A03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древней традиции</w:t>
        </w:r>
      </w:hyperlink>
      <w:r w:rsidR="00BA39C3" w:rsidRPr="00724A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гость должен был перед входом в дом отдать свое оружие старшему в доме или хозяину. </w:t>
      </w:r>
      <w:r w:rsidRPr="00724A03">
        <w:rPr>
          <w:rFonts w:ascii="Times New Roman" w:eastAsia="Times New Roman" w:hAnsi="Times New Roman" w:cs="Times New Roman"/>
          <w:sz w:val="32"/>
          <w:szCs w:val="32"/>
          <w:lang w:eastAsia="ru-RU"/>
        </w:rPr>
        <w:t>Этим высоконравственным поведением гость внушал к себе доверие, выражал верность и уважение хозяину. Это означало приход в семью с благими намерениями, с миром и дружбой. </w:t>
      </w:r>
      <w:r w:rsidRPr="00724A03">
        <w:rPr>
          <w:rFonts w:ascii="Times New Roman" w:hAnsi="Times New Roman" w:cs="Times New Roman"/>
          <w:sz w:val="32"/>
          <w:szCs w:val="32"/>
        </w:rPr>
        <w:t xml:space="preserve">В прошлые века у народов Грузии даже существовали специальные гостевые комнаты или отдельные дома для гостей, двери которых постоянно были открыты, и гость </w:t>
      </w:r>
      <w:r w:rsidRPr="0085184B">
        <w:rPr>
          <w:rFonts w:ascii="Times New Roman" w:hAnsi="Times New Roman" w:cs="Times New Roman"/>
          <w:sz w:val="32"/>
          <w:szCs w:val="32"/>
        </w:rPr>
        <w:t>имел возможность в любое время зайти поесть и переночевать.</w:t>
      </w:r>
      <w:r w:rsidR="00172521" w:rsidRPr="0085184B">
        <w:rPr>
          <w:rFonts w:ascii="Times New Roman" w:hAnsi="Times New Roman" w:cs="Times New Roman"/>
          <w:sz w:val="32"/>
          <w:szCs w:val="32"/>
        </w:rPr>
        <w:t xml:space="preserve"> </w:t>
      </w:r>
      <w:r w:rsidR="00C97EC0" w:rsidRPr="008518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грузинской традиции </w:t>
      </w:r>
      <w:r w:rsidR="006A5B50" w:rsidRPr="0085184B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C97EC0" w:rsidRPr="008518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риходя в гости, </w:t>
      </w:r>
      <w:r w:rsidR="006175AA" w:rsidRPr="0085184B"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  <w:r w:rsidR="00C97EC0" w:rsidRPr="008518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рузины не снимают уличную обувь. Если вы это сделаете, грузины могут принять такой жест за </w:t>
      </w:r>
      <w:proofErr w:type="spellStart"/>
      <w:r w:rsidR="00C97EC0" w:rsidRPr="0085184B">
        <w:rPr>
          <w:rFonts w:ascii="Times New Roman" w:eastAsia="Times New Roman" w:hAnsi="Times New Roman" w:cs="Times New Roman"/>
          <w:sz w:val="32"/>
          <w:szCs w:val="32"/>
          <w:lang w:eastAsia="ru-RU"/>
        </w:rPr>
        <w:t>неу</w:t>
      </w:r>
      <w:proofErr w:type="spellEnd"/>
      <w:r w:rsidR="00172521" w:rsidRPr="008518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C97EC0" w:rsidRPr="0085184B">
        <w:rPr>
          <w:rFonts w:ascii="Times New Roman" w:eastAsia="Times New Roman" w:hAnsi="Times New Roman" w:cs="Times New Roman"/>
          <w:sz w:val="32"/>
          <w:szCs w:val="32"/>
          <w:lang w:eastAsia="ru-RU"/>
        </w:rPr>
        <w:t>важение</w:t>
      </w:r>
      <w:proofErr w:type="spellEnd"/>
      <w:r w:rsidR="00C97EC0" w:rsidRPr="008518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хозяевам. Еще хуже если вы попросите комнатные </w:t>
      </w:r>
      <w:proofErr w:type="spellStart"/>
      <w:proofErr w:type="gramStart"/>
      <w:r w:rsidR="00C97EC0" w:rsidRPr="0085184B">
        <w:rPr>
          <w:rFonts w:ascii="Times New Roman" w:eastAsia="Times New Roman" w:hAnsi="Times New Roman" w:cs="Times New Roman"/>
          <w:sz w:val="32"/>
          <w:szCs w:val="32"/>
          <w:lang w:eastAsia="ru-RU"/>
        </w:rPr>
        <w:t>тапочки.</w:t>
      </w:r>
      <w:r w:rsidR="006175AA" w:rsidRPr="0085184B">
        <w:rPr>
          <w:rStyle w:val="c3"/>
          <w:rFonts w:ascii="Times New Roman" w:hAnsi="Times New Roman" w:cs="Times New Roman"/>
          <w:sz w:val="32"/>
          <w:szCs w:val="32"/>
        </w:rPr>
        <w:t>Для</w:t>
      </w:r>
      <w:proofErr w:type="spellEnd"/>
      <w:proofErr w:type="gramEnd"/>
      <w:r w:rsidR="006175AA" w:rsidRPr="0085184B">
        <w:rPr>
          <w:rStyle w:val="c3"/>
          <w:rFonts w:ascii="Times New Roman" w:hAnsi="Times New Roman" w:cs="Times New Roman"/>
          <w:sz w:val="32"/>
          <w:szCs w:val="32"/>
        </w:rPr>
        <w:t xml:space="preserve"> гостя принято не жалеть самого лучшего.</w:t>
      </w:r>
      <w:r w:rsidR="00172521" w:rsidRPr="0085184B">
        <w:rPr>
          <w:rStyle w:val="c3"/>
          <w:rFonts w:ascii="Times New Roman" w:hAnsi="Times New Roman" w:cs="Times New Roman"/>
          <w:sz w:val="32"/>
          <w:szCs w:val="32"/>
        </w:rPr>
        <w:t xml:space="preserve"> </w:t>
      </w:r>
      <w:r w:rsidR="006175AA" w:rsidRPr="0085184B">
        <w:rPr>
          <w:rStyle w:val="c3"/>
          <w:rFonts w:ascii="Times New Roman" w:hAnsi="Times New Roman" w:cs="Times New Roman"/>
          <w:sz w:val="32"/>
          <w:szCs w:val="32"/>
        </w:rPr>
        <w:t>Чем вас встретит гостеприимный хозяин?</w:t>
      </w:r>
    </w:p>
    <w:p w14:paraId="121544FB" w14:textId="11B71835" w:rsidR="006175AA" w:rsidRPr="00724A03" w:rsidRDefault="00CA22DD" w:rsidP="00067FF5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5184B">
        <w:rPr>
          <w:sz w:val="32"/>
          <w:szCs w:val="32"/>
        </w:rPr>
        <w:t>8.</w:t>
      </w:r>
      <w:r w:rsidRPr="0085184B">
        <w:rPr>
          <w:i/>
          <w:iCs/>
          <w:sz w:val="32"/>
          <w:szCs w:val="32"/>
        </w:rPr>
        <w:t xml:space="preserve"> </w:t>
      </w:r>
      <w:proofErr w:type="spellStart"/>
      <w:r w:rsidRPr="0085184B">
        <w:rPr>
          <w:i/>
          <w:iCs/>
          <w:sz w:val="32"/>
          <w:szCs w:val="32"/>
        </w:rPr>
        <w:t>С</w:t>
      </w:r>
      <w:r w:rsidR="00E60953" w:rsidRPr="0085184B">
        <w:rPr>
          <w:i/>
          <w:iCs/>
          <w:sz w:val="32"/>
          <w:szCs w:val="32"/>
        </w:rPr>
        <w:t>улгуни</w:t>
      </w:r>
      <w:proofErr w:type="spellEnd"/>
      <w:r w:rsidR="00E60953" w:rsidRPr="0085184B">
        <w:rPr>
          <w:i/>
          <w:iCs/>
          <w:sz w:val="32"/>
          <w:szCs w:val="32"/>
        </w:rPr>
        <w:t xml:space="preserve">, </w:t>
      </w:r>
      <w:r w:rsidR="00E60953" w:rsidRPr="0085184B">
        <w:rPr>
          <w:rStyle w:val="c3"/>
          <w:i/>
          <w:iCs/>
          <w:sz w:val="32"/>
          <w:szCs w:val="32"/>
        </w:rPr>
        <w:t xml:space="preserve">хинкали, </w:t>
      </w:r>
      <w:r w:rsidR="00E60953" w:rsidRPr="0085184B">
        <w:rPr>
          <w:i/>
          <w:iCs/>
          <w:sz w:val="32"/>
          <w:szCs w:val="32"/>
        </w:rPr>
        <w:t xml:space="preserve">харчо, чахохбили, </w:t>
      </w:r>
      <w:proofErr w:type="spellStart"/>
      <w:r w:rsidR="00E60953" w:rsidRPr="0085184B">
        <w:rPr>
          <w:i/>
          <w:iCs/>
          <w:sz w:val="32"/>
          <w:szCs w:val="32"/>
        </w:rPr>
        <w:t>чихиртма</w:t>
      </w:r>
      <w:proofErr w:type="spellEnd"/>
      <w:r w:rsidR="00E60953" w:rsidRPr="0085184B">
        <w:rPr>
          <w:i/>
          <w:iCs/>
          <w:sz w:val="32"/>
          <w:szCs w:val="32"/>
        </w:rPr>
        <w:t xml:space="preserve">, </w:t>
      </w:r>
      <w:proofErr w:type="spellStart"/>
      <w:r w:rsidR="00E60953" w:rsidRPr="0085184B">
        <w:rPr>
          <w:i/>
          <w:iCs/>
          <w:sz w:val="32"/>
          <w:szCs w:val="32"/>
        </w:rPr>
        <w:t>чурчхелла</w:t>
      </w:r>
      <w:proofErr w:type="spellEnd"/>
      <w:r w:rsidR="00E60953" w:rsidRPr="0085184B">
        <w:rPr>
          <w:i/>
          <w:iCs/>
          <w:sz w:val="32"/>
          <w:szCs w:val="32"/>
        </w:rPr>
        <w:t xml:space="preserve">, </w:t>
      </w:r>
      <w:r w:rsidR="00E60953" w:rsidRPr="0085184B">
        <w:rPr>
          <w:rStyle w:val="c3"/>
          <w:i/>
          <w:iCs/>
          <w:sz w:val="32"/>
          <w:szCs w:val="32"/>
        </w:rPr>
        <w:t xml:space="preserve">лобио, </w:t>
      </w:r>
      <w:r w:rsidR="00E60953" w:rsidRPr="0085184B">
        <w:rPr>
          <w:i/>
          <w:iCs/>
          <w:sz w:val="32"/>
          <w:szCs w:val="32"/>
        </w:rPr>
        <w:t xml:space="preserve">хачапури, </w:t>
      </w:r>
      <w:r w:rsidR="00E60953" w:rsidRPr="0085184B">
        <w:rPr>
          <w:rStyle w:val="c3"/>
          <w:i/>
          <w:iCs/>
          <w:sz w:val="32"/>
          <w:szCs w:val="32"/>
        </w:rPr>
        <w:t>сациви, ткемали, сацебели</w:t>
      </w:r>
      <w:r w:rsidR="00E60953" w:rsidRPr="0085184B">
        <w:rPr>
          <w:rStyle w:val="c3"/>
          <w:sz w:val="32"/>
          <w:szCs w:val="32"/>
        </w:rPr>
        <w:t xml:space="preserve"> </w:t>
      </w:r>
      <w:r w:rsidR="00817A36" w:rsidRPr="0085184B">
        <w:rPr>
          <w:sz w:val="32"/>
          <w:szCs w:val="32"/>
        </w:rPr>
        <w:t>– это</w:t>
      </w:r>
      <w:r w:rsidR="00E60953" w:rsidRPr="0085184B">
        <w:rPr>
          <w:sz w:val="32"/>
          <w:szCs w:val="32"/>
        </w:rPr>
        <w:t xml:space="preserve"> не полный список традиционных грузинских блюд</w:t>
      </w:r>
      <w:r w:rsidRPr="0085184B">
        <w:rPr>
          <w:sz w:val="32"/>
          <w:szCs w:val="32"/>
        </w:rPr>
        <w:t>.</w:t>
      </w:r>
      <w:r w:rsidR="00E60953" w:rsidRPr="0085184B">
        <w:rPr>
          <w:sz w:val="32"/>
          <w:szCs w:val="32"/>
        </w:rPr>
        <w:t xml:space="preserve"> Ни в одной национальной и </w:t>
      </w:r>
      <w:r w:rsidR="00067FF5" w:rsidRPr="0085184B">
        <w:t xml:space="preserve"> </w:t>
      </w:r>
      <w:r w:rsidR="00E60953" w:rsidRPr="0085184B">
        <w:rPr>
          <w:sz w:val="32"/>
          <w:szCs w:val="32"/>
        </w:rPr>
        <w:t xml:space="preserve"> еды, названия которых давно вошли в нашу жизнь</w:t>
      </w:r>
      <w:r w:rsidRPr="0085184B">
        <w:rPr>
          <w:sz w:val="32"/>
          <w:szCs w:val="32"/>
        </w:rPr>
        <w:t>.</w:t>
      </w:r>
      <w:r w:rsidR="00E60953" w:rsidRPr="0085184B">
        <w:rPr>
          <w:sz w:val="32"/>
          <w:szCs w:val="32"/>
        </w:rPr>
        <w:t xml:space="preserve"> </w:t>
      </w:r>
      <w:r w:rsidR="006175AA" w:rsidRPr="0085184B">
        <w:rPr>
          <w:b/>
          <w:bCs/>
          <w:sz w:val="32"/>
          <w:szCs w:val="32"/>
        </w:rPr>
        <w:t xml:space="preserve">Блюда грузинской кухни </w:t>
      </w:r>
      <w:r w:rsidR="009632CD" w:rsidRPr="0085184B">
        <w:rPr>
          <w:b/>
          <w:bCs/>
          <w:sz w:val="32"/>
          <w:szCs w:val="32"/>
        </w:rPr>
        <w:t>— это</w:t>
      </w:r>
      <w:r w:rsidR="006175AA" w:rsidRPr="0085184B">
        <w:rPr>
          <w:sz w:val="32"/>
          <w:szCs w:val="32"/>
        </w:rPr>
        <w:t xml:space="preserve"> достопримечательность Грузии</w:t>
      </w:r>
      <w:r w:rsidRPr="0085184B">
        <w:rPr>
          <w:sz w:val="32"/>
          <w:szCs w:val="32"/>
        </w:rPr>
        <w:t>.</w:t>
      </w:r>
      <w:r w:rsidR="00067FF5" w:rsidRPr="0085184B">
        <w:rPr>
          <w:sz w:val="32"/>
          <w:szCs w:val="32"/>
        </w:rPr>
        <w:t xml:space="preserve"> </w:t>
      </w:r>
      <w:r w:rsidR="006175AA" w:rsidRPr="0085184B">
        <w:rPr>
          <w:sz w:val="32"/>
          <w:szCs w:val="32"/>
        </w:rPr>
        <w:t>Традиционное и всем известное грузинское блюдо «цыплёнок табака</w:t>
      </w:r>
      <w:r w:rsidR="006175AA" w:rsidRPr="00172521">
        <w:rPr>
          <w:sz w:val="32"/>
          <w:szCs w:val="32"/>
        </w:rPr>
        <w:t xml:space="preserve">» но это неправильно произношение его названия. Название блюда звучит, как «цыплёнок </w:t>
      </w:r>
      <w:proofErr w:type="spellStart"/>
      <w:r w:rsidR="006175AA" w:rsidRPr="00172521">
        <w:rPr>
          <w:sz w:val="32"/>
          <w:szCs w:val="32"/>
        </w:rPr>
        <w:t>тапака</w:t>
      </w:r>
      <w:proofErr w:type="spellEnd"/>
      <w:r w:rsidR="006175AA" w:rsidRPr="00172521">
        <w:rPr>
          <w:sz w:val="32"/>
          <w:szCs w:val="32"/>
        </w:rPr>
        <w:t>» и происходит от специальной сковороды под название</w:t>
      </w:r>
      <w:r w:rsidR="006175AA" w:rsidRPr="00724A03">
        <w:rPr>
          <w:sz w:val="32"/>
          <w:szCs w:val="32"/>
        </w:rPr>
        <w:t>м «</w:t>
      </w:r>
      <w:proofErr w:type="spellStart"/>
      <w:r w:rsidR="006175AA" w:rsidRPr="00724A03">
        <w:rPr>
          <w:sz w:val="32"/>
          <w:szCs w:val="32"/>
        </w:rPr>
        <w:t>тапака</w:t>
      </w:r>
      <w:proofErr w:type="spellEnd"/>
      <w:r w:rsidR="006175AA" w:rsidRPr="00724A03">
        <w:rPr>
          <w:sz w:val="32"/>
          <w:szCs w:val="32"/>
        </w:rPr>
        <w:t xml:space="preserve">», которой очень часто пользуются грузинские хозяйки. </w:t>
      </w:r>
      <w:r w:rsidRPr="00724A03">
        <w:rPr>
          <w:sz w:val="32"/>
          <w:szCs w:val="32"/>
        </w:rPr>
        <w:t>Т</w:t>
      </w:r>
      <w:r w:rsidR="006175AA" w:rsidRPr="00724A03">
        <w:rPr>
          <w:sz w:val="32"/>
          <w:szCs w:val="32"/>
        </w:rPr>
        <w:t xml:space="preserve">рапеза – это не просто поглощение еды, а ещё и неторопливая беседа. </w:t>
      </w:r>
      <w:r w:rsidR="00C862BF" w:rsidRPr="00724A03">
        <w:rPr>
          <w:sz w:val="32"/>
          <w:szCs w:val="32"/>
        </w:rPr>
        <w:t>П</w:t>
      </w:r>
      <w:r w:rsidR="006175AA" w:rsidRPr="00724A03">
        <w:rPr>
          <w:sz w:val="32"/>
          <w:szCs w:val="32"/>
        </w:rPr>
        <w:t xml:space="preserve">редставить грузинское застолье без мирного общения просто невозможно. </w:t>
      </w:r>
    </w:p>
    <w:p w14:paraId="4D0CAF2C" w14:textId="26C5C41F" w:rsidR="00443A32" w:rsidRDefault="00C862BF" w:rsidP="00067FF5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b/>
          <w:bCs/>
          <w:color w:val="181818"/>
          <w:sz w:val="28"/>
          <w:szCs w:val="28"/>
        </w:rPr>
        <w:t xml:space="preserve">9. </w:t>
      </w:r>
      <w:r w:rsidR="00443A32" w:rsidRPr="00724A03">
        <w:rPr>
          <w:b/>
          <w:bCs/>
          <w:sz w:val="32"/>
          <w:szCs w:val="32"/>
        </w:rPr>
        <w:t>Традиционное застолье</w:t>
      </w:r>
      <w:r w:rsidR="00443A32" w:rsidRPr="00724A03">
        <w:rPr>
          <w:sz w:val="32"/>
          <w:szCs w:val="32"/>
        </w:rPr>
        <w:t xml:space="preserve"> требует культуры, предполагает порядок и соблюдение правил этикета. </w:t>
      </w:r>
      <w:bookmarkStart w:id="3" w:name="_Hlk100860280"/>
      <w:r w:rsidR="00443A32" w:rsidRPr="00724A03">
        <w:rPr>
          <w:sz w:val="32"/>
          <w:szCs w:val="32"/>
        </w:rPr>
        <w:t>Главный человек во время застолья - тамада</w:t>
      </w:r>
      <w:bookmarkEnd w:id="3"/>
      <w:r w:rsidR="00443A32" w:rsidRPr="00724A03">
        <w:rPr>
          <w:sz w:val="32"/>
          <w:szCs w:val="32"/>
        </w:rPr>
        <w:t>.</w:t>
      </w:r>
      <w:r w:rsidR="00724A03">
        <w:rPr>
          <w:sz w:val="32"/>
          <w:szCs w:val="32"/>
        </w:rPr>
        <w:t xml:space="preserve">                </w:t>
      </w:r>
      <w:r w:rsidR="00443A32" w:rsidRPr="00724A03">
        <w:rPr>
          <w:sz w:val="32"/>
          <w:szCs w:val="32"/>
        </w:rPr>
        <w:t xml:space="preserve"> По обычаю, это либо сам хозяин, либо он выбирает тамаду из числа гостей (уважаемый человек). </w:t>
      </w:r>
      <w:r w:rsidR="00724A03">
        <w:rPr>
          <w:sz w:val="32"/>
          <w:szCs w:val="32"/>
        </w:rPr>
        <w:t>Тамада</w:t>
      </w:r>
      <w:r w:rsidR="00443A32" w:rsidRPr="00724A03">
        <w:rPr>
          <w:sz w:val="32"/>
          <w:szCs w:val="32"/>
        </w:rPr>
        <w:t xml:space="preserve"> должен отдельно произнести тост за каждого из присутствующих, не выходя из-за стола в течении 5 часов. </w:t>
      </w:r>
      <w:r w:rsidR="002A04E0" w:rsidRPr="002A04E0">
        <w:rPr>
          <w:color w:val="000000"/>
          <w:sz w:val="28"/>
          <w:szCs w:val="28"/>
        </w:rPr>
        <w:t>Тосты произносятся в строго определённом порядке, и произносит их только тамада (возможны алаверды - ответный тост); длина тостов: длятся от 5 до 45 минут</w:t>
      </w:r>
      <w:r w:rsidR="002A04E0">
        <w:rPr>
          <w:color w:val="000000"/>
          <w:sz w:val="28"/>
          <w:szCs w:val="28"/>
        </w:rPr>
        <w:t xml:space="preserve">. </w:t>
      </w:r>
      <w:r w:rsidR="00443A32" w:rsidRPr="00724A03">
        <w:rPr>
          <w:sz w:val="32"/>
          <w:szCs w:val="32"/>
        </w:rPr>
        <w:t xml:space="preserve">Нельзя перебивать тамаду, его слово - закон! Тосты в Грузии </w:t>
      </w:r>
      <w:r w:rsidR="00817A36" w:rsidRPr="00724A03">
        <w:rPr>
          <w:sz w:val="32"/>
          <w:szCs w:val="32"/>
        </w:rPr>
        <w:t>–</w:t>
      </w:r>
      <w:r w:rsidR="00443A32" w:rsidRPr="00724A03">
        <w:rPr>
          <w:sz w:val="32"/>
          <w:szCs w:val="32"/>
        </w:rPr>
        <w:t xml:space="preserve"> это святое. Никто не имеет право выпить стакан вина, если по очереди перед этим не произнесен тост всеми </w:t>
      </w:r>
      <w:r w:rsidR="00724A03" w:rsidRPr="00724A03">
        <w:rPr>
          <w:sz w:val="32"/>
          <w:szCs w:val="32"/>
        </w:rPr>
        <w:t xml:space="preserve">старшими </w:t>
      </w:r>
      <w:r w:rsidR="00443A32" w:rsidRPr="00724A03">
        <w:rPr>
          <w:sz w:val="32"/>
          <w:szCs w:val="32"/>
        </w:rPr>
        <w:t>людьми, которые участвуют в застолье.</w:t>
      </w:r>
    </w:p>
    <w:p w14:paraId="0B243374" w14:textId="716D9002" w:rsidR="008D7FD5" w:rsidRPr="00724A03" w:rsidRDefault="00724A03" w:rsidP="00724A03">
      <w:pPr>
        <w:pStyle w:val="c0"/>
        <w:shd w:val="clear" w:color="auto" w:fill="FFFFFF"/>
        <w:spacing w:before="0" w:beforeAutospacing="0" w:after="0" w:afterAutospacing="0"/>
        <w:rPr>
          <w:rStyle w:val="c1"/>
          <w:sz w:val="32"/>
          <w:szCs w:val="32"/>
        </w:rPr>
      </w:pPr>
      <w:r>
        <w:rPr>
          <w:rStyle w:val="c1"/>
          <w:sz w:val="32"/>
          <w:szCs w:val="32"/>
        </w:rPr>
        <w:lastRenderedPageBreak/>
        <w:t>1</w:t>
      </w:r>
      <w:r w:rsidR="0036306F" w:rsidRPr="00724A03">
        <w:rPr>
          <w:rStyle w:val="c1"/>
          <w:sz w:val="32"/>
          <w:szCs w:val="32"/>
        </w:rPr>
        <w:t xml:space="preserve">0. </w:t>
      </w:r>
      <w:r>
        <w:rPr>
          <w:rStyle w:val="c1"/>
          <w:sz w:val="32"/>
          <w:szCs w:val="32"/>
        </w:rPr>
        <w:t xml:space="preserve">   </w:t>
      </w:r>
      <w:r w:rsidR="004966AD" w:rsidRPr="00724A03">
        <w:rPr>
          <w:rStyle w:val="c1"/>
          <w:sz w:val="32"/>
          <w:szCs w:val="32"/>
        </w:rPr>
        <w:t xml:space="preserve">Настоящая </w:t>
      </w:r>
      <w:r w:rsidR="004966AD" w:rsidRPr="00724A03">
        <w:rPr>
          <w:rStyle w:val="c1"/>
          <w:b/>
          <w:bCs/>
          <w:sz w:val="32"/>
          <w:szCs w:val="32"/>
        </w:rPr>
        <w:t>грузинская свадьба</w:t>
      </w:r>
      <w:r w:rsidR="004966AD" w:rsidRPr="00724A03">
        <w:rPr>
          <w:rStyle w:val="c1"/>
          <w:sz w:val="32"/>
          <w:szCs w:val="32"/>
        </w:rPr>
        <w:t xml:space="preserve"> – </w:t>
      </w:r>
      <w:r w:rsidR="004966AD" w:rsidRPr="00724A03">
        <w:rPr>
          <w:sz w:val="32"/>
          <w:szCs w:val="32"/>
        </w:rPr>
        <w:t>это не просто свадьба</w:t>
      </w:r>
      <w:r w:rsidR="004966AD" w:rsidRPr="00724A03">
        <w:rPr>
          <w:rStyle w:val="c1"/>
          <w:sz w:val="32"/>
          <w:szCs w:val="32"/>
        </w:rPr>
        <w:t xml:space="preserve">, </w:t>
      </w:r>
      <w:r w:rsidR="008D7FD5" w:rsidRPr="00724A03">
        <w:rPr>
          <w:rStyle w:val="c1"/>
          <w:sz w:val="32"/>
          <w:szCs w:val="32"/>
        </w:rPr>
        <w:t>э</w:t>
      </w:r>
      <w:r w:rsidR="008D7FD5" w:rsidRPr="00724A03">
        <w:rPr>
          <w:sz w:val="32"/>
          <w:szCs w:val="32"/>
        </w:rPr>
        <w:t xml:space="preserve">то самое настоящее событие, </w:t>
      </w:r>
      <w:r w:rsidR="004966AD" w:rsidRPr="00724A03">
        <w:rPr>
          <w:rStyle w:val="c1"/>
          <w:sz w:val="32"/>
          <w:szCs w:val="32"/>
        </w:rPr>
        <w:t xml:space="preserve">это красивый, зрелищный, богатый праздник с соблюдением всех самобытных обычаев грузинского народа. </w:t>
      </w:r>
    </w:p>
    <w:p w14:paraId="53B9BCE4" w14:textId="07FEE13F" w:rsidR="0073119D" w:rsidRPr="00724A03" w:rsidRDefault="008D7FD5" w:rsidP="00067FF5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724A03">
        <w:rPr>
          <w:sz w:val="32"/>
          <w:szCs w:val="32"/>
        </w:rPr>
        <w:t>На грузинскую свадьбу принято приглашать всех родственников со стороны жениха и невесты, поэтому гостей на таком мероприятии бывает невероятно много</w:t>
      </w:r>
      <w:r w:rsidR="00E57218" w:rsidRPr="00724A03">
        <w:rPr>
          <w:sz w:val="32"/>
          <w:szCs w:val="32"/>
        </w:rPr>
        <w:t xml:space="preserve">. </w:t>
      </w:r>
      <w:r w:rsidR="00383E6C" w:rsidRPr="00724A03">
        <w:rPr>
          <w:sz w:val="32"/>
          <w:szCs w:val="32"/>
        </w:rPr>
        <w:t>Не</w:t>
      </w:r>
      <w:r w:rsidRPr="00724A03">
        <w:rPr>
          <w:sz w:val="32"/>
          <w:szCs w:val="32"/>
        </w:rPr>
        <w:t xml:space="preserve"> прийти на свадьбу молодых считается большим неуважением.</w:t>
      </w:r>
      <w:r w:rsidR="00067FF5">
        <w:rPr>
          <w:sz w:val="32"/>
          <w:szCs w:val="32"/>
        </w:rPr>
        <w:t xml:space="preserve"> </w:t>
      </w:r>
      <w:r w:rsidR="00383E6C" w:rsidRPr="00724A03">
        <w:rPr>
          <w:sz w:val="32"/>
          <w:szCs w:val="32"/>
          <w:shd w:val="clear" w:color="auto" w:fill="FFFFFF"/>
        </w:rPr>
        <w:t xml:space="preserve">В соответствии с одним из главных обычаев, невесте мажут губы медом, чтобы речи ее были сладостными, а </w:t>
      </w:r>
      <w:r w:rsidR="00817A36" w:rsidRPr="00724A03">
        <w:rPr>
          <w:sz w:val="32"/>
          <w:szCs w:val="32"/>
          <w:shd w:val="clear" w:color="auto" w:fill="FFFFFF"/>
        </w:rPr>
        <w:t>жених, на счастье,</w:t>
      </w:r>
      <w:r w:rsidR="00383E6C" w:rsidRPr="00724A03">
        <w:rPr>
          <w:sz w:val="32"/>
          <w:szCs w:val="32"/>
          <w:shd w:val="clear" w:color="auto" w:fill="FFFFFF"/>
        </w:rPr>
        <w:t xml:space="preserve"> выпускает белую птицу с крыши дома. Местами в Грузии еще сохранилась традиция похищения невесты. На сегодняшний день это принято делать с ее согласия.</w:t>
      </w:r>
      <w:r w:rsidR="00067FF5">
        <w:rPr>
          <w:sz w:val="32"/>
          <w:szCs w:val="32"/>
          <w:shd w:val="clear" w:color="auto" w:fill="FFFFFF"/>
        </w:rPr>
        <w:t xml:space="preserve"> </w:t>
      </w:r>
      <w:r w:rsidRPr="00724A03">
        <w:rPr>
          <w:sz w:val="32"/>
          <w:szCs w:val="32"/>
        </w:rPr>
        <w:t xml:space="preserve">На грузинских свадьбах не кричат «горько», но зато там много поют и танцуют. По традиции, дарят подарки. И если подарок оказался очень дорогим или было подарено много денег, то </w:t>
      </w:r>
      <w:r w:rsidR="00067FF5">
        <w:rPr>
          <w:sz w:val="32"/>
          <w:szCs w:val="32"/>
        </w:rPr>
        <w:t xml:space="preserve">подарившего </w:t>
      </w:r>
      <w:r w:rsidRPr="00724A03">
        <w:rPr>
          <w:sz w:val="32"/>
          <w:szCs w:val="32"/>
        </w:rPr>
        <w:t>человека, записывают в специальную родовую книгу. И его имя остаётся в ней на очень и очень долгое время.</w:t>
      </w:r>
      <w:r w:rsidR="00724A03" w:rsidRPr="00724A03">
        <w:rPr>
          <w:sz w:val="32"/>
          <w:szCs w:val="32"/>
        </w:rPr>
        <w:t xml:space="preserve"> </w:t>
      </w:r>
      <w:r w:rsidR="00724A03" w:rsidRPr="00724A03">
        <w:rPr>
          <w:rStyle w:val="c1"/>
          <w:sz w:val="32"/>
          <w:szCs w:val="32"/>
        </w:rPr>
        <w:t>Свадьба</w:t>
      </w:r>
      <w:r w:rsidR="0036306F" w:rsidRPr="00724A03">
        <w:rPr>
          <w:rStyle w:val="c1"/>
          <w:sz w:val="32"/>
          <w:szCs w:val="32"/>
        </w:rPr>
        <w:t xml:space="preserve"> </w:t>
      </w:r>
      <w:r w:rsidR="00724A03" w:rsidRPr="00724A03">
        <w:rPr>
          <w:rStyle w:val="c1"/>
          <w:sz w:val="32"/>
          <w:szCs w:val="32"/>
        </w:rPr>
        <w:t xml:space="preserve">- </w:t>
      </w:r>
      <w:proofErr w:type="gramStart"/>
      <w:r w:rsidR="0036306F" w:rsidRPr="00724A03">
        <w:rPr>
          <w:rStyle w:val="c1"/>
          <w:sz w:val="32"/>
          <w:szCs w:val="32"/>
        </w:rPr>
        <w:t xml:space="preserve">это </w:t>
      </w:r>
      <w:r w:rsidR="004966AD" w:rsidRPr="00724A03">
        <w:rPr>
          <w:rStyle w:val="c1"/>
          <w:sz w:val="32"/>
          <w:szCs w:val="32"/>
        </w:rPr>
        <w:t xml:space="preserve"> не</w:t>
      </w:r>
      <w:proofErr w:type="gramEnd"/>
      <w:r w:rsidR="004966AD" w:rsidRPr="00724A03">
        <w:rPr>
          <w:rStyle w:val="c1"/>
          <w:sz w:val="32"/>
          <w:szCs w:val="32"/>
        </w:rPr>
        <w:t xml:space="preserve"> только застолье, тамада, тосты и песни, это еще и потрясающ</w:t>
      </w:r>
      <w:r w:rsidR="00785CC3" w:rsidRPr="00724A03">
        <w:rPr>
          <w:rStyle w:val="c1"/>
          <w:sz w:val="32"/>
          <w:szCs w:val="32"/>
        </w:rPr>
        <w:t>ие</w:t>
      </w:r>
      <w:r w:rsidR="004966AD" w:rsidRPr="00724A03">
        <w:rPr>
          <w:rStyle w:val="c1"/>
          <w:sz w:val="32"/>
          <w:szCs w:val="32"/>
        </w:rPr>
        <w:t xml:space="preserve"> </w:t>
      </w:r>
      <w:r w:rsidR="00785CC3" w:rsidRPr="00724A03">
        <w:rPr>
          <w:rStyle w:val="c1"/>
          <w:sz w:val="32"/>
          <w:szCs w:val="32"/>
        </w:rPr>
        <w:t>грузинские танцы.</w:t>
      </w:r>
    </w:p>
    <w:p w14:paraId="5037877F" w14:textId="07E0B901" w:rsidR="0073119D" w:rsidRDefault="008D7FD5" w:rsidP="006A5B50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4A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="0036306F" w:rsidRPr="00724A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Pr="00724A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Грузинские танцы</w:t>
      </w:r>
      <w:r w:rsidRPr="00724A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сложны и очень разнообразны. Каждый танец этой страны имеет свои собственные приёмы и особенности, которые никогда не будут повторяться в другом танце. Мужчины демонстрируют мужество, силу, воинственность, смелость. Высокие прыжки, невероятные пируэты. Танцуют на пальцах и крутятся на коленях. Женщины двигаются невероятно грациозно и гордо, плывут, как лебеди по воде. Они как бы хотят показать всю свою красоту и красоту всей своей национальной одежды. </w:t>
      </w:r>
      <w:r w:rsidR="00724A03">
        <w:rPr>
          <w:sz w:val="32"/>
          <w:szCs w:val="32"/>
        </w:rPr>
        <w:t xml:space="preserve"> </w:t>
      </w:r>
      <w:r w:rsidR="004966AD" w:rsidRPr="00724A03">
        <w:rPr>
          <w:sz w:val="32"/>
          <w:szCs w:val="32"/>
        </w:rPr>
        <w:t>Оцените красоту грузинского танца</w:t>
      </w:r>
      <w:r w:rsidR="00067FF5">
        <w:rPr>
          <w:sz w:val="32"/>
          <w:szCs w:val="32"/>
        </w:rPr>
        <w:t xml:space="preserve">. </w:t>
      </w:r>
      <w:r w:rsidR="0073119D" w:rsidRPr="00724A03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Грузины</w:t>
      </w:r>
      <w:r w:rsidR="00724A03" w:rsidRPr="00724A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3119D" w:rsidRPr="00724A03">
        <w:rPr>
          <w:rFonts w:ascii="Times New Roman" w:eastAsia="Times New Roman" w:hAnsi="Times New Roman" w:cs="Times New Roman"/>
          <w:sz w:val="32"/>
          <w:szCs w:val="32"/>
          <w:lang w:eastAsia="ru-RU"/>
        </w:rPr>
        <w:t>- гордый и свободолюбивый народ.</w:t>
      </w:r>
      <w:r w:rsidR="00B813BD" w:rsidRPr="00724A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3119D" w:rsidRPr="00724A03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как и все люди </w:t>
      </w:r>
      <w:hyperlink r:id="rId8" w:history="1">
        <w:r w:rsidR="0073119D" w:rsidRPr="00724A03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Земного шара</w:t>
        </w:r>
      </w:hyperlink>
      <w:r w:rsidR="0073119D" w:rsidRPr="00724A03">
        <w:rPr>
          <w:rFonts w:ascii="Times New Roman" w:eastAsia="Times New Roman" w:hAnsi="Times New Roman" w:cs="Times New Roman"/>
          <w:sz w:val="32"/>
          <w:szCs w:val="32"/>
          <w:lang w:eastAsia="ru-RU"/>
        </w:rPr>
        <w:t> они хотят жить в мире и согласии с другими народами.</w:t>
      </w:r>
    </w:p>
    <w:p w14:paraId="730B53DD" w14:textId="149D3F59" w:rsidR="00D67757" w:rsidRDefault="00D67757" w:rsidP="006A5B50">
      <w:pPr>
        <w:shd w:val="clear" w:color="auto" w:fill="FEFE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D67757" w:rsidSect="00C34B3B">
      <w:pgSz w:w="11906" w:h="16838"/>
      <w:pgMar w:top="284" w:right="289" w:bottom="34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46D6"/>
    <w:multiLevelType w:val="multilevel"/>
    <w:tmpl w:val="6E04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E17073"/>
    <w:multiLevelType w:val="multilevel"/>
    <w:tmpl w:val="5D6C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42B05"/>
    <w:multiLevelType w:val="multilevel"/>
    <w:tmpl w:val="4E906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77536"/>
    <w:multiLevelType w:val="multilevel"/>
    <w:tmpl w:val="B6B0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03152"/>
    <w:multiLevelType w:val="multilevel"/>
    <w:tmpl w:val="90429C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222E717A"/>
    <w:multiLevelType w:val="multilevel"/>
    <w:tmpl w:val="39B08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4854E1"/>
    <w:multiLevelType w:val="multilevel"/>
    <w:tmpl w:val="F8686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1700AD"/>
    <w:multiLevelType w:val="multilevel"/>
    <w:tmpl w:val="22CE7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8A2354"/>
    <w:multiLevelType w:val="multilevel"/>
    <w:tmpl w:val="FF32D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8748C5"/>
    <w:multiLevelType w:val="hybridMultilevel"/>
    <w:tmpl w:val="E9587468"/>
    <w:lvl w:ilvl="0" w:tplc="7286F642">
      <w:start w:val="1"/>
      <w:numFmt w:val="decimal"/>
      <w:lvlText w:val="%1."/>
      <w:lvlJc w:val="left"/>
      <w:pPr>
        <w:ind w:left="-77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0" w15:restartNumberingAfterBreak="0">
    <w:nsid w:val="422E1174"/>
    <w:multiLevelType w:val="multilevel"/>
    <w:tmpl w:val="AAFAE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963FD1"/>
    <w:multiLevelType w:val="multilevel"/>
    <w:tmpl w:val="12AC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0D3930"/>
    <w:multiLevelType w:val="multilevel"/>
    <w:tmpl w:val="4F585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CC59E0"/>
    <w:multiLevelType w:val="multilevel"/>
    <w:tmpl w:val="73B0B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9F2417"/>
    <w:multiLevelType w:val="multilevel"/>
    <w:tmpl w:val="6C682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45163B"/>
    <w:multiLevelType w:val="multilevel"/>
    <w:tmpl w:val="3572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B4036B"/>
    <w:multiLevelType w:val="multilevel"/>
    <w:tmpl w:val="7FC4F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4920205">
    <w:abstractNumId w:val="8"/>
  </w:num>
  <w:num w:numId="2" w16cid:durableId="1768649787">
    <w:abstractNumId w:val="0"/>
  </w:num>
  <w:num w:numId="3" w16cid:durableId="1145926539">
    <w:abstractNumId w:val="15"/>
  </w:num>
  <w:num w:numId="4" w16cid:durableId="1620181029">
    <w:abstractNumId w:val="14"/>
  </w:num>
  <w:num w:numId="5" w16cid:durableId="876620715">
    <w:abstractNumId w:val="6"/>
  </w:num>
  <w:num w:numId="6" w16cid:durableId="2041124253">
    <w:abstractNumId w:val="2"/>
  </w:num>
  <w:num w:numId="7" w16cid:durableId="1757744495">
    <w:abstractNumId w:val="5"/>
  </w:num>
  <w:num w:numId="8" w16cid:durableId="340206810">
    <w:abstractNumId w:val="7"/>
  </w:num>
  <w:num w:numId="9" w16cid:durableId="2053727157">
    <w:abstractNumId w:val="10"/>
  </w:num>
  <w:num w:numId="10" w16cid:durableId="1565875751">
    <w:abstractNumId w:val="12"/>
  </w:num>
  <w:num w:numId="11" w16cid:durableId="1447893816">
    <w:abstractNumId w:val="4"/>
  </w:num>
  <w:num w:numId="12" w16cid:durableId="1923835363">
    <w:abstractNumId w:val="16"/>
  </w:num>
  <w:num w:numId="13" w16cid:durableId="2064256313">
    <w:abstractNumId w:val="13"/>
  </w:num>
  <w:num w:numId="14" w16cid:durableId="14505448">
    <w:abstractNumId w:val="3"/>
  </w:num>
  <w:num w:numId="15" w16cid:durableId="1590431">
    <w:abstractNumId w:val="9"/>
  </w:num>
  <w:num w:numId="16" w16cid:durableId="1374228834">
    <w:abstractNumId w:val="11"/>
  </w:num>
  <w:num w:numId="17" w16cid:durableId="397216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039"/>
    <w:rsid w:val="00002AA0"/>
    <w:rsid w:val="000048D8"/>
    <w:rsid w:val="00004B5E"/>
    <w:rsid w:val="000228A0"/>
    <w:rsid w:val="000536A0"/>
    <w:rsid w:val="00067FF5"/>
    <w:rsid w:val="00076B13"/>
    <w:rsid w:val="00076D97"/>
    <w:rsid w:val="00081F63"/>
    <w:rsid w:val="000A41CF"/>
    <w:rsid w:val="000B3A67"/>
    <w:rsid w:val="000C1C16"/>
    <w:rsid w:val="000C4052"/>
    <w:rsid w:val="000C5FA0"/>
    <w:rsid w:val="000F1C02"/>
    <w:rsid w:val="00106EB0"/>
    <w:rsid w:val="00125058"/>
    <w:rsid w:val="00132A03"/>
    <w:rsid w:val="001421C2"/>
    <w:rsid w:val="00150191"/>
    <w:rsid w:val="00172521"/>
    <w:rsid w:val="0017324B"/>
    <w:rsid w:val="001738F4"/>
    <w:rsid w:val="00177A03"/>
    <w:rsid w:val="001A3113"/>
    <w:rsid w:val="001A7903"/>
    <w:rsid w:val="001A7DA6"/>
    <w:rsid w:val="001B067C"/>
    <w:rsid w:val="001B1EF6"/>
    <w:rsid w:val="001B66D3"/>
    <w:rsid w:val="001D0ED6"/>
    <w:rsid w:val="001D7244"/>
    <w:rsid w:val="001F349E"/>
    <w:rsid w:val="001F59C8"/>
    <w:rsid w:val="00200C9F"/>
    <w:rsid w:val="002252F3"/>
    <w:rsid w:val="00230020"/>
    <w:rsid w:val="00233255"/>
    <w:rsid w:val="00242D79"/>
    <w:rsid w:val="002501FC"/>
    <w:rsid w:val="00261AC3"/>
    <w:rsid w:val="002A04E0"/>
    <w:rsid w:val="002A6416"/>
    <w:rsid w:val="002C27CC"/>
    <w:rsid w:val="002C66BA"/>
    <w:rsid w:val="002C7368"/>
    <w:rsid w:val="002E076B"/>
    <w:rsid w:val="002E48CD"/>
    <w:rsid w:val="002F75A9"/>
    <w:rsid w:val="00300D98"/>
    <w:rsid w:val="00316B5C"/>
    <w:rsid w:val="003233F7"/>
    <w:rsid w:val="003251E7"/>
    <w:rsid w:val="0033444D"/>
    <w:rsid w:val="00346F6E"/>
    <w:rsid w:val="00347371"/>
    <w:rsid w:val="0036306F"/>
    <w:rsid w:val="003630A4"/>
    <w:rsid w:val="00382B5A"/>
    <w:rsid w:val="00383E6C"/>
    <w:rsid w:val="00392058"/>
    <w:rsid w:val="00392834"/>
    <w:rsid w:val="003A03F8"/>
    <w:rsid w:val="003C2D6C"/>
    <w:rsid w:val="003C5630"/>
    <w:rsid w:val="003C6972"/>
    <w:rsid w:val="003E18E3"/>
    <w:rsid w:val="003E7E86"/>
    <w:rsid w:val="003F23EC"/>
    <w:rsid w:val="00405310"/>
    <w:rsid w:val="00420465"/>
    <w:rsid w:val="004230B7"/>
    <w:rsid w:val="004325AC"/>
    <w:rsid w:val="00435524"/>
    <w:rsid w:val="00443A32"/>
    <w:rsid w:val="00467ACD"/>
    <w:rsid w:val="00471F97"/>
    <w:rsid w:val="00472A8F"/>
    <w:rsid w:val="004735C6"/>
    <w:rsid w:val="00474249"/>
    <w:rsid w:val="004765EC"/>
    <w:rsid w:val="004815FC"/>
    <w:rsid w:val="004966AD"/>
    <w:rsid w:val="004A07F5"/>
    <w:rsid w:val="004B0688"/>
    <w:rsid w:val="004C0289"/>
    <w:rsid w:val="004C49B2"/>
    <w:rsid w:val="004F2E14"/>
    <w:rsid w:val="00502CA2"/>
    <w:rsid w:val="0050531E"/>
    <w:rsid w:val="005379E3"/>
    <w:rsid w:val="005539E1"/>
    <w:rsid w:val="00554F95"/>
    <w:rsid w:val="00555DD9"/>
    <w:rsid w:val="005614C8"/>
    <w:rsid w:val="005662C4"/>
    <w:rsid w:val="005812D2"/>
    <w:rsid w:val="00595501"/>
    <w:rsid w:val="005A664E"/>
    <w:rsid w:val="005C1619"/>
    <w:rsid w:val="005D1FBD"/>
    <w:rsid w:val="005D27DC"/>
    <w:rsid w:val="005E705A"/>
    <w:rsid w:val="005F0825"/>
    <w:rsid w:val="005F1D78"/>
    <w:rsid w:val="005F4945"/>
    <w:rsid w:val="00601468"/>
    <w:rsid w:val="00614D29"/>
    <w:rsid w:val="006175AA"/>
    <w:rsid w:val="006464C2"/>
    <w:rsid w:val="00650FF3"/>
    <w:rsid w:val="0065462F"/>
    <w:rsid w:val="00661681"/>
    <w:rsid w:val="00666572"/>
    <w:rsid w:val="006A5B50"/>
    <w:rsid w:val="006B6B9A"/>
    <w:rsid w:val="006C03CA"/>
    <w:rsid w:val="006E028E"/>
    <w:rsid w:val="006E66BD"/>
    <w:rsid w:val="007122D5"/>
    <w:rsid w:val="00712402"/>
    <w:rsid w:val="007157E0"/>
    <w:rsid w:val="00724A03"/>
    <w:rsid w:val="0073119D"/>
    <w:rsid w:val="0073767A"/>
    <w:rsid w:val="00741191"/>
    <w:rsid w:val="00742675"/>
    <w:rsid w:val="00750DAE"/>
    <w:rsid w:val="0078441F"/>
    <w:rsid w:val="0078517C"/>
    <w:rsid w:val="00785CC3"/>
    <w:rsid w:val="00797BD6"/>
    <w:rsid w:val="007B1025"/>
    <w:rsid w:val="007C53CE"/>
    <w:rsid w:val="007C5FBD"/>
    <w:rsid w:val="007C745C"/>
    <w:rsid w:val="007C754A"/>
    <w:rsid w:val="007C76D3"/>
    <w:rsid w:val="007C7801"/>
    <w:rsid w:val="007D3A58"/>
    <w:rsid w:val="007D5081"/>
    <w:rsid w:val="007D72E2"/>
    <w:rsid w:val="007F3387"/>
    <w:rsid w:val="007F45B3"/>
    <w:rsid w:val="007F5196"/>
    <w:rsid w:val="008047B8"/>
    <w:rsid w:val="0080683F"/>
    <w:rsid w:val="0081177D"/>
    <w:rsid w:val="00811D17"/>
    <w:rsid w:val="008135EC"/>
    <w:rsid w:val="00817A36"/>
    <w:rsid w:val="00821F9C"/>
    <w:rsid w:val="008255A5"/>
    <w:rsid w:val="00834352"/>
    <w:rsid w:val="008345B8"/>
    <w:rsid w:val="00835B4D"/>
    <w:rsid w:val="00840D80"/>
    <w:rsid w:val="00841D5D"/>
    <w:rsid w:val="00843243"/>
    <w:rsid w:val="0085184B"/>
    <w:rsid w:val="00870FF9"/>
    <w:rsid w:val="00874B86"/>
    <w:rsid w:val="008755A9"/>
    <w:rsid w:val="00876925"/>
    <w:rsid w:val="008848E9"/>
    <w:rsid w:val="00893475"/>
    <w:rsid w:val="008A24B8"/>
    <w:rsid w:val="008A34BB"/>
    <w:rsid w:val="008B1A1A"/>
    <w:rsid w:val="008B6989"/>
    <w:rsid w:val="008D7FD5"/>
    <w:rsid w:val="008F428D"/>
    <w:rsid w:val="0091071C"/>
    <w:rsid w:val="00922E78"/>
    <w:rsid w:val="00927364"/>
    <w:rsid w:val="00942E59"/>
    <w:rsid w:val="009632CD"/>
    <w:rsid w:val="0096505B"/>
    <w:rsid w:val="0098489B"/>
    <w:rsid w:val="00992C7E"/>
    <w:rsid w:val="009A0ACF"/>
    <w:rsid w:val="009A5E91"/>
    <w:rsid w:val="009B20E1"/>
    <w:rsid w:val="009B3267"/>
    <w:rsid w:val="009F177E"/>
    <w:rsid w:val="009F6AEC"/>
    <w:rsid w:val="00A0744E"/>
    <w:rsid w:val="00A13C0A"/>
    <w:rsid w:val="00A24A34"/>
    <w:rsid w:val="00A2617B"/>
    <w:rsid w:val="00A3074F"/>
    <w:rsid w:val="00A35039"/>
    <w:rsid w:val="00A357E3"/>
    <w:rsid w:val="00A37573"/>
    <w:rsid w:val="00A4234D"/>
    <w:rsid w:val="00A44B20"/>
    <w:rsid w:val="00A44FF9"/>
    <w:rsid w:val="00A6028E"/>
    <w:rsid w:val="00A641D2"/>
    <w:rsid w:val="00A70812"/>
    <w:rsid w:val="00A85091"/>
    <w:rsid w:val="00A92D53"/>
    <w:rsid w:val="00AB58BF"/>
    <w:rsid w:val="00AC22DF"/>
    <w:rsid w:val="00AC5E54"/>
    <w:rsid w:val="00AD3726"/>
    <w:rsid w:val="00AF0DE1"/>
    <w:rsid w:val="00AF40F9"/>
    <w:rsid w:val="00AF70BA"/>
    <w:rsid w:val="00AF758C"/>
    <w:rsid w:val="00AF7FAB"/>
    <w:rsid w:val="00B14BF2"/>
    <w:rsid w:val="00B1688C"/>
    <w:rsid w:val="00B17924"/>
    <w:rsid w:val="00B40899"/>
    <w:rsid w:val="00B459DC"/>
    <w:rsid w:val="00B64F54"/>
    <w:rsid w:val="00B71AC0"/>
    <w:rsid w:val="00B813BD"/>
    <w:rsid w:val="00B8373A"/>
    <w:rsid w:val="00B84373"/>
    <w:rsid w:val="00B870F6"/>
    <w:rsid w:val="00B92549"/>
    <w:rsid w:val="00B9380F"/>
    <w:rsid w:val="00BA39C3"/>
    <w:rsid w:val="00BA6B30"/>
    <w:rsid w:val="00BB2466"/>
    <w:rsid w:val="00BB32AB"/>
    <w:rsid w:val="00BB3C30"/>
    <w:rsid w:val="00BC26C8"/>
    <w:rsid w:val="00BD7016"/>
    <w:rsid w:val="00BF1770"/>
    <w:rsid w:val="00C1680B"/>
    <w:rsid w:val="00C16AE0"/>
    <w:rsid w:val="00C311CA"/>
    <w:rsid w:val="00C34B3B"/>
    <w:rsid w:val="00C36EC6"/>
    <w:rsid w:val="00C46BC1"/>
    <w:rsid w:val="00C52AA6"/>
    <w:rsid w:val="00C72D7B"/>
    <w:rsid w:val="00C862BF"/>
    <w:rsid w:val="00C926CB"/>
    <w:rsid w:val="00C97EC0"/>
    <w:rsid w:val="00CA097B"/>
    <w:rsid w:val="00CA22DD"/>
    <w:rsid w:val="00CB192C"/>
    <w:rsid w:val="00CB20D1"/>
    <w:rsid w:val="00CB5240"/>
    <w:rsid w:val="00CB7661"/>
    <w:rsid w:val="00CD49BA"/>
    <w:rsid w:val="00CE42A8"/>
    <w:rsid w:val="00CE4797"/>
    <w:rsid w:val="00CF4F22"/>
    <w:rsid w:val="00D0707D"/>
    <w:rsid w:val="00D070AA"/>
    <w:rsid w:val="00D20E65"/>
    <w:rsid w:val="00D64F83"/>
    <w:rsid w:val="00D67757"/>
    <w:rsid w:val="00D76596"/>
    <w:rsid w:val="00D76601"/>
    <w:rsid w:val="00D84278"/>
    <w:rsid w:val="00DA0D73"/>
    <w:rsid w:val="00DC3AB4"/>
    <w:rsid w:val="00DD4C06"/>
    <w:rsid w:val="00DE4125"/>
    <w:rsid w:val="00DE7C73"/>
    <w:rsid w:val="00E12ADB"/>
    <w:rsid w:val="00E15C21"/>
    <w:rsid w:val="00E20D04"/>
    <w:rsid w:val="00E45535"/>
    <w:rsid w:val="00E57218"/>
    <w:rsid w:val="00E60953"/>
    <w:rsid w:val="00E6406A"/>
    <w:rsid w:val="00E76675"/>
    <w:rsid w:val="00E779B3"/>
    <w:rsid w:val="00E81104"/>
    <w:rsid w:val="00E844C2"/>
    <w:rsid w:val="00E86E39"/>
    <w:rsid w:val="00E92325"/>
    <w:rsid w:val="00EA101A"/>
    <w:rsid w:val="00EC5080"/>
    <w:rsid w:val="00ED58BE"/>
    <w:rsid w:val="00EF072B"/>
    <w:rsid w:val="00EF30E5"/>
    <w:rsid w:val="00F138F1"/>
    <w:rsid w:val="00F37B0F"/>
    <w:rsid w:val="00F62C8E"/>
    <w:rsid w:val="00F76546"/>
    <w:rsid w:val="00F772B4"/>
    <w:rsid w:val="00F82F2D"/>
    <w:rsid w:val="00F93444"/>
    <w:rsid w:val="00FA2278"/>
    <w:rsid w:val="00FA7A3E"/>
    <w:rsid w:val="00FB741F"/>
    <w:rsid w:val="00FE4C66"/>
    <w:rsid w:val="00FF42F6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9C98"/>
  <w15:docId w15:val="{808529C0-E0F7-4292-9562-98C24AB8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3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5039"/>
  </w:style>
  <w:style w:type="paragraph" w:customStyle="1" w:styleId="c4">
    <w:name w:val="c4"/>
    <w:basedOn w:val="a"/>
    <w:rsid w:val="00A3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3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5039"/>
  </w:style>
  <w:style w:type="character" w:customStyle="1" w:styleId="c5">
    <w:name w:val="c5"/>
    <w:basedOn w:val="a0"/>
    <w:rsid w:val="00A35039"/>
  </w:style>
  <w:style w:type="character" w:customStyle="1" w:styleId="c8">
    <w:name w:val="c8"/>
    <w:basedOn w:val="a0"/>
    <w:rsid w:val="00A35039"/>
  </w:style>
  <w:style w:type="numbering" w:customStyle="1" w:styleId="1">
    <w:name w:val="Нет списка1"/>
    <w:next w:val="a2"/>
    <w:uiPriority w:val="99"/>
    <w:semiHidden/>
    <w:unhideWhenUsed/>
    <w:rsid w:val="0073119D"/>
  </w:style>
  <w:style w:type="paragraph" w:customStyle="1" w:styleId="msonormal0">
    <w:name w:val="msonormal"/>
    <w:basedOn w:val="a"/>
    <w:rsid w:val="0073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119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3119D"/>
    <w:rPr>
      <w:color w:val="800080"/>
      <w:u w:val="single"/>
    </w:rPr>
  </w:style>
  <w:style w:type="paragraph" w:customStyle="1" w:styleId="presentation-descitem">
    <w:name w:val="presentation-desc__item"/>
    <w:basedOn w:val="a"/>
    <w:rsid w:val="007C7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entation-desctext">
    <w:name w:val="presentation-desc__text"/>
    <w:basedOn w:val="a"/>
    <w:rsid w:val="007C7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entation-desccounter">
    <w:name w:val="presentation-desc__counter"/>
    <w:basedOn w:val="a"/>
    <w:rsid w:val="007C7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92549"/>
    <w:pPr>
      <w:ind w:left="720"/>
      <w:contextualSpacing/>
    </w:pPr>
  </w:style>
  <w:style w:type="table" w:styleId="a7">
    <w:name w:val="Table Grid"/>
    <w:basedOn w:val="a1"/>
    <w:uiPriority w:val="39"/>
    <w:rsid w:val="00B40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renderblock">
    <w:name w:val="article-render__block"/>
    <w:basedOn w:val="a"/>
    <w:rsid w:val="00D67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600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594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600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623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46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275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260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427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20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242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27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31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199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71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304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7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1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2" w:color="EAECF0"/>
            <w:bottom w:val="none" w:sz="0" w:space="0" w:color="auto"/>
            <w:right w:val="none" w:sz="0" w:space="0" w:color="auto"/>
          </w:divBdr>
        </w:div>
      </w:divsChild>
    </w:div>
    <w:div w:id="2008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violin.ru/kak-narisovat-ladoni-derzhashchie-zemnoi-shar-kak-narisovat-kist/" TargetMode="External"/><Relationship Id="rId3" Type="http://schemas.openxmlformats.org/officeDocument/2006/relationships/styles" Target="styles.xml"/><Relationship Id="rId7" Type="http://schemas.openxmlformats.org/officeDocument/2006/relationships/hyperlink" Target="https://artviolin.ru/nordicheskie-imena-zhenskie-osobennosti-postroeniya-i-upotreble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rtviolin.ru/avar-vneshnie-otlichiya-drevnego-cheloveka-ot-sovremennogo-harakternye-osobennosti-drevneishego-drevne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7C850-A7D2-4C8B-8CFD-58032B7E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11910</TotalTime>
  <Pages>5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2022-04-15T02:57:00Z</cp:lastPrinted>
  <dcterms:created xsi:type="dcterms:W3CDTF">2022-04-07T13:48:00Z</dcterms:created>
  <dcterms:modified xsi:type="dcterms:W3CDTF">2024-12-06T00:38:00Z</dcterms:modified>
</cp:coreProperties>
</file>