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C7542" w14:textId="77777777" w:rsidR="003D6655" w:rsidRDefault="003D6655" w:rsidP="005D56F0">
      <w:pPr>
        <w:spacing w:after="0" w:line="360" w:lineRule="auto"/>
        <w:ind w:right="567"/>
        <w:jc w:val="center"/>
        <w:rPr>
          <w:rFonts w:ascii="Times New Roman" w:hAnsi="Times New Roman" w:cs="Times New Roman"/>
          <w:b/>
          <w:sz w:val="28"/>
          <w:szCs w:val="28"/>
        </w:rPr>
      </w:pPr>
      <w:r>
        <w:rPr>
          <w:rFonts w:ascii="Times New Roman" w:hAnsi="Times New Roman" w:cs="Times New Roman"/>
          <w:b/>
          <w:sz w:val="28"/>
          <w:szCs w:val="28"/>
        </w:rPr>
        <w:t>«Использование рисунка в обучении географии» Гиренко М.А. МОУ «СОШ №61»</w:t>
      </w:r>
    </w:p>
    <w:p w14:paraId="584B3F30" w14:textId="77777777" w:rsidR="00296067" w:rsidRPr="00223887" w:rsidRDefault="00223887" w:rsidP="00223887">
      <w:pPr>
        <w:spacing w:after="0" w:line="360" w:lineRule="auto"/>
        <w:ind w:right="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296067" w:rsidRPr="00382B49">
        <w:rPr>
          <w:rFonts w:ascii="Times New Roman" w:hAnsi="Times New Roman" w:cs="Times New Roman"/>
          <w:b/>
          <w:sz w:val="28"/>
          <w:szCs w:val="28"/>
        </w:rPr>
        <w:t>Введение</w:t>
      </w:r>
      <w:r>
        <w:rPr>
          <w:rFonts w:ascii="Times New Roman" w:hAnsi="Times New Roman" w:cs="Times New Roman"/>
          <w:b/>
          <w:sz w:val="28"/>
          <w:szCs w:val="28"/>
        </w:rPr>
        <w:t xml:space="preserve"> </w:t>
      </w:r>
      <w:r w:rsidR="00296067">
        <w:rPr>
          <w:rFonts w:ascii="Times New Roman" w:hAnsi="Times New Roman" w:cs="Times New Roman"/>
          <w:sz w:val="28"/>
          <w:szCs w:val="28"/>
        </w:rPr>
        <w:t>Новые задачи, выдвинутые обществом перед школой, помимо вооружен</w:t>
      </w:r>
      <w:r w:rsidR="00557DC3">
        <w:rPr>
          <w:rFonts w:ascii="Times New Roman" w:hAnsi="Times New Roman" w:cs="Times New Roman"/>
          <w:sz w:val="28"/>
          <w:szCs w:val="28"/>
        </w:rPr>
        <w:t>и</w:t>
      </w:r>
      <w:r w:rsidR="00296067">
        <w:rPr>
          <w:rFonts w:ascii="Times New Roman" w:hAnsi="Times New Roman" w:cs="Times New Roman"/>
          <w:sz w:val="28"/>
          <w:szCs w:val="28"/>
        </w:rPr>
        <w:t>я  учащихся знаниями, умениями и навыками,  требуют развития их творческого мышления. Для этого необходимо учить  школьников самостоятельно</w:t>
      </w:r>
      <w:r w:rsidR="007541A7">
        <w:rPr>
          <w:rFonts w:ascii="Times New Roman" w:hAnsi="Times New Roman" w:cs="Times New Roman"/>
          <w:sz w:val="28"/>
          <w:szCs w:val="28"/>
        </w:rPr>
        <w:t xml:space="preserve">  выявлять факты, объяснять их </w:t>
      </w:r>
      <w:r w:rsidR="00296067">
        <w:rPr>
          <w:rFonts w:ascii="Times New Roman" w:hAnsi="Times New Roman" w:cs="Times New Roman"/>
          <w:sz w:val="28"/>
          <w:szCs w:val="28"/>
        </w:rPr>
        <w:t>находить за</w:t>
      </w:r>
      <w:r w:rsidR="00133BD6">
        <w:rPr>
          <w:rFonts w:ascii="Times New Roman" w:hAnsi="Times New Roman" w:cs="Times New Roman"/>
          <w:sz w:val="28"/>
          <w:szCs w:val="28"/>
        </w:rPr>
        <w:t>кономерности, давать им оценку.</w:t>
      </w:r>
    </w:p>
    <w:p w14:paraId="59C408F3" w14:textId="77777777" w:rsidR="00296067" w:rsidRDefault="00296067"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Главная задача учителя </w:t>
      </w:r>
      <w:r w:rsidR="00133BD6">
        <w:rPr>
          <w:rFonts w:ascii="Times New Roman" w:hAnsi="Times New Roman" w:cs="Times New Roman"/>
          <w:sz w:val="28"/>
          <w:szCs w:val="28"/>
        </w:rPr>
        <w:t>–</w:t>
      </w:r>
      <w:r>
        <w:rPr>
          <w:rFonts w:ascii="Times New Roman" w:hAnsi="Times New Roman" w:cs="Times New Roman"/>
          <w:sz w:val="28"/>
          <w:szCs w:val="28"/>
        </w:rPr>
        <w:t xml:space="preserve"> </w:t>
      </w:r>
      <w:r w:rsidR="00133BD6">
        <w:rPr>
          <w:rFonts w:ascii="Times New Roman" w:hAnsi="Times New Roman" w:cs="Times New Roman"/>
          <w:sz w:val="28"/>
          <w:szCs w:val="28"/>
        </w:rPr>
        <w:t xml:space="preserve">добиться </w:t>
      </w:r>
      <w:r w:rsidR="00557DC3">
        <w:rPr>
          <w:rFonts w:ascii="Times New Roman" w:hAnsi="Times New Roman" w:cs="Times New Roman"/>
          <w:sz w:val="28"/>
          <w:szCs w:val="28"/>
        </w:rPr>
        <w:t>того</w:t>
      </w:r>
      <w:r w:rsidR="00133BD6">
        <w:rPr>
          <w:rFonts w:ascii="Times New Roman" w:hAnsi="Times New Roman" w:cs="Times New Roman"/>
          <w:sz w:val="28"/>
          <w:szCs w:val="28"/>
        </w:rPr>
        <w:t>, чтобы каждый урок способствовал развитию  познавательных интересов учащихся.</w:t>
      </w:r>
    </w:p>
    <w:p w14:paraId="50983D6D" w14:textId="77777777" w:rsidR="00133BD6" w:rsidRDefault="00133BD6"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Последовательное и разностороннее осуществление принципа наглядности  включает поиски многих путей и возможностей применения различных средств наглядности в обучении географии.</w:t>
      </w:r>
    </w:p>
    <w:p w14:paraId="7B794EB1" w14:textId="77777777" w:rsidR="00133BD6" w:rsidRDefault="000C19D8"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3BD6">
        <w:rPr>
          <w:rFonts w:ascii="Times New Roman" w:hAnsi="Times New Roman" w:cs="Times New Roman"/>
          <w:sz w:val="28"/>
          <w:szCs w:val="28"/>
        </w:rPr>
        <w:t>Задача данной работы – привлечь внимание преподавателей географии к одному из вид</w:t>
      </w:r>
      <w:r w:rsidR="00557DC3">
        <w:rPr>
          <w:rFonts w:ascii="Times New Roman" w:hAnsi="Times New Roman" w:cs="Times New Roman"/>
          <w:sz w:val="28"/>
          <w:szCs w:val="28"/>
        </w:rPr>
        <w:t xml:space="preserve">ов изобразительной наглядности </w:t>
      </w:r>
      <w:r w:rsidR="00133BD6">
        <w:rPr>
          <w:rFonts w:ascii="Times New Roman" w:hAnsi="Times New Roman" w:cs="Times New Roman"/>
          <w:sz w:val="28"/>
          <w:szCs w:val="28"/>
        </w:rPr>
        <w:t>- к графическим  средствам  наглядности, создаваемым в процессе урока</w:t>
      </w:r>
      <w:r>
        <w:rPr>
          <w:rFonts w:ascii="Times New Roman" w:hAnsi="Times New Roman" w:cs="Times New Roman"/>
          <w:sz w:val="28"/>
          <w:szCs w:val="28"/>
        </w:rPr>
        <w:t xml:space="preserve"> на классной доске или с помощью мультимедийной установки.</w:t>
      </w:r>
    </w:p>
    <w:p w14:paraId="77CCE32B" w14:textId="77777777" w:rsidR="000C19D8" w:rsidRDefault="000C19D8"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Объяснению географического материала помогают пояснительные рисунки, значение которых в обучении географии очень велико. Иногда просто выполненный рисунок на классной  доске дает возможность</w:t>
      </w:r>
      <w:r w:rsidR="00557DC3">
        <w:rPr>
          <w:rFonts w:ascii="Times New Roman" w:hAnsi="Times New Roman" w:cs="Times New Roman"/>
          <w:sz w:val="28"/>
          <w:szCs w:val="28"/>
        </w:rPr>
        <w:t xml:space="preserve"> </w:t>
      </w:r>
      <w:r>
        <w:rPr>
          <w:rFonts w:ascii="Times New Roman" w:hAnsi="Times New Roman" w:cs="Times New Roman"/>
          <w:sz w:val="28"/>
          <w:szCs w:val="28"/>
        </w:rPr>
        <w:t xml:space="preserve"> сосредоточиться на главном, помогает правильно установить пространственные взаимоотношения предметов и явлений, что особенно важно при изучении географии.</w:t>
      </w:r>
    </w:p>
    <w:p w14:paraId="0A33E707" w14:textId="77777777" w:rsidR="000C19D8" w:rsidRDefault="00967D1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своей работе я хотела бы рассказать о применении рисунка на классной доске во  время объяснения материала, его повторения, а так же при опросе учащихся.</w:t>
      </w:r>
    </w:p>
    <w:p w14:paraId="0432BB82" w14:textId="77777777" w:rsidR="00967D1D" w:rsidRDefault="00967D1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Работу по формированию  умений и навыков с помощью пояснительного рисунка можно начинать проводить  с  начального курса физической географии. Здесь система рисунков сводится к следующему</w:t>
      </w:r>
      <w:r w:rsidR="00521C3A">
        <w:rPr>
          <w:rFonts w:ascii="Times New Roman" w:hAnsi="Times New Roman" w:cs="Times New Roman"/>
          <w:sz w:val="28"/>
          <w:szCs w:val="28"/>
        </w:rPr>
        <w:t xml:space="preserve">: изображение на чертеже направлений, составление схематических планов местности, схемы о твердой </w:t>
      </w:r>
      <w:r w:rsidR="00557DC3">
        <w:rPr>
          <w:rFonts w:ascii="Times New Roman" w:hAnsi="Times New Roman" w:cs="Times New Roman"/>
          <w:sz w:val="28"/>
          <w:szCs w:val="28"/>
        </w:rPr>
        <w:t>и водной оболочках земного шара</w:t>
      </w:r>
      <w:r w:rsidR="00521C3A">
        <w:rPr>
          <w:rFonts w:ascii="Times New Roman" w:hAnsi="Times New Roman" w:cs="Times New Roman"/>
          <w:sz w:val="28"/>
          <w:szCs w:val="28"/>
        </w:rPr>
        <w:t xml:space="preserve">, о процессах и </w:t>
      </w:r>
      <w:r w:rsidR="00521C3A">
        <w:rPr>
          <w:rFonts w:ascii="Times New Roman" w:hAnsi="Times New Roman" w:cs="Times New Roman"/>
          <w:sz w:val="28"/>
          <w:szCs w:val="28"/>
        </w:rPr>
        <w:lastRenderedPageBreak/>
        <w:t>взаимосвязях, происходящих в них. Рисунки и схемы даются при формировании наиболее трудных понятий по теме «Рельеф», «Атмосфера».</w:t>
      </w:r>
    </w:p>
    <w:p w14:paraId="2950140A" w14:textId="77777777" w:rsidR="00426C9F" w:rsidRDefault="00426C9F"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7 классе рисунки и схемы раскрывают особенности природных условий материков  и их физико-географических областей.</w:t>
      </w:r>
    </w:p>
    <w:p w14:paraId="001D84C0" w14:textId="77777777" w:rsidR="00521C3A" w:rsidRDefault="00521C3A"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изучении географии России в 8 классе сложность выполняемых рисунков, схем и графиков возрастает. Они уже показывают разные степени связей</w:t>
      </w:r>
      <w:r w:rsidR="00426C9F">
        <w:rPr>
          <w:rFonts w:ascii="Times New Roman" w:hAnsi="Times New Roman" w:cs="Times New Roman"/>
          <w:sz w:val="28"/>
          <w:szCs w:val="28"/>
        </w:rPr>
        <w:t xml:space="preserve"> компонентов природы, их взаимообусловленность.</w:t>
      </w:r>
    </w:p>
    <w:p w14:paraId="077A674F" w14:textId="77777777" w:rsidR="00426C9F" w:rsidRDefault="00426C9F"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Наибольшее количество рисунков относится к изучению трудных для </w:t>
      </w:r>
      <w:r w:rsidR="00557DC3">
        <w:rPr>
          <w:rFonts w:ascii="Times New Roman" w:hAnsi="Times New Roman" w:cs="Times New Roman"/>
          <w:sz w:val="28"/>
          <w:szCs w:val="28"/>
        </w:rPr>
        <w:t xml:space="preserve"> </w:t>
      </w:r>
      <w:r>
        <w:rPr>
          <w:rFonts w:ascii="Times New Roman" w:hAnsi="Times New Roman" w:cs="Times New Roman"/>
          <w:sz w:val="28"/>
          <w:szCs w:val="28"/>
        </w:rPr>
        <w:t>усвоения</w:t>
      </w:r>
      <w:r w:rsidR="00557DC3">
        <w:rPr>
          <w:rFonts w:ascii="Times New Roman" w:hAnsi="Times New Roman" w:cs="Times New Roman"/>
          <w:sz w:val="28"/>
          <w:szCs w:val="28"/>
        </w:rPr>
        <w:t xml:space="preserve"> </w:t>
      </w:r>
      <w:r>
        <w:rPr>
          <w:rFonts w:ascii="Times New Roman" w:hAnsi="Times New Roman" w:cs="Times New Roman"/>
          <w:sz w:val="28"/>
          <w:szCs w:val="28"/>
        </w:rPr>
        <w:t>тем (геологическое строение, рельеф, связь полезных ископаемых</w:t>
      </w:r>
      <w:r w:rsidR="00557DC3">
        <w:rPr>
          <w:rFonts w:ascii="Times New Roman" w:hAnsi="Times New Roman" w:cs="Times New Roman"/>
          <w:sz w:val="28"/>
          <w:szCs w:val="28"/>
        </w:rPr>
        <w:t xml:space="preserve">  с геологическим строением, климат  и  т. д.).</w:t>
      </w:r>
    </w:p>
    <w:p w14:paraId="7DDA05F5" w14:textId="77777777" w:rsidR="00EA6E55" w:rsidRDefault="00557DC3"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Текст, относящийся к рисункам</w:t>
      </w:r>
      <w:r w:rsidR="00EA6E55">
        <w:rPr>
          <w:rFonts w:ascii="Times New Roman" w:hAnsi="Times New Roman" w:cs="Times New Roman"/>
          <w:sz w:val="28"/>
          <w:szCs w:val="28"/>
        </w:rPr>
        <w:t xml:space="preserve">, </w:t>
      </w:r>
      <w:r>
        <w:rPr>
          <w:rFonts w:ascii="Times New Roman" w:hAnsi="Times New Roman" w:cs="Times New Roman"/>
          <w:sz w:val="28"/>
          <w:szCs w:val="28"/>
        </w:rPr>
        <w:t>помогает вскрыть основную сущность и показывает, как путём логически- последовательных вопр</w:t>
      </w:r>
      <w:r w:rsidR="00EA6E55">
        <w:rPr>
          <w:rFonts w:ascii="Times New Roman" w:hAnsi="Times New Roman" w:cs="Times New Roman"/>
          <w:sz w:val="28"/>
          <w:szCs w:val="28"/>
        </w:rPr>
        <w:t>о</w:t>
      </w:r>
      <w:r>
        <w:rPr>
          <w:rFonts w:ascii="Times New Roman" w:hAnsi="Times New Roman" w:cs="Times New Roman"/>
          <w:sz w:val="28"/>
          <w:szCs w:val="28"/>
        </w:rPr>
        <w:t>сов</w:t>
      </w:r>
      <w:r w:rsidR="00EA6E55">
        <w:rPr>
          <w:rFonts w:ascii="Times New Roman" w:hAnsi="Times New Roman" w:cs="Times New Roman"/>
          <w:sz w:val="28"/>
          <w:szCs w:val="28"/>
        </w:rPr>
        <w:t xml:space="preserve"> добиться полного  понимания учащимися не отдельного, изолированного  явления, а его взаимосвязи с другими.</w:t>
      </w:r>
    </w:p>
    <w:p w14:paraId="3023826E" w14:textId="77777777" w:rsidR="00557DC3" w:rsidRDefault="00EA6E55"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Рисунки снабжены вопросами и заданиями, решение которых рассчитано на самостоятельные выводы и заключения учащихся.</w:t>
      </w:r>
    </w:p>
    <w:p w14:paraId="5D4F7905" w14:textId="77777777" w:rsidR="00FC5B8D" w:rsidRPr="003D6655" w:rsidRDefault="000C19D8" w:rsidP="003D66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D6655">
        <w:rPr>
          <w:rFonts w:ascii="Times New Roman" w:hAnsi="Times New Roman" w:cs="Times New Roman"/>
          <w:sz w:val="28"/>
          <w:szCs w:val="28"/>
        </w:rPr>
        <w:t>1.</w:t>
      </w:r>
      <w:r w:rsidR="00FC5B8D" w:rsidRPr="00382B49">
        <w:rPr>
          <w:rFonts w:ascii="Times New Roman" w:hAnsi="Times New Roman" w:cs="Times New Roman"/>
          <w:b/>
          <w:sz w:val="28"/>
          <w:szCs w:val="28"/>
        </w:rPr>
        <w:t>ИСПОЛЬЗОВАНИЕ  РИСУНОКОВ  И  СХЕМ  В ОБУЧЕНИИ ФИЗИЧЕСКОЙ ГЕОГРАФИИ.</w:t>
      </w:r>
    </w:p>
    <w:p w14:paraId="4CE2A476" w14:textId="77777777" w:rsidR="00FC5B8D" w:rsidRDefault="00FC5B8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Рисунок – один из признанных приёмов обучения географии, играющий важную роль в  работе учителя.</w:t>
      </w:r>
    </w:p>
    <w:p w14:paraId="2DCC0F12" w14:textId="77777777" w:rsidR="00FC5B8D" w:rsidRDefault="00FC5B8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Наглядность в преподавании географии имеет первостепенное значение.</w:t>
      </w:r>
      <w:r w:rsidR="00003E4E">
        <w:rPr>
          <w:rFonts w:ascii="Times New Roman" w:hAnsi="Times New Roman" w:cs="Times New Roman"/>
          <w:sz w:val="28"/>
          <w:szCs w:val="28"/>
        </w:rPr>
        <w:t xml:space="preserve"> Когда учитель иллюстрирует своё объяснение на классной доске графически, а ученики вслед за учителем срисовывают  эти несложные рисунки в тетради, происходит непроизвольное запоминание явления, связанного  с конкретной  деятельностью  школьника.</w:t>
      </w:r>
    </w:p>
    <w:p w14:paraId="086AF4F7" w14:textId="77777777" w:rsidR="00003E4E" w:rsidRDefault="00003E4E"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Независимо от способностей все дети любят рисовать. Задача учителя в данном случае сводится к тому,  чтобы не только помочь ученикам создать с помощью  штриха определённые географические понятия, но и научить</w:t>
      </w:r>
      <w:r w:rsidR="003D6655">
        <w:rPr>
          <w:rFonts w:ascii="Times New Roman" w:hAnsi="Times New Roman" w:cs="Times New Roman"/>
          <w:sz w:val="28"/>
          <w:szCs w:val="28"/>
        </w:rPr>
        <w:t xml:space="preserve"> </w:t>
      </w:r>
      <w:r w:rsidR="007D4329">
        <w:rPr>
          <w:rFonts w:ascii="Times New Roman" w:hAnsi="Times New Roman" w:cs="Times New Roman"/>
          <w:sz w:val="28"/>
          <w:szCs w:val="28"/>
        </w:rPr>
        <w:t>мыслить, анализировать, сравнивать, делать выводы, рассуждать, искать решения.</w:t>
      </w:r>
    </w:p>
    <w:p w14:paraId="0A446FE4" w14:textId="77777777" w:rsidR="007D4329" w:rsidRDefault="007D4329"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Уроки, на которых учащиеся рисуют, проходят при высокой их активности, организованности, школьники внимательны </w:t>
      </w:r>
      <w:r w:rsidR="00531481">
        <w:rPr>
          <w:rFonts w:ascii="Times New Roman" w:hAnsi="Times New Roman" w:cs="Times New Roman"/>
          <w:sz w:val="28"/>
          <w:szCs w:val="28"/>
        </w:rPr>
        <w:t xml:space="preserve"> </w:t>
      </w:r>
      <w:r>
        <w:rPr>
          <w:rFonts w:ascii="Times New Roman" w:hAnsi="Times New Roman" w:cs="Times New Roman"/>
          <w:sz w:val="28"/>
          <w:szCs w:val="28"/>
        </w:rPr>
        <w:t>и дисциплинированны. Все они заняты работой.</w:t>
      </w:r>
    </w:p>
    <w:p w14:paraId="7E852E3A" w14:textId="77777777" w:rsidR="007D4329" w:rsidRDefault="007D4329"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Лучше всего применять набросок, схематический рисунок  или просто схему. Нужно стремиться к тому, чтобы рисунок  занимал минимум  времени на уроке  и не превращался  в самоцель. На классной доске лучше рисовать  цветными мелками. </w:t>
      </w:r>
      <w:r w:rsidR="00C17D67">
        <w:rPr>
          <w:rFonts w:ascii="Times New Roman" w:hAnsi="Times New Roman" w:cs="Times New Roman"/>
          <w:sz w:val="28"/>
          <w:szCs w:val="28"/>
        </w:rPr>
        <w:t xml:space="preserve"> </w:t>
      </w:r>
      <w:r>
        <w:rPr>
          <w:rFonts w:ascii="Times New Roman" w:hAnsi="Times New Roman" w:cs="Times New Roman"/>
          <w:sz w:val="28"/>
          <w:szCs w:val="28"/>
        </w:rPr>
        <w:t>Цветной рисунок значительно выразительнее однотонного</w:t>
      </w:r>
      <w:r w:rsidR="00C17D67">
        <w:rPr>
          <w:rFonts w:ascii="Times New Roman" w:hAnsi="Times New Roman" w:cs="Times New Roman"/>
          <w:sz w:val="28"/>
          <w:szCs w:val="28"/>
        </w:rPr>
        <w:t>.</w:t>
      </w:r>
    </w:p>
    <w:p w14:paraId="564B744F" w14:textId="77777777" w:rsidR="004E43CB" w:rsidRPr="00557BCC" w:rsidRDefault="00531481"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Рассмотрим на конкретных примерах  применения  рисунков  и  схем при обучении географии в 6, 7 классах.</w:t>
      </w:r>
      <w:r w:rsidR="003D6655">
        <w:rPr>
          <w:rFonts w:ascii="Times New Roman" w:hAnsi="Times New Roman" w:cs="Times New Roman"/>
          <w:sz w:val="28"/>
          <w:szCs w:val="28"/>
        </w:rPr>
        <w:t xml:space="preserve"> </w:t>
      </w:r>
      <w:r w:rsidR="00382B49" w:rsidRPr="00382B49">
        <w:rPr>
          <w:rFonts w:ascii="Times New Roman" w:hAnsi="Times New Roman" w:cs="Times New Roman"/>
          <w:b/>
          <w:sz w:val="28"/>
          <w:szCs w:val="28"/>
        </w:rPr>
        <w:t>1.1.</w:t>
      </w:r>
      <w:r w:rsidRPr="00382B49">
        <w:rPr>
          <w:rFonts w:ascii="Times New Roman" w:hAnsi="Times New Roman" w:cs="Times New Roman"/>
          <w:b/>
          <w:sz w:val="28"/>
          <w:szCs w:val="28"/>
        </w:rPr>
        <w:t xml:space="preserve">НАЧАЛЬНЫЙ КУРС ГЕОГРАФИИ </w:t>
      </w:r>
      <w:r w:rsidR="004E43CB" w:rsidRPr="00382B49">
        <w:rPr>
          <w:rFonts w:ascii="Times New Roman" w:hAnsi="Times New Roman" w:cs="Times New Roman"/>
          <w:b/>
          <w:sz w:val="28"/>
          <w:szCs w:val="28"/>
        </w:rPr>
        <w:t xml:space="preserve"> 6 класс</w:t>
      </w:r>
      <w:r w:rsidR="004E43CB" w:rsidRPr="00382B49">
        <w:rPr>
          <w:rFonts w:ascii="Times New Roman" w:hAnsi="Times New Roman" w:cs="Times New Roman"/>
          <w:sz w:val="28"/>
          <w:szCs w:val="28"/>
        </w:rPr>
        <w:t>.</w:t>
      </w:r>
      <w:r w:rsidR="004E43CB">
        <w:rPr>
          <w:rFonts w:ascii="Times New Roman" w:hAnsi="Times New Roman" w:cs="Times New Roman"/>
          <w:sz w:val="28"/>
          <w:szCs w:val="28"/>
        </w:rPr>
        <w:t xml:space="preserve"> </w:t>
      </w:r>
      <w:r w:rsidR="004E43CB" w:rsidRPr="00AB011A">
        <w:rPr>
          <w:rFonts w:ascii="Times New Roman" w:hAnsi="Times New Roman" w:cs="Times New Roman"/>
          <w:b/>
          <w:i/>
          <w:sz w:val="28"/>
          <w:szCs w:val="28"/>
          <w:u w:val="single"/>
        </w:rPr>
        <w:t>Осенняя экскурсия в природу</w:t>
      </w:r>
    </w:p>
    <w:p w14:paraId="27B9E3AD" w14:textId="77777777" w:rsidR="004E43CB" w:rsidRDefault="004E43CB"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E3D9B">
        <w:rPr>
          <w:rFonts w:ascii="Times New Roman" w:hAnsi="Times New Roman" w:cs="Times New Roman"/>
          <w:i/>
          <w:sz w:val="28"/>
          <w:szCs w:val="28"/>
        </w:rPr>
        <w:t>Цель данной экскурсии</w:t>
      </w:r>
      <w:r>
        <w:rPr>
          <w:rFonts w:ascii="Times New Roman" w:hAnsi="Times New Roman" w:cs="Times New Roman"/>
          <w:sz w:val="28"/>
          <w:szCs w:val="28"/>
        </w:rPr>
        <w:t xml:space="preserve"> – получить фактические знания о природе своей местности</w:t>
      </w:r>
      <w:r w:rsidR="00557BCC">
        <w:rPr>
          <w:rFonts w:ascii="Times New Roman" w:hAnsi="Times New Roman" w:cs="Times New Roman"/>
          <w:sz w:val="28"/>
          <w:szCs w:val="28"/>
        </w:rPr>
        <w:t>.</w:t>
      </w:r>
      <w:r>
        <w:rPr>
          <w:rFonts w:ascii="Times New Roman" w:hAnsi="Times New Roman" w:cs="Times New Roman"/>
          <w:sz w:val="28"/>
          <w:szCs w:val="28"/>
        </w:rPr>
        <w:t xml:space="preserve">      </w:t>
      </w:r>
      <w:r w:rsidRPr="009E3D9B">
        <w:rPr>
          <w:rFonts w:ascii="Times New Roman" w:hAnsi="Times New Roman" w:cs="Times New Roman"/>
          <w:b/>
          <w:sz w:val="28"/>
          <w:szCs w:val="28"/>
        </w:rPr>
        <w:t>Определение ширины, глубины и скорости течения реки</w:t>
      </w:r>
      <w:r>
        <w:rPr>
          <w:rFonts w:ascii="Times New Roman" w:hAnsi="Times New Roman" w:cs="Times New Roman"/>
          <w:sz w:val="28"/>
          <w:szCs w:val="28"/>
        </w:rPr>
        <w:t xml:space="preserve">  (Приложение рис. 2</w:t>
      </w:r>
      <w:r w:rsidR="00B4151D">
        <w:rPr>
          <w:rFonts w:ascii="Times New Roman" w:hAnsi="Times New Roman" w:cs="Times New Roman"/>
          <w:sz w:val="28"/>
          <w:szCs w:val="28"/>
        </w:rPr>
        <w:t>.</w:t>
      </w:r>
      <w:r w:rsidR="009E3D9B">
        <w:rPr>
          <w:rFonts w:ascii="Times New Roman" w:hAnsi="Times New Roman" w:cs="Times New Roman"/>
          <w:b/>
          <w:sz w:val="28"/>
          <w:szCs w:val="28"/>
        </w:rPr>
        <w:t xml:space="preserve">  </w:t>
      </w:r>
      <w:r w:rsidRPr="009E3D9B">
        <w:rPr>
          <w:rFonts w:ascii="Times New Roman" w:hAnsi="Times New Roman" w:cs="Times New Roman"/>
          <w:b/>
          <w:sz w:val="28"/>
          <w:szCs w:val="28"/>
        </w:rPr>
        <w:t xml:space="preserve"> </w:t>
      </w:r>
      <w:r w:rsidR="009E3D9B" w:rsidRPr="009E3D9B">
        <w:rPr>
          <w:rFonts w:ascii="Times New Roman" w:hAnsi="Times New Roman" w:cs="Times New Roman"/>
          <w:b/>
          <w:sz w:val="28"/>
          <w:szCs w:val="28"/>
        </w:rPr>
        <w:t>Профиль долины реки</w:t>
      </w:r>
      <w:r w:rsidR="009E3D9B">
        <w:rPr>
          <w:rFonts w:ascii="Times New Roman" w:hAnsi="Times New Roman" w:cs="Times New Roman"/>
          <w:sz w:val="28"/>
          <w:szCs w:val="28"/>
        </w:rPr>
        <w:t xml:space="preserve"> (рис.3).</w:t>
      </w:r>
    </w:p>
    <w:p w14:paraId="216029AF" w14:textId="77777777" w:rsidR="009E3D9B" w:rsidRDefault="009E3D9B" w:rsidP="00E8109F">
      <w:pPr>
        <w:spacing w:after="0" w:line="360" w:lineRule="auto"/>
        <w:jc w:val="both"/>
        <w:rPr>
          <w:rFonts w:ascii="Times New Roman" w:hAnsi="Times New Roman" w:cs="Times New Roman"/>
          <w:sz w:val="28"/>
          <w:szCs w:val="28"/>
        </w:rPr>
      </w:pPr>
      <w:r w:rsidRPr="009E3D9B">
        <w:rPr>
          <w:rFonts w:ascii="Times New Roman" w:hAnsi="Times New Roman" w:cs="Times New Roman"/>
          <w:b/>
          <w:sz w:val="28"/>
          <w:szCs w:val="28"/>
        </w:rPr>
        <w:t xml:space="preserve">    Вопросы</w:t>
      </w:r>
      <w:r>
        <w:rPr>
          <w:rFonts w:ascii="Times New Roman" w:hAnsi="Times New Roman" w:cs="Times New Roman"/>
          <w:sz w:val="28"/>
          <w:szCs w:val="28"/>
        </w:rPr>
        <w:t>. 1. От чего зависит скорость течения реки?</w:t>
      </w:r>
    </w:p>
    <w:p w14:paraId="012BDD25" w14:textId="77777777" w:rsidR="009E3D9B" w:rsidRDefault="009E3D9B" w:rsidP="00E8109F">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Почему в одних местах скорость течения реки замедляется, а в других ускоряется?</w:t>
      </w:r>
    </w:p>
    <w:p w14:paraId="0ACF7B42" w14:textId="77777777" w:rsidR="009E3D9B" w:rsidRDefault="009E3D9B" w:rsidP="00E8109F">
      <w:pPr>
        <w:pStyle w:val="a3"/>
        <w:numPr>
          <w:ilvl w:val="0"/>
          <w:numId w:val="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От чего зависит глубина речной долины?</w:t>
      </w:r>
    </w:p>
    <w:p w14:paraId="54B849E6" w14:textId="77777777" w:rsidR="009E3D9B" w:rsidRPr="00AB011A" w:rsidRDefault="009E3D9B" w:rsidP="00E8109F">
      <w:pPr>
        <w:pStyle w:val="a3"/>
        <w:spacing w:after="0" w:line="360" w:lineRule="auto"/>
        <w:ind w:left="0"/>
        <w:jc w:val="both"/>
        <w:rPr>
          <w:rFonts w:ascii="Times New Roman" w:hAnsi="Times New Roman" w:cs="Times New Roman"/>
          <w:b/>
          <w:i/>
          <w:sz w:val="28"/>
          <w:szCs w:val="28"/>
          <w:u w:val="single"/>
        </w:rPr>
      </w:pPr>
      <w:r w:rsidRPr="00AB011A">
        <w:rPr>
          <w:rFonts w:ascii="Times New Roman" w:hAnsi="Times New Roman" w:cs="Times New Roman"/>
          <w:b/>
          <w:i/>
          <w:sz w:val="28"/>
          <w:szCs w:val="28"/>
          <w:u w:val="single"/>
        </w:rPr>
        <w:t>Изображение Земли на глобусах и картах</w:t>
      </w:r>
    </w:p>
    <w:p w14:paraId="3CF7E75E" w14:textId="77777777" w:rsidR="004E43CB" w:rsidRDefault="009E3D9B" w:rsidP="00E8109F">
      <w:pPr>
        <w:spacing w:after="0" w:line="360" w:lineRule="auto"/>
        <w:jc w:val="both"/>
        <w:rPr>
          <w:rFonts w:ascii="Times New Roman" w:hAnsi="Times New Roman" w:cs="Times New Roman"/>
          <w:b/>
          <w:sz w:val="28"/>
          <w:szCs w:val="28"/>
        </w:rPr>
      </w:pPr>
      <w:r w:rsidRPr="009E3D9B">
        <w:rPr>
          <w:rFonts w:ascii="Times New Roman" w:hAnsi="Times New Roman" w:cs="Times New Roman"/>
          <w:b/>
          <w:sz w:val="28"/>
          <w:szCs w:val="28"/>
        </w:rPr>
        <w:t>Понятие об азимуте</w:t>
      </w:r>
      <w:r w:rsidR="00010904">
        <w:rPr>
          <w:rFonts w:ascii="Times New Roman" w:hAnsi="Times New Roman" w:cs="Times New Roman"/>
          <w:b/>
          <w:sz w:val="28"/>
          <w:szCs w:val="28"/>
        </w:rPr>
        <w:t xml:space="preserve">  (</w:t>
      </w:r>
      <w:r>
        <w:rPr>
          <w:rFonts w:ascii="Times New Roman" w:hAnsi="Times New Roman" w:cs="Times New Roman"/>
          <w:b/>
          <w:sz w:val="28"/>
          <w:szCs w:val="28"/>
        </w:rPr>
        <w:t xml:space="preserve"> рис.4</w:t>
      </w:r>
      <w:r w:rsidR="00010904">
        <w:rPr>
          <w:rFonts w:ascii="Times New Roman" w:hAnsi="Times New Roman" w:cs="Times New Roman"/>
          <w:b/>
          <w:sz w:val="28"/>
          <w:szCs w:val="28"/>
        </w:rPr>
        <w:t>)</w:t>
      </w:r>
    </w:p>
    <w:p w14:paraId="0D73C509" w14:textId="77777777" w:rsidR="00010904" w:rsidRDefault="00010904"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Вопросы и задание. 1. Определите по карте России, какие города расположены выше уровня моря: Якутск, Астрахань,  Саратов, . Какой из них находится ниже уровня моря?</w:t>
      </w:r>
    </w:p>
    <w:p w14:paraId="2D5AB37A" w14:textId="5FF4709D" w:rsidR="00010904" w:rsidRPr="00557BCC" w:rsidRDefault="00010904"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 каком направлении от Москвы и на каком расстоянии находятся эти города?</w:t>
      </w:r>
      <w:r w:rsidR="00D63B3F">
        <w:rPr>
          <w:rFonts w:ascii="Times New Roman" w:hAnsi="Times New Roman" w:cs="Times New Roman"/>
          <w:sz w:val="28"/>
          <w:szCs w:val="28"/>
        </w:rPr>
        <w:t xml:space="preserve"> </w:t>
      </w:r>
      <w:r w:rsidRPr="00AB011A">
        <w:rPr>
          <w:rFonts w:ascii="Times New Roman" w:hAnsi="Times New Roman" w:cs="Times New Roman"/>
          <w:b/>
          <w:i/>
          <w:sz w:val="28"/>
          <w:szCs w:val="28"/>
          <w:u w:val="single"/>
        </w:rPr>
        <w:t>Схема движения по азимуту</w:t>
      </w:r>
      <w:r w:rsidR="00AB011A" w:rsidRPr="00AB011A">
        <w:rPr>
          <w:rFonts w:ascii="Times New Roman" w:hAnsi="Times New Roman" w:cs="Times New Roman"/>
          <w:b/>
          <w:sz w:val="28"/>
          <w:szCs w:val="28"/>
        </w:rPr>
        <w:t xml:space="preserve"> (рис. 5).</w:t>
      </w:r>
    </w:p>
    <w:p w14:paraId="0BA4148F" w14:textId="77777777" w:rsidR="00AB011A" w:rsidRDefault="00AB011A"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схеме под</w:t>
      </w:r>
      <w:r w:rsidRPr="00AB011A">
        <w:rPr>
          <w:rFonts w:ascii="Times New Roman" w:hAnsi="Times New Roman" w:cs="Times New Roman"/>
          <w:sz w:val="28"/>
          <w:szCs w:val="28"/>
        </w:rPr>
        <w:t>готовлены</w:t>
      </w:r>
      <w:r>
        <w:rPr>
          <w:rFonts w:ascii="Times New Roman" w:hAnsi="Times New Roman" w:cs="Times New Roman"/>
          <w:sz w:val="28"/>
          <w:szCs w:val="28"/>
        </w:rPr>
        <w:t xml:space="preserve"> данные для движения по азимуту</w:t>
      </w:r>
      <w:r w:rsidR="00557BCC">
        <w:rPr>
          <w:rFonts w:ascii="Times New Roman" w:hAnsi="Times New Roman" w:cs="Times New Roman"/>
          <w:sz w:val="28"/>
          <w:szCs w:val="28"/>
        </w:rPr>
        <w:t xml:space="preserve">. </w:t>
      </w:r>
      <w:r>
        <w:rPr>
          <w:rFonts w:ascii="Times New Roman" w:hAnsi="Times New Roman" w:cs="Times New Roman"/>
          <w:sz w:val="28"/>
          <w:szCs w:val="28"/>
        </w:rPr>
        <w:t>Такие схемы выдают участникам соревнований по ориентированию. Для большего интереса в конечном пункте прячут  клад, и команда, обнаружившая цель первой, выигрывает.</w:t>
      </w:r>
    </w:p>
    <w:p w14:paraId="30B55F22" w14:textId="77777777" w:rsidR="00AB011A" w:rsidRDefault="00AB011A"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B011A">
        <w:rPr>
          <w:rFonts w:ascii="Times New Roman" w:hAnsi="Times New Roman" w:cs="Times New Roman"/>
          <w:b/>
          <w:sz w:val="28"/>
          <w:szCs w:val="28"/>
        </w:rPr>
        <w:t>Абрис школьного двора</w:t>
      </w:r>
      <w:r>
        <w:rPr>
          <w:rFonts w:ascii="Times New Roman" w:hAnsi="Times New Roman" w:cs="Times New Roman"/>
          <w:b/>
          <w:sz w:val="28"/>
          <w:szCs w:val="28"/>
        </w:rPr>
        <w:t xml:space="preserve"> (рис. 6)</w:t>
      </w:r>
    </w:p>
    <w:p w14:paraId="390F6322" w14:textId="77777777" w:rsidR="006E2253" w:rsidRDefault="006E2253"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полярной компасной съёмки учащиеся под руководством учителя снимают во дворе абрис, по которому в классе или дома вычерчивают план школьного участка.</w:t>
      </w:r>
      <w:r w:rsidR="003A3551">
        <w:rPr>
          <w:rFonts w:ascii="Times New Roman" w:hAnsi="Times New Roman" w:cs="Times New Roman"/>
          <w:sz w:val="28"/>
          <w:szCs w:val="28"/>
        </w:rPr>
        <w:t xml:space="preserve"> Задания:</w:t>
      </w:r>
      <w:r>
        <w:rPr>
          <w:rFonts w:ascii="Times New Roman" w:hAnsi="Times New Roman" w:cs="Times New Roman"/>
          <w:sz w:val="28"/>
          <w:szCs w:val="28"/>
        </w:rPr>
        <w:t xml:space="preserve"> 1. Покажите условными знаками в</w:t>
      </w:r>
      <w:r w:rsidR="00B4151D">
        <w:rPr>
          <w:rFonts w:ascii="Times New Roman" w:hAnsi="Times New Roman" w:cs="Times New Roman"/>
          <w:sz w:val="28"/>
          <w:szCs w:val="28"/>
        </w:rPr>
        <w:t xml:space="preserve"> плане вашего школьного участка</w:t>
      </w:r>
      <w:r>
        <w:rPr>
          <w:rFonts w:ascii="Times New Roman" w:hAnsi="Times New Roman" w:cs="Times New Roman"/>
          <w:sz w:val="28"/>
          <w:szCs w:val="28"/>
        </w:rPr>
        <w:t>, где и какие вы предлагаете разбить новые клумбы, сделать дорожки, посадить деревья.</w:t>
      </w:r>
    </w:p>
    <w:p w14:paraId="1E5AE9A4" w14:textId="77777777" w:rsidR="006E2253" w:rsidRPr="00557BCC" w:rsidRDefault="006E2253"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E2253">
        <w:rPr>
          <w:rFonts w:ascii="Times New Roman" w:hAnsi="Times New Roman" w:cs="Times New Roman"/>
          <w:b/>
          <w:sz w:val="28"/>
          <w:szCs w:val="28"/>
        </w:rPr>
        <w:t>Градусная сеть на карте</w:t>
      </w:r>
      <w:r>
        <w:rPr>
          <w:rFonts w:ascii="Times New Roman" w:hAnsi="Times New Roman" w:cs="Times New Roman"/>
          <w:b/>
          <w:sz w:val="28"/>
          <w:szCs w:val="28"/>
        </w:rPr>
        <w:t xml:space="preserve"> (рис 7)</w:t>
      </w:r>
      <w:r>
        <w:rPr>
          <w:rFonts w:ascii="Times New Roman" w:hAnsi="Times New Roman" w:cs="Times New Roman"/>
          <w:sz w:val="28"/>
          <w:szCs w:val="28"/>
        </w:rPr>
        <w:t xml:space="preserve">Вопросы и задания. 1. Как по градусной сетке  определяются  направления по </w:t>
      </w:r>
      <w:r w:rsidR="00557BCC">
        <w:rPr>
          <w:rFonts w:ascii="Times New Roman" w:hAnsi="Times New Roman" w:cs="Times New Roman"/>
          <w:sz w:val="28"/>
          <w:szCs w:val="28"/>
        </w:rPr>
        <w:t>карте? 2. Определите по глобусу</w:t>
      </w:r>
      <w:r>
        <w:rPr>
          <w:rFonts w:ascii="Times New Roman" w:hAnsi="Times New Roman" w:cs="Times New Roman"/>
          <w:sz w:val="28"/>
          <w:szCs w:val="28"/>
        </w:rPr>
        <w:t>, карте полушарий и карте России, в каком направлении от Москвы находится о. Сахалин, города Иркутск, Рига, Нью-Йорк. 3. Определите</w:t>
      </w:r>
      <w:r w:rsidR="005A4DE8">
        <w:rPr>
          <w:rFonts w:ascii="Times New Roman" w:hAnsi="Times New Roman" w:cs="Times New Roman"/>
          <w:sz w:val="28"/>
          <w:szCs w:val="28"/>
        </w:rPr>
        <w:t>,  что расположено севернее: северная оконечность п-ова Таймыр или Чукотки. 4. Дом в четыре стены, в каждой по одному окну и все окна смотрят на юг. Где можно построить такой дом?</w:t>
      </w:r>
    </w:p>
    <w:p w14:paraId="20C20DB3" w14:textId="77777777" w:rsidR="005A4DE8" w:rsidRDefault="005A4DE8" w:rsidP="00E8109F">
      <w:pPr>
        <w:spacing w:after="0" w:line="360" w:lineRule="auto"/>
        <w:jc w:val="both"/>
        <w:rPr>
          <w:rFonts w:ascii="Times New Roman" w:hAnsi="Times New Roman" w:cs="Times New Roman"/>
          <w:b/>
          <w:sz w:val="28"/>
          <w:szCs w:val="28"/>
        </w:rPr>
      </w:pPr>
      <w:r w:rsidRPr="005A4DE8">
        <w:rPr>
          <w:rFonts w:ascii="Times New Roman" w:hAnsi="Times New Roman" w:cs="Times New Roman"/>
          <w:b/>
          <w:sz w:val="28"/>
          <w:szCs w:val="28"/>
        </w:rPr>
        <w:t xml:space="preserve">    Понятие</w:t>
      </w:r>
      <w:r>
        <w:rPr>
          <w:rFonts w:ascii="Times New Roman" w:hAnsi="Times New Roman" w:cs="Times New Roman"/>
          <w:sz w:val="28"/>
          <w:szCs w:val="28"/>
        </w:rPr>
        <w:t xml:space="preserve"> </w:t>
      </w:r>
      <w:r w:rsidRPr="005A4DE8">
        <w:rPr>
          <w:rFonts w:ascii="Times New Roman" w:hAnsi="Times New Roman" w:cs="Times New Roman"/>
          <w:b/>
          <w:sz w:val="28"/>
          <w:szCs w:val="28"/>
        </w:rPr>
        <w:t>об абсолютн</w:t>
      </w:r>
      <w:r w:rsidR="003A3551">
        <w:rPr>
          <w:rFonts w:ascii="Times New Roman" w:hAnsi="Times New Roman" w:cs="Times New Roman"/>
          <w:b/>
          <w:sz w:val="28"/>
          <w:szCs w:val="28"/>
        </w:rPr>
        <w:t>ой и относительной высоте места</w:t>
      </w:r>
      <w:r w:rsidRPr="005A4DE8">
        <w:rPr>
          <w:rFonts w:ascii="Times New Roman" w:hAnsi="Times New Roman" w:cs="Times New Roman"/>
          <w:b/>
          <w:sz w:val="28"/>
          <w:szCs w:val="28"/>
        </w:rPr>
        <w:t xml:space="preserve"> (рис. 8).</w:t>
      </w:r>
    </w:p>
    <w:p w14:paraId="4F944CB1" w14:textId="77777777" w:rsidR="005A4DE8" w:rsidRPr="00557BCC" w:rsidRDefault="00557BCC" w:rsidP="00E8109F">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A4DE8" w:rsidRPr="005A4DE8">
        <w:rPr>
          <w:rFonts w:ascii="Times New Roman" w:hAnsi="Times New Roman" w:cs="Times New Roman"/>
          <w:b/>
          <w:i/>
          <w:sz w:val="28"/>
          <w:szCs w:val="28"/>
        </w:rPr>
        <w:t xml:space="preserve">  ЛИТОСФЕРА И РЕЛЬЕФ</w:t>
      </w:r>
      <w:r>
        <w:rPr>
          <w:rFonts w:ascii="Times New Roman" w:hAnsi="Times New Roman" w:cs="Times New Roman"/>
          <w:b/>
          <w:i/>
          <w:sz w:val="28"/>
          <w:szCs w:val="28"/>
        </w:rPr>
        <w:t>.</w:t>
      </w:r>
      <w:r w:rsidR="005A4DE8">
        <w:rPr>
          <w:rFonts w:ascii="Times New Roman" w:hAnsi="Times New Roman" w:cs="Times New Roman"/>
          <w:sz w:val="28"/>
          <w:szCs w:val="28"/>
        </w:rPr>
        <w:t xml:space="preserve"> </w:t>
      </w:r>
      <w:r w:rsidR="005A4DE8" w:rsidRPr="005A4DE8">
        <w:rPr>
          <w:rFonts w:ascii="Times New Roman" w:hAnsi="Times New Roman" w:cs="Times New Roman"/>
          <w:b/>
          <w:sz w:val="28"/>
          <w:szCs w:val="28"/>
        </w:rPr>
        <w:t>Вулкан  в разрезе (рис.9).</w:t>
      </w:r>
    </w:p>
    <w:p w14:paraId="074EF2C7" w14:textId="77777777" w:rsidR="009C3697" w:rsidRDefault="009C3697"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1. Вулкан в разрезе имеет слоистое строение. Почему?</w:t>
      </w:r>
    </w:p>
    <w:p w14:paraId="7AC472EA" w14:textId="77777777" w:rsidR="00A74886" w:rsidRPr="003A3551" w:rsidRDefault="009C3697"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2. Чем отличается действующий вулкан,  от потухшего? 3.Как изображают вулканы на географической карте?</w:t>
      </w:r>
      <w:r w:rsidRPr="009C3697">
        <w:rPr>
          <w:rFonts w:ascii="Times New Roman" w:hAnsi="Times New Roman" w:cs="Times New Roman"/>
          <w:b/>
          <w:sz w:val="28"/>
          <w:szCs w:val="28"/>
        </w:rPr>
        <w:t xml:space="preserve"> Использование горячих источников (рис. 10)</w:t>
      </w:r>
      <w:r w:rsidR="00557BCC">
        <w:rPr>
          <w:rFonts w:ascii="Times New Roman" w:hAnsi="Times New Roman" w:cs="Times New Roman"/>
          <w:b/>
          <w:sz w:val="28"/>
          <w:szCs w:val="28"/>
        </w:rPr>
        <w:t>.</w:t>
      </w:r>
      <w:r>
        <w:rPr>
          <w:rFonts w:ascii="Times New Roman" w:hAnsi="Times New Roman" w:cs="Times New Roman"/>
          <w:b/>
          <w:sz w:val="28"/>
          <w:szCs w:val="28"/>
        </w:rPr>
        <w:t xml:space="preserve"> </w:t>
      </w:r>
      <w:r w:rsidR="00AF211B">
        <w:rPr>
          <w:rFonts w:ascii="Times New Roman" w:hAnsi="Times New Roman" w:cs="Times New Roman"/>
          <w:sz w:val="28"/>
          <w:szCs w:val="28"/>
        </w:rPr>
        <w:t xml:space="preserve"> Вопросы. 1.На территории нашей страны известны гейзеры на Камчатке, горячие ключи на Чукотке, горячие озёра  в кратерах потухших вулканов  Курильских островов и в других горных районах России.  В этих же районах наблюдается вулканическая деятельность. Чем можно объяснить это сочетание</w:t>
      </w:r>
      <w:r w:rsidR="00223887">
        <w:rPr>
          <w:rFonts w:ascii="Times New Roman" w:hAnsi="Times New Roman" w:cs="Times New Roman"/>
          <w:sz w:val="28"/>
          <w:szCs w:val="28"/>
        </w:rPr>
        <w:t>?</w:t>
      </w:r>
      <w:r w:rsidR="009244EA">
        <w:rPr>
          <w:rFonts w:ascii="Times New Roman" w:hAnsi="Times New Roman" w:cs="Times New Roman"/>
          <w:b/>
          <w:sz w:val="28"/>
          <w:szCs w:val="28"/>
        </w:rPr>
        <w:t xml:space="preserve"> </w:t>
      </w:r>
      <w:r w:rsidR="00A74886" w:rsidRPr="00A74886">
        <w:rPr>
          <w:rFonts w:ascii="Times New Roman" w:hAnsi="Times New Roman" w:cs="Times New Roman"/>
          <w:b/>
          <w:sz w:val="28"/>
          <w:szCs w:val="28"/>
        </w:rPr>
        <w:t>Движение земной коры (рис. 11).</w:t>
      </w:r>
      <w:r w:rsidR="003A3551">
        <w:rPr>
          <w:rFonts w:ascii="Times New Roman" w:hAnsi="Times New Roman" w:cs="Times New Roman"/>
          <w:b/>
          <w:sz w:val="28"/>
          <w:szCs w:val="28"/>
        </w:rPr>
        <w:t xml:space="preserve"> </w:t>
      </w:r>
      <w:r w:rsidR="00A74886">
        <w:rPr>
          <w:rFonts w:ascii="Times New Roman" w:hAnsi="Times New Roman" w:cs="Times New Roman"/>
          <w:sz w:val="28"/>
          <w:szCs w:val="28"/>
        </w:rPr>
        <w:t>Вопросы. 1. Как изменяется земная поверхность после землетрясения?</w:t>
      </w:r>
    </w:p>
    <w:p w14:paraId="5D7964CE" w14:textId="77777777" w:rsidR="00A74886" w:rsidRDefault="00A74886"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Где в России </w:t>
      </w:r>
      <w:r w:rsidR="009244EA">
        <w:rPr>
          <w:rFonts w:ascii="Times New Roman" w:hAnsi="Times New Roman" w:cs="Times New Roman"/>
          <w:sz w:val="28"/>
          <w:szCs w:val="28"/>
        </w:rPr>
        <w:t xml:space="preserve"> часто бывают землетрясения? 3. Как люди борются  с нежелательными последствиями этого явления природы?</w:t>
      </w:r>
    </w:p>
    <w:p w14:paraId="151D1EF6" w14:textId="77777777" w:rsidR="004A51BD" w:rsidRPr="007541A7" w:rsidRDefault="007541A7"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244EA" w:rsidRPr="009244EA">
        <w:rPr>
          <w:rFonts w:ascii="Times New Roman" w:hAnsi="Times New Roman" w:cs="Times New Roman"/>
          <w:b/>
          <w:sz w:val="28"/>
          <w:szCs w:val="28"/>
        </w:rPr>
        <w:t>Разрез земной коры над сушей и океаном (рис.12).</w:t>
      </w:r>
      <w:r w:rsidR="009244EA">
        <w:rPr>
          <w:rFonts w:ascii="Times New Roman" w:hAnsi="Times New Roman" w:cs="Times New Roman"/>
          <w:sz w:val="28"/>
          <w:szCs w:val="28"/>
        </w:rPr>
        <w:t xml:space="preserve">1. Какие горные породы залегают в вашей местности? Каково их происхождение? Где они используются? </w:t>
      </w:r>
      <w:r>
        <w:rPr>
          <w:rFonts w:ascii="Times New Roman" w:hAnsi="Times New Roman" w:cs="Times New Roman"/>
          <w:b/>
          <w:sz w:val="28"/>
          <w:szCs w:val="28"/>
        </w:rPr>
        <w:t>Образование куполов</w:t>
      </w:r>
      <w:r w:rsidR="004A51BD" w:rsidRPr="004A51BD">
        <w:rPr>
          <w:rFonts w:ascii="Times New Roman" w:hAnsi="Times New Roman" w:cs="Times New Roman"/>
          <w:b/>
          <w:sz w:val="28"/>
          <w:szCs w:val="28"/>
        </w:rPr>
        <w:t xml:space="preserve"> (рис.13).</w:t>
      </w:r>
      <w:r>
        <w:rPr>
          <w:rFonts w:ascii="Times New Roman" w:hAnsi="Times New Roman" w:cs="Times New Roman"/>
          <w:b/>
          <w:sz w:val="28"/>
          <w:szCs w:val="28"/>
        </w:rPr>
        <w:t xml:space="preserve"> и т.д.</w:t>
      </w:r>
    </w:p>
    <w:p w14:paraId="19397AF7" w14:textId="77777777" w:rsidR="004A51BD" w:rsidRDefault="004A51BD"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541A7">
        <w:rPr>
          <w:rFonts w:ascii="Times New Roman" w:hAnsi="Times New Roman" w:cs="Times New Roman"/>
          <w:sz w:val="28"/>
          <w:szCs w:val="28"/>
        </w:rPr>
        <w:t>Литература: Громов П.А. «Рисунок в обучении физической географии» М. «Просвещение» 1979 г.</w:t>
      </w:r>
    </w:p>
    <w:p w14:paraId="730FC1C7" w14:textId="77777777" w:rsidR="00534181" w:rsidRDefault="00534181" w:rsidP="00E8109F">
      <w:pPr>
        <w:spacing w:after="0" w:line="360" w:lineRule="auto"/>
        <w:jc w:val="both"/>
        <w:rPr>
          <w:rFonts w:ascii="Times New Roman" w:hAnsi="Times New Roman" w:cs="Times New Roman"/>
          <w:sz w:val="28"/>
          <w:szCs w:val="28"/>
        </w:rPr>
      </w:pPr>
    </w:p>
    <w:p w14:paraId="3E89EF45" w14:textId="77777777" w:rsidR="00534181" w:rsidRDefault="00534181" w:rsidP="00E8109F">
      <w:pPr>
        <w:spacing w:after="0" w:line="360" w:lineRule="auto"/>
        <w:jc w:val="both"/>
        <w:rPr>
          <w:rFonts w:ascii="Times New Roman" w:hAnsi="Times New Roman" w:cs="Times New Roman"/>
          <w:sz w:val="28"/>
          <w:szCs w:val="28"/>
        </w:rPr>
      </w:pPr>
    </w:p>
    <w:p w14:paraId="4CAD0D32" w14:textId="77777777" w:rsidR="004A51BD" w:rsidRPr="004A51BD" w:rsidRDefault="004A51B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1. Где в России есть такие образования?</w:t>
      </w:r>
    </w:p>
    <w:p w14:paraId="25E01CEB" w14:textId="77777777" w:rsidR="004A51BD" w:rsidRPr="00FE51A1" w:rsidRDefault="004A51BD" w:rsidP="00E8109F">
      <w:pPr>
        <w:spacing w:after="0" w:line="360" w:lineRule="auto"/>
        <w:jc w:val="both"/>
        <w:rPr>
          <w:rFonts w:ascii="Times New Roman" w:hAnsi="Times New Roman" w:cs="Times New Roman"/>
          <w:b/>
          <w:sz w:val="28"/>
          <w:szCs w:val="28"/>
        </w:rPr>
      </w:pPr>
    </w:p>
    <w:p w14:paraId="21C23079" w14:textId="77777777" w:rsidR="00FE51A1" w:rsidRPr="00FE51A1" w:rsidRDefault="00FE51A1" w:rsidP="00E8109F">
      <w:pPr>
        <w:spacing w:after="0" w:line="360" w:lineRule="auto"/>
        <w:jc w:val="both"/>
        <w:rPr>
          <w:rFonts w:ascii="Times New Roman" w:hAnsi="Times New Roman" w:cs="Times New Roman"/>
          <w:b/>
          <w:i/>
          <w:sz w:val="28"/>
          <w:szCs w:val="28"/>
        </w:rPr>
      </w:pPr>
      <w:r w:rsidRPr="00FE51A1">
        <w:rPr>
          <w:rFonts w:ascii="Times New Roman" w:hAnsi="Times New Roman" w:cs="Times New Roman"/>
          <w:b/>
          <w:sz w:val="28"/>
          <w:szCs w:val="28"/>
        </w:rPr>
        <w:t xml:space="preserve">         </w:t>
      </w:r>
      <w:r w:rsidRPr="00FE51A1">
        <w:rPr>
          <w:rFonts w:ascii="Times New Roman" w:hAnsi="Times New Roman" w:cs="Times New Roman"/>
          <w:b/>
          <w:i/>
          <w:sz w:val="28"/>
          <w:szCs w:val="28"/>
        </w:rPr>
        <w:t>ГИДРОСФЕРА.  ГЕОГРАФИЯ МИРОВОГО ОКЕАНА.</w:t>
      </w:r>
    </w:p>
    <w:p w14:paraId="31CA6847" w14:textId="77777777" w:rsidR="009244EA" w:rsidRDefault="00FE51A1"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E51A1">
        <w:rPr>
          <w:rFonts w:ascii="Times New Roman" w:hAnsi="Times New Roman" w:cs="Times New Roman"/>
          <w:b/>
          <w:sz w:val="28"/>
          <w:szCs w:val="28"/>
        </w:rPr>
        <w:t>Питание рек  (рис. 37).</w:t>
      </w:r>
    </w:p>
    <w:p w14:paraId="3D0F28DC" w14:textId="77777777" w:rsidR="00FE51A1" w:rsidRDefault="00FE51A1"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E51A1">
        <w:rPr>
          <w:rFonts w:ascii="Times New Roman" w:hAnsi="Times New Roman" w:cs="Times New Roman"/>
          <w:sz w:val="28"/>
          <w:szCs w:val="28"/>
        </w:rPr>
        <w:t xml:space="preserve">Реки берут своё начало </w:t>
      </w:r>
      <w:r>
        <w:rPr>
          <w:rFonts w:ascii="Times New Roman" w:hAnsi="Times New Roman" w:cs="Times New Roman"/>
          <w:sz w:val="28"/>
          <w:szCs w:val="28"/>
        </w:rPr>
        <w:t xml:space="preserve"> из источников, болот, озер или образуются от таяния ледников  и снега в высоких горах.</w:t>
      </w:r>
    </w:p>
    <w:p w14:paraId="099F5B30" w14:textId="77777777" w:rsidR="00FE51A1" w:rsidRDefault="00FE51A1"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w:t>
      </w:r>
      <w:r w:rsidR="003D43E0">
        <w:rPr>
          <w:rFonts w:ascii="Times New Roman" w:hAnsi="Times New Roman" w:cs="Times New Roman"/>
          <w:sz w:val="28"/>
          <w:szCs w:val="28"/>
        </w:rPr>
        <w:t>. 1. Какое питание получают реки Амур, Амударья, Амазонка, Лена, Ангара?  2.Терек разливается летом. Почему?  3. За счет чего пополняются реки, которые зимой замерзают?  4. Сравните реки Волгу и Ангару по длине, направлению, характеру течения, режиму и питанию. В чём сходство и различие этих рек?</w:t>
      </w:r>
    </w:p>
    <w:p w14:paraId="4179FD0E" w14:textId="77777777" w:rsidR="003D43E0" w:rsidRPr="003D43E0" w:rsidRDefault="003D43E0"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D43E0">
        <w:rPr>
          <w:rFonts w:ascii="Times New Roman" w:hAnsi="Times New Roman" w:cs="Times New Roman"/>
          <w:b/>
          <w:sz w:val="28"/>
          <w:szCs w:val="28"/>
        </w:rPr>
        <w:t xml:space="preserve">РЕЧНАЯ СИСТЕМА.  БАССЕЙН  РЕКИ. ВОДОРАЗДЕЛ </w:t>
      </w:r>
      <w:r>
        <w:rPr>
          <w:rFonts w:ascii="Times New Roman" w:hAnsi="Times New Roman" w:cs="Times New Roman"/>
          <w:b/>
          <w:sz w:val="28"/>
          <w:szCs w:val="28"/>
        </w:rPr>
        <w:t>РЕК (рис.</w:t>
      </w:r>
      <w:r w:rsidRPr="003D43E0">
        <w:rPr>
          <w:rFonts w:ascii="Times New Roman" w:hAnsi="Times New Roman" w:cs="Times New Roman"/>
          <w:b/>
          <w:sz w:val="28"/>
          <w:szCs w:val="28"/>
        </w:rPr>
        <w:t>38).</w:t>
      </w:r>
    </w:p>
    <w:p w14:paraId="7FEDD9E6" w14:textId="77777777" w:rsidR="00A74886" w:rsidRDefault="00A74886" w:rsidP="00E8109F">
      <w:pPr>
        <w:spacing w:after="0" w:line="360" w:lineRule="auto"/>
        <w:jc w:val="both"/>
        <w:rPr>
          <w:rFonts w:ascii="Times New Roman" w:hAnsi="Times New Roman" w:cs="Times New Roman"/>
          <w:sz w:val="28"/>
          <w:szCs w:val="28"/>
        </w:rPr>
      </w:pPr>
      <w:r w:rsidRPr="003D43E0">
        <w:rPr>
          <w:rFonts w:ascii="Times New Roman" w:hAnsi="Times New Roman" w:cs="Times New Roman"/>
          <w:sz w:val="28"/>
          <w:szCs w:val="28"/>
        </w:rPr>
        <w:t xml:space="preserve"> </w:t>
      </w:r>
      <w:r w:rsidR="003D43E0" w:rsidRPr="003D43E0">
        <w:rPr>
          <w:rFonts w:ascii="Times New Roman" w:hAnsi="Times New Roman" w:cs="Times New Roman"/>
          <w:sz w:val="28"/>
          <w:szCs w:val="28"/>
        </w:rPr>
        <w:t xml:space="preserve">   </w:t>
      </w:r>
      <w:r w:rsidR="003D43E0">
        <w:rPr>
          <w:rFonts w:ascii="Times New Roman" w:hAnsi="Times New Roman" w:cs="Times New Roman"/>
          <w:sz w:val="28"/>
          <w:szCs w:val="28"/>
        </w:rPr>
        <w:t xml:space="preserve">  </w:t>
      </w:r>
      <w:r w:rsidR="003D43E0" w:rsidRPr="003D43E0">
        <w:rPr>
          <w:rFonts w:ascii="Times New Roman" w:hAnsi="Times New Roman" w:cs="Times New Roman"/>
          <w:sz w:val="28"/>
          <w:szCs w:val="28"/>
        </w:rPr>
        <w:t>Карту – схему вычерчивают не настенной контурной карте</w:t>
      </w:r>
      <w:r w:rsidR="003D43E0">
        <w:rPr>
          <w:rFonts w:ascii="Times New Roman" w:hAnsi="Times New Roman" w:cs="Times New Roman"/>
          <w:sz w:val="28"/>
          <w:szCs w:val="28"/>
        </w:rPr>
        <w:t>.  Река со всеми своими притоками</w:t>
      </w:r>
      <w:r w:rsidR="008F0731">
        <w:rPr>
          <w:rFonts w:ascii="Times New Roman" w:hAnsi="Times New Roman" w:cs="Times New Roman"/>
          <w:sz w:val="28"/>
          <w:szCs w:val="28"/>
        </w:rPr>
        <w:t xml:space="preserve">  (включая и реки , впадающие  в притоки)  называется речной системой. Местность, с которой река со своими притоками собирает поверхностные и подземные воды, называется бассейном реки. Граница между бассейнами рек,  называется водоразделом.</w:t>
      </w:r>
    </w:p>
    <w:p w14:paraId="62CD4842" w14:textId="77777777" w:rsidR="008F0731" w:rsidRDefault="008F0731"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Упражнения и вопросы. 1. Прочтите текст вслух,  вставляя пропущенные слова и предложения. Дайте ответы на вопрос:</w:t>
      </w:r>
    </w:p>
    <w:p w14:paraId="785A07FB" w14:textId="77777777" w:rsidR="008F0731" w:rsidRDefault="008F0731"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Река  Лена протекает по….Исток находится на высоте……метров от уровня моря, а устье….метров. В верхнем течении река имеет много порогов и водопадов (почему?), а в нижнем течении  образует обширную дельту (почему?).  Река имеет хорошо выраженную речную дол</w:t>
      </w:r>
      <w:r w:rsidR="00A35D3D">
        <w:rPr>
          <w:rFonts w:ascii="Times New Roman" w:hAnsi="Times New Roman" w:cs="Times New Roman"/>
          <w:sz w:val="28"/>
          <w:szCs w:val="28"/>
        </w:rPr>
        <w:t>и</w:t>
      </w:r>
      <w:r>
        <w:rPr>
          <w:rFonts w:ascii="Times New Roman" w:hAnsi="Times New Roman" w:cs="Times New Roman"/>
          <w:sz w:val="28"/>
          <w:szCs w:val="28"/>
        </w:rPr>
        <w:t>ну</w:t>
      </w:r>
      <w:r w:rsidR="00A35D3D">
        <w:rPr>
          <w:rFonts w:ascii="Times New Roman" w:hAnsi="Times New Roman" w:cs="Times New Roman"/>
          <w:sz w:val="28"/>
          <w:szCs w:val="28"/>
        </w:rPr>
        <w:t>, пойму и русло (как они образовались?).  Река относится к  бассейну ….океана и течет в направлении ….  Приблизительная длина реки Лены - …км, и имеет справа притоки , слева - …. Река протекает через следующие формы поверхности:...Река производит разрушительную и созидательную и созидательную работу. Питание реки … Воды реки используются для ….</w:t>
      </w:r>
    </w:p>
    <w:p w14:paraId="30F119A0" w14:textId="77777777" w:rsidR="00A35D3D" w:rsidRDefault="00A35D3D"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Выполняя такую работу учащиеся приобретают навыки чтения ка</w:t>
      </w:r>
      <w:r w:rsidR="00380D0A">
        <w:rPr>
          <w:rFonts w:ascii="Times New Roman" w:hAnsi="Times New Roman" w:cs="Times New Roman"/>
          <w:sz w:val="28"/>
          <w:szCs w:val="28"/>
        </w:rPr>
        <w:t>рты, повторяют ранее изученный матери</w:t>
      </w:r>
      <w:r>
        <w:rPr>
          <w:rFonts w:ascii="Times New Roman" w:hAnsi="Times New Roman" w:cs="Times New Roman"/>
          <w:sz w:val="28"/>
          <w:szCs w:val="28"/>
        </w:rPr>
        <w:t>ал.</w:t>
      </w:r>
      <w:r w:rsidR="00380D0A">
        <w:rPr>
          <w:rFonts w:ascii="Times New Roman" w:hAnsi="Times New Roman" w:cs="Times New Roman"/>
          <w:sz w:val="28"/>
          <w:szCs w:val="28"/>
        </w:rPr>
        <w:t xml:space="preserve"> И учатся устанавливать связи между объектами и явлениями природы. 2. Почему бассейны одних рек обширные, а других небольшие. 3. К бассейну  каких рек относятся притоки Иртыш, Кама, Миссури,</w:t>
      </w:r>
      <w:r w:rsidR="00A43575">
        <w:rPr>
          <w:rFonts w:ascii="Times New Roman" w:hAnsi="Times New Roman" w:cs="Times New Roman"/>
          <w:sz w:val="28"/>
          <w:szCs w:val="28"/>
        </w:rPr>
        <w:t xml:space="preserve"> </w:t>
      </w:r>
      <w:r w:rsidR="00380D0A">
        <w:rPr>
          <w:rFonts w:ascii="Times New Roman" w:hAnsi="Times New Roman" w:cs="Times New Roman"/>
          <w:sz w:val="28"/>
          <w:szCs w:val="28"/>
        </w:rPr>
        <w:t xml:space="preserve">Ангара. 4. Что является водоразделом между Волгой  Северной </w:t>
      </w:r>
      <w:r w:rsidR="00A43575">
        <w:rPr>
          <w:rFonts w:ascii="Times New Roman" w:hAnsi="Times New Roman" w:cs="Times New Roman"/>
          <w:sz w:val="28"/>
          <w:szCs w:val="28"/>
        </w:rPr>
        <w:t>Двиной, Печерой и Обью, бассейнами  рек Чёрного и Балтийского морей.</w:t>
      </w:r>
    </w:p>
    <w:p w14:paraId="2C70E944" w14:textId="77777777" w:rsidR="0075779B" w:rsidRDefault="00A43575" w:rsidP="00E8109F">
      <w:pPr>
        <w:spacing w:after="0" w:line="360" w:lineRule="auto"/>
        <w:jc w:val="both"/>
        <w:rPr>
          <w:rFonts w:ascii="Times New Roman" w:hAnsi="Times New Roman" w:cs="Times New Roman"/>
          <w:b/>
          <w:sz w:val="28"/>
          <w:szCs w:val="28"/>
        </w:rPr>
      </w:pPr>
      <w:r w:rsidRPr="00A43575">
        <w:rPr>
          <w:rFonts w:ascii="Times New Roman" w:hAnsi="Times New Roman" w:cs="Times New Roman"/>
          <w:b/>
          <w:sz w:val="28"/>
          <w:szCs w:val="28"/>
        </w:rPr>
        <w:t xml:space="preserve">  Зависимость течения</w:t>
      </w:r>
      <w:r w:rsidR="0075779B">
        <w:rPr>
          <w:rFonts w:ascii="Times New Roman" w:hAnsi="Times New Roman" w:cs="Times New Roman"/>
          <w:b/>
          <w:sz w:val="28"/>
          <w:szCs w:val="28"/>
        </w:rPr>
        <w:t xml:space="preserve"> рек от характера рельефа (рис. 39).</w:t>
      </w:r>
    </w:p>
    <w:p w14:paraId="02B19CE4" w14:textId="77777777" w:rsidR="0075779B" w:rsidRPr="0075779B" w:rsidRDefault="0075779B"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Рельеф </w:t>
      </w:r>
      <w:r>
        <w:rPr>
          <w:rFonts w:ascii="Times New Roman" w:hAnsi="Times New Roman" w:cs="Times New Roman"/>
          <w:sz w:val="28"/>
          <w:szCs w:val="28"/>
        </w:rPr>
        <w:t>влияет на направление и скорость течения реки.</w:t>
      </w:r>
    </w:p>
    <w:p w14:paraId="72DC795E" w14:textId="77777777" w:rsidR="00A43575" w:rsidRDefault="00A43575"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горах реки имеют бурное течение</w:t>
      </w:r>
      <w:r w:rsidR="0075779B">
        <w:rPr>
          <w:rFonts w:ascii="Times New Roman" w:hAnsi="Times New Roman" w:cs="Times New Roman"/>
          <w:sz w:val="28"/>
          <w:szCs w:val="28"/>
        </w:rPr>
        <w:t>, глубокие долины называемые ущельями. Выйдя на равнину, река имеет спокойное течение. Долины равнинных рек широкие</w:t>
      </w:r>
      <w:r w:rsidR="003C6E02">
        <w:rPr>
          <w:rFonts w:ascii="Times New Roman" w:hAnsi="Times New Roman" w:cs="Times New Roman"/>
          <w:sz w:val="28"/>
          <w:szCs w:val="28"/>
        </w:rPr>
        <w:t>, с покатыми склонами. Встретив на своем пути возвышенность, река её обходит.</w:t>
      </w:r>
    </w:p>
    <w:p w14:paraId="0F29013E" w14:textId="77777777" w:rsidR="003C6E02" w:rsidRPr="006B6758" w:rsidRDefault="003C6E02"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Вопросы. 1. Почему река петляет по равнине? 2. Какая существует </w:t>
      </w:r>
      <w:proofErr w:type="spellStart"/>
      <w:r>
        <w:rPr>
          <w:rFonts w:ascii="Times New Roman" w:hAnsi="Times New Roman" w:cs="Times New Roman"/>
          <w:sz w:val="28"/>
          <w:szCs w:val="28"/>
        </w:rPr>
        <w:t>взаимозависимось</w:t>
      </w:r>
      <w:proofErr w:type="spellEnd"/>
      <w:r>
        <w:rPr>
          <w:rFonts w:ascii="Times New Roman" w:hAnsi="Times New Roman" w:cs="Times New Roman"/>
          <w:sz w:val="28"/>
          <w:szCs w:val="28"/>
        </w:rPr>
        <w:t xml:space="preserve">  между ледниками в горах и реками , берущими с них начало 3. Почему Енисей принимает больше притоков </w:t>
      </w:r>
      <w:r w:rsidR="006B6758">
        <w:rPr>
          <w:rFonts w:ascii="Times New Roman" w:hAnsi="Times New Roman" w:cs="Times New Roman"/>
          <w:sz w:val="28"/>
          <w:szCs w:val="28"/>
        </w:rPr>
        <w:t>справа? 4. По каким формам  поверхности протекают реки Волга, Урал, Обь с Иртышом, Лена, Амазонка, Миссисипи?</w:t>
      </w:r>
    </w:p>
    <w:p w14:paraId="332155E8" w14:textId="77777777" w:rsidR="006B6758" w:rsidRPr="006B6758" w:rsidRDefault="006B6758"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B6758">
        <w:rPr>
          <w:rFonts w:ascii="Times New Roman" w:hAnsi="Times New Roman" w:cs="Times New Roman"/>
          <w:b/>
          <w:sz w:val="28"/>
          <w:szCs w:val="28"/>
        </w:rPr>
        <w:t>Работа текучих вод (рис. 40).</w:t>
      </w:r>
    </w:p>
    <w:p w14:paraId="20E96978" w14:textId="77777777" w:rsidR="006B6758" w:rsidRDefault="006B6758"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Ущелье, долины равнинных рек, овраги – все это результат  разрушительной деятельности текучих вод. Размытые горные породы оседают на дне, образуя перекаты и мели. Более мелкие  породы частички переносятся течением к устью, образую дельту.</w:t>
      </w:r>
    </w:p>
    <w:p w14:paraId="357FDF4F" w14:textId="77777777" w:rsidR="004C6583" w:rsidRDefault="004C6583" w:rsidP="00E8109F">
      <w:pPr>
        <w:spacing w:after="0" w:line="360" w:lineRule="auto"/>
        <w:jc w:val="both"/>
        <w:rPr>
          <w:rFonts w:ascii="Times New Roman" w:hAnsi="Times New Roman" w:cs="Times New Roman"/>
          <w:sz w:val="28"/>
          <w:szCs w:val="28"/>
        </w:rPr>
      </w:pPr>
    </w:p>
    <w:p w14:paraId="05A6B4D1" w14:textId="77777777" w:rsidR="004C6583" w:rsidRDefault="004C6583" w:rsidP="00E8109F">
      <w:pPr>
        <w:spacing w:after="0" w:line="360" w:lineRule="auto"/>
        <w:jc w:val="both"/>
        <w:rPr>
          <w:rFonts w:ascii="Times New Roman" w:hAnsi="Times New Roman" w:cs="Times New Roman"/>
          <w:sz w:val="28"/>
          <w:szCs w:val="28"/>
        </w:rPr>
      </w:pPr>
    </w:p>
    <w:p w14:paraId="6773649B" w14:textId="77777777" w:rsidR="004C6583" w:rsidRDefault="004C6583" w:rsidP="00E8109F">
      <w:pPr>
        <w:spacing w:after="0" w:line="360" w:lineRule="auto"/>
        <w:jc w:val="both"/>
        <w:rPr>
          <w:rFonts w:ascii="Times New Roman" w:hAnsi="Times New Roman" w:cs="Times New Roman"/>
          <w:sz w:val="28"/>
          <w:szCs w:val="28"/>
        </w:rPr>
      </w:pPr>
    </w:p>
    <w:p w14:paraId="50E76E5E" w14:textId="77777777" w:rsidR="004C6583" w:rsidRDefault="004C6583"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4C6583">
        <w:rPr>
          <w:rFonts w:ascii="Times New Roman" w:hAnsi="Times New Roman" w:cs="Times New Roman"/>
          <w:b/>
          <w:sz w:val="28"/>
          <w:szCs w:val="28"/>
        </w:rPr>
        <w:t>1.2. ГЕОГРАФИЯ МАТЕРИКОВ И ОКЕАНОВ,  7 класс.</w:t>
      </w:r>
    </w:p>
    <w:p w14:paraId="5981E0BE" w14:textId="77777777" w:rsidR="004C6583" w:rsidRDefault="004C6583" w:rsidP="00E8109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АФРИКА.</w:t>
      </w:r>
    </w:p>
    <w:p w14:paraId="6697B5A2" w14:textId="77777777" w:rsidR="004C6583" w:rsidRDefault="004C6583" w:rsidP="00E8109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Высота солнца над горизонтом и времена года в Африке (рис.65).</w:t>
      </w:r>
    </w:p>
    <w:p w14:paraId="651FF52C" w14:textId="77777777" w:rsidR="004C6583" w:rsidRDefault="004C6583"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C6583">
        <w:rPr>
          <w:rFonts w:ascii="Times New Roman" w:hAnsi="Times New Roman" w:cs="Times New Roman"/>
          <w:sz w:val="28"/>
          <w:szCs w:val="28"/>
        </w:rPr>
        <w:t>Экватор пересекает Африку почти посередине</w:t>
      </w:r>
      <w:r>
        <w:rPr>
          <w:rFonts w:ascii="Times New Roman" w:hAnsi="Times New Roman" w:cs="Times New Roman"/>
          <w:sz w:val="28"/>
          <w:szCs w:val="28"/>
        </w:rPr>
        <w:t>. Поэтому, когда к северу от экватора лето, к югу от него – зимний период. Африка – самый жаркий материк на земном шаре.</w:t>
      </w:r>
    </w:p>
    <w:p w14:paraId="160D735A" w14:textId="77777777" w:rsidR="004C6583" w:rsidRDefault="004C6583"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1. </w:t>
      </w:r>
      <w:r w:rsidR="00577820">
        <w:rPr>
          <w:rFonts w:ascii="Times New Roman" w:hAnsi="Times New Roman" w:cs="Times New Roman"/>
          <w:sz w:val="28"/>
          <w:szCs w:val="28"/>
        </w:rPr>
        <w:t>Какие самые холодные месяцы в Северной и Южной Африке? 2. Между какими широтами солнце в Африке  бывает в зените? 3. Когда в Африке солнце бывает в зените на экваторе, на Северном тропике, на Южном тропике?</w:t>
      </w:r>
    </w:p>
    <w:p w14:paraId="1D0EF96C" w14:textId="77777777" w:rsidR="00577820" w:rsidRPr="00577820" w:rsidRDefault="00577820"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7820">
        <w:rPr>
          <w:rFonts w:ascii="Times New Roman" w:hAnsi="Times New Roman" w:cs="Times New Roman"/>
          <w:b/>
          <w:sz w:val="28"/>
          <w:szCs w:val="28"/>
        </w:rPr>
        <w:t>Пассаты, влияние океанических течений и рельефа на климат Африки (рис. 66).</w:t>
      </w:r>
    </w:p>
    <w:p w14:paraId="628360C6" w14:textId="77777777" w:rsidR="00A43575" w:rsidRDefault="00A43575"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7820">
        <w:rPr>
          <w:rFonts w:ascii="Times New Roman" w:hAnsi="Times New Roman" w:cs="Times New Roman"/>
          <w:sz w:val="28"/>
          <w:szCs w:val="28"/>
        </w:rPr>
        <w:t xml:space="preserve">  В северной части Африки пассаты проходят над сушей и несут сухой тропический воздух, а в Южной Африке пассаты дуют с Индийского океана – этот воздух влажный.</w:t>
      </w:r>
    </w:p>
    <w:p w14:paraId="65248323" w14:textId="77777777" w:rsidR="00577820" w:rsidRDefault="00577820"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Холодные океанические  течения у СЗ и ЮЗ  берегов Африки</w:t>
      </w:r>
      <w:r w:rsidR="00A74326">
        <w:rPr>
          <w:rFonts w:ascii="Times New Roman" w:hAnsi="Times New Roman" w:cs="Times New Roman"/>
          <w:sz w:val="28"/>
          <w:szCs w:val="28"/>
        </w:rPr>
        <w:t xml:space="preserve"> понижают температуру в прибрежных частях материка и усиливают его сухость, а теплые течения у ЮВ берегов, наоборот, способствуют насыщению воздуха влагой, образованию осадков и повышению температуры в зимние месяцы.</w:t>
      </w:r>
    </w:p>
    <w:p w14:paraId="44C7D58B" w14:textId="77777777" w:rsidR="00A74326" w:rsidRDefault="00A74326"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1. Почему теплый воздух над экватором поднимается вверх, а в областях высокого давления  воздух опускается вниз? 2. Пассаты в северном и южном полушариях дуют в различных направлениях. Почему? 3. Какая существует зависимость между количеством выпадающих осадков и распределением атмосферного давления</w:t>
      </w:r>
      <w:r w:rsidR="006A7015">
        <w:rPr>
          <w:rFonts w:ascii="Times New Roman" w:hAnsi="Times New Roman" w:cs="Times New Roman"/>
          <w:sz w:val="28"/>
          <w:szCs w:val="28"/>
        </w:rPr>
        <w:t>? 4. Почему смещаются пояса высокого и низкого давления?</w:t>
      </w:r>
    </w:p>
    <w:p w14:paraId="41580AB1" w14:textId="77777777" w:rsidR="006A7015" w:rsidRDefault="006A7015"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A7015">
        <w:rPr>
          <w:rFonts w:ascii="Times New Roman" w:hAnsi="Times New Roman" w:cs="Times New Roman"/>
          <w:b/>
          <w:sz w:val="28"/>
          <w:szCs w:val="28"/>
        </w:rPr>
        <w:t>Климатические пояса Африки (рис. 67).</w:t>
      </w:r>
    </w:p>
    <w:p w14:paraId="699EEFEE" w14:textId="77777777" w:rsidR="006A7015" w:rsidRDefault="006A7015"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Карту- схему вычерчивают на настенной контурной карте или на классной доске. Ученики вслед за учителем выполняют карту-схему в контурных картах.</w:t>
      </w:r>
    </w:p>
    <w:p w14:paraId="1167702E" w14:textId="77777777" w:rsidR="006A7015" w:rsidRDefault="006A7015"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1. Для каких климатических поясов Африки характерны следующие особенности и почему а) солнце всегда бывает в зените; б) больше всего выпадает осадков;  в) малая облачность и нисходящие воздушные потоки;  г) </w:t>
      </w:r>
      <w:r w:rsidR="0040523B">
        <w:rPr>
          <w:rFonts w:ascii="Times New Roman" w:hAnsi="Times New Roman" w:cs="Times New Roman"/>
          <w:sz w:val="28"/>
          <w:szCs w:val="28"/>
        </w:rPr>
        <w:t>зима влажная, лето сухое;  д) зима сухая , лето влажное?</w:t>
      </w:r>
    </w:p>
    <w:p w14:paraId="48474BB5" w14:textId="77777777" w:rsidR="0040523B" w:rsidRDefault="0040523B" w:rsidP="00E8109F">
      <w:pPr>
        <w:spacing w:after="0" w:line="360" w:lineRule="auto"/>
        <w:jc w:val="both"/>
        <w:rPr>
          <w:rFonts w:ascii="Times New Roman" w:hAnsi="Times New Roman" w:cs="Times New Roman"/>
          <w:sz w:val="28"/>
          <w:szCs w:val="28"/>
        </w:rPr>
      </w:pPr>
      <w:r w:rsidRPr="0040523B">
        <w:rPr>
          <w:rFonts w:ascii="Times New Roman" w:hAnsi="Times New Roman" w:cs="Times New Roman"/>
          <w:b/>
          <w:sz w:val="28"/>
          <w:szCs w:val="28"/>
        </w:rPr>
        <w:t xml:space="preserve">     Режим  рек  в Африке  (рис.68).</w:t>
      </w:r>
    </w:p>
    <w:p w14:paraId="72304507" w14:textId="77777777" w:rsidR="0040523B" w:rsidRDefault="0040523B"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 1. Почему бассейн рек Индийского океана меньше Атлантического? 2. Почему в Сахаре нет рек с постоянным течением? 3. Почему на реках Африки много порогов  и водопадов? 4. Почему река Конго имеет самую большую площадь бассейна? 5. Почему Нил разливается в низовьях  в начале осени, несмотря на то что в это время здесь не идут дожди?</w:t>
      </w:r>
    </w:p>
    <w:p w14:paraId="40D51B6C" w14:textId="77777777" w:rsidR="0040523B" w:rsidRDefault="0040523B"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370CC" w:rsidRPr="001370CC">
        <w:rPr>
          <w:rFonts w:ascii="Times New Roman" w:hAnsi="Times New Roman" w:cs="Times New Roman"/>
          <w:b/>
          <w:sz w:val="28"/>
          <w:szCs w:val="28"/>
        </w:rPr>
        <w:t>Оазис в Сахаре (рис. 72).</w:t>
      </w:r>
    </w:p>
    <w:p w14:paraId="4A89DE11" w14:textId="77777777" w:rsidR="001370CC" w:rsidRDefault="001370CC"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Оазис – пониженное место в пустыне , где грунтовые воды подходят близко к поверхности и на этом месте развивается богатая растительность.</w:t>
      </w:r>
    </w:p>
    <w:p w14:paraId="2619183B" w14:textId="77777777" w:rsidR="001370CC" w:rsidRDefault="001370CC"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и задание.1. Оазисы бывают искусственные  и естественные. Какая между ними разница? 2. Назовите  самое распространенное дерево оазисов?</w:t>
      </w:r>
    </w:p>
    <w:p w14:paraId="2BC3520C" w14:textId="77777777" w:rsidR="001370CC" w:rsidRDefault="001370CC" w:rsidP="00E8109F">
      <w:pPr>
        <w:spacing w:after="0" w:line="360" w:lineRule="auto"/>
        <w:jc w:val="both"/>
        <w:rPr>
          <w:rFonts w:ascii="Times New Roman" w:hAnsi="Times New Roman" w:cs="Times New Roman"/>
          <w:b/>
          <w:sz w:val="28"/>
          <w:szCs w:val="28"/>
        </w:rPr>
      </w:pPr>
      <w:r w:rsidRPr="001370CC">
        <w:rPr>
          <w:rFonts w:ascii="Times New Roman" w:hAnsi="Times New Roman" w:cs="Times New Roman"/>
          <w:b/>
          <w:sz w:val="28"/>
          <w:szCs w:val="28"/>
        </w:rPr>
        <w:t xml:space="preserve">         Особенности областей Африки (рис.73).</w:t>
      </w:r>
    </w:p>
    <w:p w14:paraId="7F2F5C30" w14:textId="77777777" w:rsidR="001370CC" w:rsidRDefault="001370CC"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 и задания.1. Климат зависит от географической широты, близости морей и океанов, океанических течений, высоты над уровнем моря, направления </w:t>
      </w:r>
      <w:r w:rsidR="004406C0">
        <w:rPr>
          <w:rFonts w:ascii="Times New Roman" w:hAnsi="Times New Roman" w:cs="Times New Roman"/>
          <w:sz w:val="28"/>
          <w:szCs w:val="28"/>
        </w:rPr>
        <w:t>горных хребтов, воздушных масс и направления ветров. Приведите примеры, как каждый из этих факторов влияет на климат областей Африки. 2. Приведите примеры, как  климат влияет на полноводье  рек и озер, на уровень грунтовых вод, растительность  и животный мир, жизнь населения. 3. Несмотря на большую высоту  Атласских гор, на них нет ни вечных снегов, ни ледников, северные склоны покрыты лесами, а южные – сухими степями. Почему?</w:t>
      </w:r>
    </w:p>
    <w:p w14:paraId="56F0A8BA" w14:textId="77777777" w:rsidR="004406C0" w:rsidRDefault="004406C0" w:rsidP="00E8109F">
      <w:p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4406C0">
        <w:rPr>
          <w:rFonts w:ascii="Times New Roman" w:hAnsi="Times New Roman" w:cs="Times New Roman"/>
          <w:b/>
          <w:i/>
          <w:sz w:val="28"/>
          <w:szCs w:val="28"/>
        </w:rPr>
        <w:t>АВСТРАЛИЯ</w:t>
      </w:r>
    </w:p>
    <w:p w14:paraId="6985DB2F" w14:textId="77777777" w:rsidR="004406C0" w:rsidRDefault="004406C0" w:rsidP="00E8109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Поперечный профиль Австралии (рис.74).</w:t>
      </w:r>
    </w:p>
    <w:p w14:paraId="4F367E54" w14:textId="77777777" w:rsidR="004406C0" w:rsidRDefault="004406C0" w:rsidP="00E8109F">
      <w:pPr>
        <w:spacing w:after="0" w:line="360" w:lineRule="auto"/>
        <w:jc w:val="both"/>
        <w:rPr>
          <w:rFonts w:ascii="Times New Roman" w:hAnsi="Times New Roman" w:cs="Times New Roman"/>
          <w:sz w:val="28"/>
          <w:szCs w:val="28"/>
        </w:rPr>
      </w:pPr>
      <w:r w:rsidRPr="004406C0">
        <w:rPr>
          <w:rFonts w:ascii="Times New Roman" w:hAnsi="Times New Roman" w:cs="Times New Roman"/>
          <w:sz w:val="28"/>
          <w:szCs w:val="28"/>
        </w:rPr>
        <w:t xml:space="preserve">      Авс</w:t>
      </w:r>
      <w:r>
        <w:rPr>
          <w:rFonts w:ascii="Times New Roman" w:hAnsi="Times New Roman" w:cs="Times New Roman"/>
          <w:sz w:val="28"/>
          <w:szCs w:val="28"/>
        </w:rPr>
        <w:t xml:space="preserve">тралия – невысокий материк с плоской равниной. В основании залегает древнейший </w:t>
      </w:r>
      <w:r w:rsidR="002B6B8B">
        <w:rPr>
          <w:rFonts w:ascii="Times New Roman" w:hAnsi="Times New Roman" w:cs="Times New Roman"/>
          <w:sz w:val="28"/>
          <w:szCs w:val="28"/>
        </w:rPr>
        <w:t>кристаллический фундамент, который в отдельных местах  выходит на поверхность, образуя древние горы. Низменные участки плоскогорья покрыты мощным слоем  осадочных пород.</w:t>
      </w:r>
    </w:p>
    <w:p w14:paraId="789937B3" w14:textId="77777777" w:rsidR="002B6B8B" w:rsidRDefault="002B6B8B"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востоке Австралии вдоль побережья протянулись древние, сильно разрушенные горы – Большой Водораздельный  хребет.</w:t>
      </w:r>
    </w:p>
    <w:p w14:paraId="28FAD068" w14:textId="77777777" w:rsidR="002B6B8B" w:rsidRDefault="002B6B8B"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Недра материка богаты рудными полезными ископаемыми, а на ЮВ встречаются залежи каменного угля, нефти и газа.</w:t>
      </w:r>
    </w:p>
    <w:p w14:paraId="3919DB5B" w14:textId="77777777" w:rsidR="002B6B8B" w:rsidRDefault="002B6B8B"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Вопросы.1. Какая часть материка  Австралии наиболее древняя? 2. Почему на плоскогорьях осадочные породы залегают горизонтально, а в горах они собраны в складки? 3. Почему в Австралии нет действующих вулканов</w:t>
      </w:r>
      <w:r w:rsidR="00C974BD">
        <w:rPr>
          <w:rFonts w:ascii="Times New Roman" w:hAnsi="Times New Roman" w:cs="Times New Roman"/>
          <w:sz w:val="28"/>
          <w:szCs w:val="28"/>
        </w:rPr>
        <w:t xml:space="preserve"> и современных оледенений? 4. Почему в Австралии преобладают рудные полезные ископаемые? 5. В чем сходство  и различие рельефа Австралии и Африки?</w:t>
      </w:r>
    </w:p>
    <w:p w14:paraId="30010707" w14:textId="77777777" w:rsidR="00C974BD" w:rsidRDefault="00C974BD"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974BD">
        <w:rPr>
          <w:rFonts w:ascii="Times New Roman" w:hAnsi="Times New Roman" w:cs="Times New Roman"/>
          <w:b/>
          <w:sz w:val="28"/>
          <w:szCs w:val="28"/>
        </w:rPr>
        <w:t>Воздействие пассатов на восточные и внутренние районы Австралии (рис.75).</w:t>
      </w:r>
    </w:p>
    <w:p w14:paraId="327770A2" w14:textId="77777777" w:rsidR="00C974BD" w:rsidRDefault="00C974BD" w:rsidP="00E8109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C974BD">
        <w:rPr>
          <w:rFonts w:ascii="Times New Roman" w:hAnsi="Times New Roman" w:cs="Times New Roman"/>
          <w:sz w:val="28"/>
          <w:szCs w:val="28"/>
        </w:rPr>
        <w:t xml:space="preserve">ЮВ пассат приносит много осадков с Тихого океана </w:t>
      </w:r>
      <w:r>
        <w:rPr>
          <w:rFonts w:ascii="Times New Roman" w:hAnsi="Times New Roman" w:cs="Times New Roman"/>
          <w:sz w:val="28"/>
          <w:szCs w:val="28"/>
        </w:rPr>
        <w:t xml:space="preserve">на восточные склоны Большого Водораздельного хребта. К западу от гор осадков выпадает очень мало.  Вопросы и задание. 1. В чем сходство климата  Австралии и Южной Африки? 2.Чем объясняется преобладание </w:t>
      </w:r>
      <w:r w:rsidR="00737D69">
        <w:rPr>
          <w:rFonts w:ascii="Times New Roman" w:hAnsi="Times New Roman" w:cs="Times New Roman"/>
          <w:sz w:val="28"/>
          <w:szCs w:val="28"/>
        </w:rPr>
        <w:t>сухого и жаркого климата  в Австралии? 3. Почему времена года в Австралии  не совпадают не совпадают с временами года нашей местности? 4. Составьте характеристику климатических поясов по плану: ГП, преобладающие ВМ, температура в зимний и летний период, годовая амплитуда температур, осадки, режим, климатические области.</w:t>
      </w:r>
    </w:p>
    <w:p w14:paraId="2B28CF91" w14:textId="77777777" w:rsidR="00737D69" w:rsidRDefault="00737D69"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37D69">
        <w:rPr>
          <w:rFonts w:ascii="Times New Roman" w:hAnsi="Times New Roman" w:cs="Times New Roman"/>
          <w:b/>
          <w:sz w:val="28"/>
          <w:szCs w:val="28"/>
        </w:rPr>
        <w:t>Области Австралии (рис. 76).</w:t>
      </w:r>
    </w:p>
    <w:p w14:paraId="57AFC9E9" w14:textId="77777777" w:rsidR="00737D69" w:rsidRDefault="00737D69" w:rsidP="00E8109F">
      <w:pPr>
        <w:spacing w:after="0" w:line="360" w:lineRule="auto"/>
        <w:jc w:val="both"/>
        <w:rPr>
          <w:rFonts w:ascii="Times New Roman" w:hAnsi="Times New Roman" w:cs="Times New Roman"/>
          <w:sz w:val="28"/>
          <w:szCs w:val="28"/>
        </w:rPr>
      </w:pPr>
      <w:r w:rsidRPr="00737D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7D69">
        <w:rPr>
          <w:rFonts w:ascii="Times New Roman" w:hAnsi="Times New Roman" w:cs="Times New Roman"/>
          <w:sz w:val="28"/>
          <w:szCs w:val="28"/>
        </w:rPr>
        <w:t xml:space="preserve"> Схема представляет собой</w:t>
      </w:r>
      <w:r>
        <w:rPr>
          <w:rFonts w:ascii="Times New Roman" w:hAnsi="Times New Roman" w:cs="Times New Roman"/>
          <w:sz w:val="28"/>
          <w:szCs w:val="28"/>
        </w:rPr>
        <w:t xml:space="preserve"> графический конспект материала учебника. Используя метод беседы, текст учебника, карты атласа составить данную схему с показом основных черт</w:t>
      </w:r>
      <w:r w:rsidR="00EB7900">
        <w:rPr>
          <w:rFonts w:ascii="Times New Roman" w:hAnsi="Times New Roman" w:cs="Times New Roman"/>
          <w:sz w:val="28"/>
          <w:szCs w:val="28"/>
        </w:rPr>
        <w:t xml:space="preserve"> </w:t>
      </w:r>
      <w:r>
        <w:rPr>
          <w:rFonts w:ascii="Times New Roman" w:hAnsi="Times New Roman" w:cs="Times New Roman"/>
          <w:sz w:val="28"/>
          <w:szCs w:val="28"/>
        </w:rPr>
        <w:t>природы и хозяйственной  деятельности  населения каждой области.</w:t>
      </w:r>
    </w:p>
    <w:p w14:paraId="0DE1E07D" w14:textId="77777777" w:rsidR="00737D69" w:rsidRDefault="00737D69"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Вопросы.</w:t>
      </w:r>
      <w:r w:rsidR="00EB7900">
        <w:rPr>
          <w:rFonts w:ascii="Times New Roman" w:hAnsi="Times New Roman" w:cs="Times New Roman"/>
          <w:sz w:val="28"/>
          <w:szCs w:val="28"/>
        </w:rPr>
        <w:t xml:space="preserve"> 1. Почему в Западной и Центральной Австралии широкое развитие получило овцеводство? 2. Чем отличаются австралийские пустыни от африканских?</w:t>
      </w:r>
    </w:p>
    <w:p w14:paraId="2D6DE404" w14:textId="77777777" w:rsidR="00EB7900" w:rsidRDefault="00EB7900" w:rsidP="00E8109F">
      <w:pPr>
        <w:spacing w:after="0" w:line="360" w:lineRule="auto"/>
        <w:jc w:val="both"/>
        <w:rPr>
          <w:rFonts w:ascii="Times New Roman" w:hAnsi="Times New Roman" w:cs="Times New Roman"/>
          <w:sz w:val="28"/>
          <w:szCs w:val="28"/>
        </w:rPr>
      </w:pPr>
    </w:p>
    <w:p w14:paraId="6BD147AA" w14:textId="77777777" w:rsidR="00EB7900" w:rsidRDefault="00EB7900" w:rsidP="00E8109F">
      <w:pPr>
        <w:spacing w:after="0" w:line="360" w:lineRule="auto"/>
        <w:jc w:val="both"/>
        <w:rPr>
          <w:rFonts w:ascii="Times New Roman" w:hAnsi="Times New Roman" w:cs="Times New Roman"/>
          <w:b/>
          <w:i/>
          <w:sz w:val="28"/>
          <w:szCs w:val="28"/>
        </w:rPr>
      </w:pPr>
      <w:r w:rsidRPr="00EB7900">
        <w:rPr>
          <w:rFonts w:ascii="Times New Roman" w:hAnsi="Times New Roman" w:cs="Times New Roman"/>
          <w:b/>
          <w:sz w:val="28"/>
          <w:szCs w:val="28"/>
        </w:rPr>
        <w:t xml:space="preserve">   </w:t>
      </w:r>
      <w:r w:rsidR="00FD235D">
        <w:rPr>
          <w:rFonts w:ascii="Times New Roman" w:hAnsi="Times New Roman" w:cs="Times New Roman"/>
          <w:b/>
          <w:sz w:val="28"/>
          <w:szCs w:val="28"/>
        </w:rPr>
        <w:t xml:space="preserve">  </w:t>
      </w:r>
      <w:r w:rsidRPr="00EB7900">
        <w:rPr>
          <w:rFonts w:ascii="Times New Roman" w:hAnsi="Times New Roman" w:cs="Times New Roman"/>
          <w:b/>
          <w:sz w:val="28"/>
          <w:szCs w:val="28"/>
        </w:rPr>
        <w:t xml:space="preserve"> 1.3. </w:t>
      </w:r>
      <w:r w:rsidRPr="00EB7900">
        <w:rPr>
          <w:rFonts w:ascii="Times New Roman" w:hAnsi="Times New Roman" w:cs="Times New Roman"/>
          <w:b/>
          <w:i/>
          <w:sz w:val="28"/>
          <w:szCs w:val="28"/>
        </w:rPr>
        <w:t>ИСПОЛЬЗОВА НИЕ  КО</w:t>
      </w:r>
      <w:r w:rsidR="00FD235D">
        <w:rPr>
          <w:rFonts w:ascii="Times New Roman" w:hAnsi="Times New Roman" w:cs="Times New Roman"/>
          <w:b/>
          <w:i/>
          <w:sz w:val="28"/>
          <w:szCs w:val="28"/>
        </w:rPr>
        <w:t>Н</w:t>
      </w:r>
      <w:r w:rsidRPr="00EB7900">
        <w:rPr>
          <w:rFonts w:ascii="Times New Roman" w:hAnsi="Times New Roman" w:cs="Times New Roman"/>
          <w:b/>
          <w:i/>
          <w:sz w:val="28"/>
          <w:szCs w:val="28"/>
        </w:rPr>
        <w:t>ТУРНЫХ  КАРТ  НА УРОКАХ        ГЕОГРАФИИ</w:t>
      </w:r>
    </w:p>
    <w:p w14:paraId="56B73945" w14:textId="77777777" w:rsidR="00FD235D" w:rsidRDefault="00FD235D" w:rsidP="00E8109F">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FD235D">
        <w:rPr>
          <w:rFonts w:ascii="Times New Roman" w:hAnsi="Times New Roman" w:cs="Times New Roman"/>
          <w:sz w:val="28"/>
          <w:szCs w:val="28"/>
        </w:rPr>
        <w:t>Помимо рисунков и схем, на уроках</w:t>
      </w:r>
      <w:r>
        <w:rPr>
          <w:rFonts w:ascii="Times New Roman" w:hAnsi="Times New Roman" w:cs="Times New Roman"/>
          <w:sz w:val="28"/>
          <w:szCs w:val="28"/>
        </w:rPr>
        <w:t xml:space="preserve"> много внимания уделяется картам –схемам и практическим работам на контурных картах. Такие практические работы тоже помогают развивать познавательные способности, стимулируют мыслительную активность учащихся, ориентируют на самостоятельное пополнение знаний на развитие творческих начал. При изучении нового материала рядом с географической картой должна висеть стенная контурная карта. При объяснении учитель рассматривает географическую карту, а затем фиксирует данный географический объект или объект или явление на контурной карте. Это будет графическое и зрительное закрепление памяти </w:t>
      </w:r>
      <w:r w:rsidR="007F426E">
        <w:rPr>
          <w:rFonts w:ascii="Times New Roman" w:hAnsi="Times New Roman" w:cs="Times New Roman"/>
          <w:sz w:val="28"/>
          <w:szCs w:val="28"/>
        </w:rPr>
        <w:t>в памяти учащихся того, что сказано или показано учителем на карте.</w:t>
      </w:r>
    </w:p>
    <w:p w14:paraId="4E1CF74A" w14:textId="77777777" w:rsidR="007F426E" w:rsidRDefault="007F426E" w:rsidP="00E8109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Напр</w:t>
      </w:r>
      <w:r w:rsidR="0001184E">
        <w:rPr>
          <w:rFonts w:ascii="Times New Roman" w:hAnsi="Times New Roman" w:cs="Times New Roman"/>
          <w:sz w:val="28"/>
          <w:szCs w:val="28"/>
        </w:rPr>
        <w:t>и</w:t>
      </w:r>
      <w:r>
        <w:rPr>
          <w:rFonts w:ascii="Times New Roman" w:hAnsi="Times New Roman" w:cs="Times New Roman"/>
          <w:sz w:val="28"/>
          <w:szCs w:val="28"/>
        </w:rPr>
        <w:t xml:space="preserve">мер: </w:t>
      </w:r>
      <w:r w:rsidRPr="007F426E">
        <w:rPr>
          <w:rFonts w:ascii="Times New Roman" w:hAnsi="Times New Roman" w:cs="Times New Roman"/>
          <w:b/>
          <w:sz w:val="28"/>
          <w:szCs w:val="28"/>
        </w:rPr>
        <w:t>Глобус и географическая карта</w:t>
      </w:r>
      <w:r>
        <w:rPr>
          <w:rFonts w:ascii="Times New Roman" w:hAnsi="Times New Roman" w:cs="Times New Roman"/>
          <w:b/>
          <w:sz w:val="28"/>
          <w:szCs w:val="28"/>
        </w:rPr>
        <w:t>, 6 класс.</w:t>
      </w:r>
    </w:p>
    <w:p w14:paraId="4847A8F3" w14:textId="77777777" w:rsidR="007F426E" w:rsidRPr="007F426E" w:rsidRDefault="007F426E" w:rsidP="00E8109F">
      <w:pPr>
        <w:pStyle w:val="a3"/>
        <w:numPr>
          <w:ilvl w:val="0"/>
          <w:numId w:val="2"/>
        </w:numPr>
        <w:spacing w:after="0" w:line="360" w:lineRule="auto"/>
        <w:ind w:left="0" w:firstLine="0"/>
        <w:jc w:val="both"/>
        <w:rPr>
          <w:rFonts w:ascii="Times New Roman" w:hAnsi="Times New Roman" w:cs="Times New Roman"/>
          <w:sz w:val="28"/>
          <w:szCs w:val="28"/>
        </w:rPr>
      </w:pPr>
      <w:r w:rsidRPr="007F426E">
        <w:rPr>
          <w:rFonts w:ascii="Times New Roman" w:hAnsi="Times New Roman" w:cs="Times New Roman"/>
          <w:sz w:val="28"/>
          <w:szCs w:val="28"/>
        </w:rPr>
        <w:t>Обозначить на контурной карте полушарий экватор, начальный меридиан, подписываем остальные меридианы и параллели через 20</w:t>
      </w:r>
    </w:p>
    <w:p w14:paraId="00294EAB" w14:textId="77777777" w:rsidR="004406C0" w:rsidRDefault="00FD235D" w:rsidP="00E8109F">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007F426E">
        <w:rPr>
          <w:rFonts w:ascii="Times New Roman" w:hAnsi="Times New Roman" w:cs="Times New Roman"/>
          <w:sz w:val="28"/>
          <w:szCs w:val="28"/>
        </w:rPr>
        <w:t>Градусов.</w:t>
      </w:r>
    </w:p>
    <w:p w14:paraId="4BBBA82C" w14:textId="77777777" w:rsidR="007F426E" w:rsidRPr="007F426E" w:rsidRDefault="007F426E" w:rsidP="00E8109F">
      <w:pPr>
        <w:pStyle w:val="a3"/>
        <w:numPr>
          <w:ilvl w:val="0"/>
          <w:numId w:val="2"/>
        </w:numPr>
        <w:spacing w:after="0" w:line="360" w:lineRule="auto"/>
        <w:ind w:left="0" w:firstLine="0"/>
        <w:jc w:val="both"/>
        <w:rPr>
          <w:rFonts w:ascii="Times New Roman" w:hAnsi="Times New Roman" w:cs="Times New Roman"/>
          <w:sz w:val="28"/>
          <w:szCs w:val="28"/>
        </w:rPr>
      </w:pPr>
      <w:r w:rsidRPr="007F426E">
        <w:rPr>
          <w:rFonts w:ascii="Times New Roman" w:hAnsi="Times New Roman" w:cs="Times New Roman"/>
          <w:sz w:val="28"/>
          <w:szCs w:val="28"/>
        </w:rPr>
        <w:t>Упражнения по определению  точек по координатам.</w:t>
      </w:r>
    </w:p>
    <w:p w14:paraId="792F86B6" w14:textId="77777777" w:rsidR="007F426E" w:rsidRDefault="007F426E" w:rsidP="00E8109F">
      <w:pPr>
        <w:pStyle w:val="a3"/>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Вырезать из картона две «фигурки человечков». Прикрепить их сначала к карте полушарий, а потом к карте РОССИИ в точке Москвы, провести стрелками направление и подписать материки</w:t>
      </w:r>
      <w:r w:rsidR="009F4613">
        <w:rPr>
          <w:rFonts w:ascii="Times New Roman" w:hAnsi="Times New Roman" w:cs="Times New Roman"/>
          <w:sz w:val="28"/>
          <w:szCs w:val="28"/>
        </w:rPr>
        <w:t>: Северная Америка, Африка,  Австралия; города: Саратов, Санкт-Петербург, Якутск; моря: Белое, Балтийское, Черное, Карское.</w:t>
      </w:r>
    </w:p>
    <w:p w14:paraId="2F4FDD78" w14:textId="77777777" w:rsidR="0001184E" w:rsidRDefault="0001184E" w:rsidP="00E8109F">
      <w:pPr>
        <w:spacing w:after="0" w:line="360" w:lineRule="auto"/>
        <w:jc w:val="both"/>
        <w:rPr>
          <w:rFonts w:ascii="Times New Roman" w:hAnsi="Times New Roman" w:cs="Times New Roman"/>
          <w:sz w:val="28"/>
          <w:szCs w:val="28"/>
        </w:rPr>
      </w:pPr>
    </w:p>
    <w:p w14:paraId="25F0070F" w14:textId="77777777" w:rsidR="0001184E" w:rsidRDefault="0001184E" w:rsidP="0001184E">
      <w:pPr>
        <w:spacing w:after="0" w:line="360" w:lineRule="auto"/>
        <w:rPr>
          <w:rFonts w:ascii="Times New Roman" w:hAnsi="Times New Roman" w:cs="Times New Roman"/>
          <w:sz w:val="28"/>
          <w:szCs w:val="28"/>
        </w:rPr>
      </w:pPr>
    </w:p>
    <w:p w14:paraId="044B825A" w14:textId="77777777" w:rsidR="0001184E" w:rsidRDefault="0001184E" w:rsidP="0001184E">
      <w:pPr>
        <w:spacing w:after="0" w:line="360" w:lineRule="auto"/>
        <w:rPr>
          <w:rFonts w:ascii="Times New Roman" w:hAnsi="Times New Roman" w:cs="Times New Roman"/>
          <w:sz w:val="28"/>
          <w:szCs w:val="28"/>
        </w:rPr>
      </w:pPr>
    </w:p>
    <w:p w14:paraId="5FD45723" w14:textId="77777777" w:rsidR="0001184E" w:rsidRDefault="0001184E" w:rsidP="0001184E">
      <w:pPr>
        <w:spacing w:after="0" w:line="360" w:lineRule="auto"/>
        <w:rPr>
          <w:rFonts w:ascii="Times New Roman" w:hAnsi="Times New Roman" w:cs="Times New Roman"/>
          <w:sz w:val="28"/>
          <w:szCs w:val="28"/>
        </w:rPr>
      </w:pPr>
    </w:p>
    <w:p w14:paraId="701FCC81" w14:textId="77777777" w:rsidR="00E8109F" w:rsidRDefault="0001184E" w:rsidP="0001184E">
      <w:pPr>
        <w:spacing w:after="0" w:line="360" w:lineRule="auto"/>
        <w:rPr>
          <w:rFonts w:ascii="Times New Roman" w:hAnsi="Times New Roman" w:cs="Times New Roman"/>
          <w:b/>
          <w:sz w:val="28"/>
          <w:szCs w:val="28"/>
        </w:rPr>
      </w:pPr>
      <w:r w:rsidRPr="0001184E">
        <w:rPr>
          <w:rFonts w:ascii="Times New Roman" w:hAnsi="Times New Roman" w:cs="Times New Roman"/>
          <w:b/>
          <w:sz w:val="28"/>
          <w:szCs w:val="28"/>
        </w:rPr>
        <w:t xml:space="preserve">                                          </w:t>
      </w:r>
    </w:p>
    <w:p w14:paraId="0EF55532" w14:textId="77777777" w:rsidR="00E8109F" w:rsidRDefault="00E8109F" w:rsidP="0001184E">
      <w:pPr>
        <w:spacing w:after="0" w:line="360" w:lineRule="auto"/>
        <w:rPr>
          <w:rFonts w:ascii="Times New Roman" w:hAnsi="Times New Roman" w:cs="Times New Roman"/>
          <w:b/>
          <w:sz w:val="28"/>
          <w:szCs w:val="28"/>
        </w:rPr>
      </w:pPr>
    </w:p>
    <w:p w14:paraId="74D21B07" w14:textId="77777777" w:rsidR="00E8109F" w:rsidRDefault="00E8109F" w:rsidP="0001184E">
      <w:pPr>
        <w:spacing w:after="0" w:line="360" w:lineRule="auto"/>
        <w:rPr>
          <w:rFonts w:ascii="Times New Roman" w:hAnsi="Times New Roman" w:cs="Times New Roman"/>
          <w:b/>
          <w:sz w:val="28"/>
          <w:szCs w:val="28"/>
        </w:rPr>
      </w:pPr>
    </w:p>
    <w:p w14:paraId="3B63E0C4" w14:textId="77777777" w:rsidR="00E8109F" w:rsidRDefault="00E8109F" w:rsidP="0001184E">
      <w:pPr>
        <w:spacing w:after="0" w:line="360" w:lineRule="auto"/>
        <w:rPr>
          <w:rFonts w:ascii="Times New Roman" w:hAnsi="Times New Roman" w:cs="Times New Roman"/>
          <w:b/>
          <w:sz w:val="28"/>
          <w:szCs w:val="28"/>
        </w:rPr>
      </w:pPr>
    </w:p>
    <w:p w14:paraId="01B2978C" w14:textId="77777777" w:rsidR="0001184E" w:rsidRDefault="0001184E" w:rsidP="00E8109F">
      <w:pPr>
        <w:spacing w:after="0" w:line="360" w:lineRule="auto"/>
        <w:jc w:val="center"/>
        <w:rPr>
          <w:rFonts w:ascii="Times New Roman" w:hAnsi="Times New Roman" w:cs="Times New Roman"/>
          <w:b/>
          <w:sz w:val="28"/>
          <w:szCs w:val="28"/>
        </w:rPr>
      </w:pPr>
      <w:r w:rsidRPr="0001184E">
        <w:rPr>
          <w:rFonts w:ascii="Times New Roman" w:hAnsi="Times New Roman" w:cs="Times New Roman"/>
          <w:b/>
          <w:sz w:val="28"/>
          <w:szCs w:val="28"/>
        </w:rPr>
        <w:t>Заключение</w:t>
      </w:r>
    </w:p>
    <w:p w14:paraId="3B6C8F41" w14:textId="77777777" w:rsidR="0001184E" w:rsidRPr="00EB6078" w:rsidRDefault="0001184E" w:rsidP="00E8109F">
      <w:pPr>
        <w:spacing w:after="0" w:line="360" w:lineRule="auto"/>
        <w:jc w:val="both"/>
        <w:rPr>
          <w:rFonts w:ascii="Times New Roman" w:hAnsi="Times New Roman" w:cs="Times New Roman"/>
          <w:sz w:val="28"/>
          <w:szCs w:val="28"/>
        </w:rPr>
      </w:pPr>
      <w:r w:rsidRPr="0001184E">
        <w:rPr>
          <w:rFonts w:ascii="Times New Roman" w:hAnsi="Times New Roman" w:cs="Times New Roman"/>
          <w:sz w:val="28"/>
          <w:szCs w:val="28"/>
        </w:rPr>
        <w:t xml:space="preserve">        </w:t>
      </w:r>
      <w:r w:rsidR="00EB6078">
        <w:rPr>
          <w:rFonts w:ascii="Times New Roman" w:hAnsi="Times New Roman" w:cs="Times New Roman"/>
          <w:sz w:val="28"/>
          <w:szCs w:val="28"/>
        </w:rPr>
        <w:t xml:space="preserve">Использование рисунков, </w:t>
      </w:r>
      <w:r w:rsidRPr="0001184E">
        <w:rPr>
          <w:rFonts w:ascii="Times New Roman" w:hAnsi="Times New Roman" w:cs="Times New Roman"/>
          <w:sz w:val="28"/>
          <w:szCs w:val="28"/>
        </w:rPr>
        <w:t>схем,  контурных карт</w:t>
      </w:r>
      <w:r>
        <w:rPr>
          <w:rFonts w:ascii="Times New Roman" w:hAnsi="Times New Roman" w:cs="Times New Roman"/>
          <w:sz w:val="28"/>
          <w:szCs w:val="28"/>
        </w:rPr>
        <w:t xml:space="preserve"> на уроках географии </w:t>
      </w:r>
      <w:r w:rsidR="00EE3CFE">
        <w:rPr>
          <w:rFonts w:ascii="Times New Roman" w:hAnsi="Times New Roman" w:cs="Times New Roman"/>
          <w:sz w:val="28"/>
          <w:szCs w:val="28"/>
        </w:rPr>
        <w:t xml:space="preserve"> способствует развитию позн</w:t>
      </w:r>
      <w:r w:rsidR="00EB6078">
        <w:rPr>
          <w:rFonts w:ascii="Times New Roman" w:hAnsi="Times New Roman" w:cs="Times New Roman"/>
          <w:sz w:val="28"/>
          <w:szCs w:val="28"/>
        </w:rPr>
        <w:t>авательных интересов учащихся. О</w:t>
      </w:r>
      <w:r w:rsidR="00EE3CFE">
        <w:rPr>
          <w:rFonts w:ascii="Times New Roman" w:hAnsi="Times New Roman" w:cs="Times New Roman"/>
          <w:sz w:val="28"/>
          <w:szCs w:val="28"/>
        </w:rPr>
        <w:t>блегчает объяснение  нового материала, его повторения, а так же  при опросе учащихся.</w:t>
      </w:r>
      <w:r w:rsidR="00EB6078" w:rsidRPr="00EB6078">
        <w:rPr>
          <w:rFonts w:ascii="Times New Roman" w:hAnsi="Times New Roman" w:cs="Times New Roman"/>
          <w:sz w:val="28"/>
          <w:szCs w:val="28"/>
        </w:rPr>
        <w:t xml:space="preserve"> </w:t>
      </w:r>
      <w:r w:rsidR="00EB6078">
        <w:rPr>
          <w:rFonts w:ascii="Times New Roman" w:hAnsi="Times New Roman" w:cs="Times New Roman"/>
          <w:sz w:val="28"/>
          <w:szCs w:val="28"/>
        </w:rPr>
        <w:t>Схемы и рисунки помогают кратко изложить большой объём материала при подготовке к ГИА и к ЕГЭ, а учащимся легче запомнить большой объём информации.</w:t>
      </w:r>
    </w:p>
    <w:p w14:paraId="4EC08FB3" w14:textId="77777777" w:rsidR="00EE3CFE" w:rsidRDefault="00EE3CFE" w:rsidP="00E810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не менее интересна работа с контурами материков сделанных из картона. Во время урока на них можно наносить, климатические пояса и области, горные хребты, природные зоны. Учащиеся лучше усваивают учебный материал</w:t>
      </w:r>
      <w:r w:rsidR="008F457B">
        <w:rPr>
          <w:rFonts w:ascii="Times New Roman" w:hAnsi="Times New Roman" w:cs="Times New Roman"/>
          <w:sz w:val="28"/>
          <w:szCs w:val="28"/>
        </w:rPr>
        <w:t>, развивают творческие способности, интерес к географической науке. И что немаловажно получить хорошую оценку за проделанную работу.</w:t>
      </w:r>
    </w:p>
    <w:p w14:paraId="4C55A3C3" w14:textId="77777777" w:rsidR="008F457B" w:rsidRDefault="008F457B" w:rsidP="0001184E">
      <w:pPr>
        <w:spacing w:after="0" w:line="360" w:lineRule="auto"/>
        <w:rPr>
          <w:rFonts w:ascii="Times New Roman" w:hAnsi="Times New Roman" w:cs="Times New Roman"/>
          <w:sz w:val="28"/>
          <w:szCs w:val="28"/>
        </w:rPr>
      </w:pPr>
    </w:p>
    <w:p w14:paraId="0C785299" w14:textId="77777777" w:rsidR="00E8109F" w:rsidRDefault="008F457B" w:rsidP="000118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7F057A7D" w14:textId="77777777" w:rsidR="00E8109F" w:rsidRDefault="00E8109F" w:rsidP="0001184E">
      <w:pPr>
        <w:spacing w:after="0" w:line="360" w:lineRule="auto"/>
        <w:rPr>
          <w:rFonts w:ascii="Times New Roman" w:hAnsi="Times New Roman" w:cs="Times New Roman"/>
          <w:sz w:val="28"/>
          <w:szCs w:val="28"/>
        </w:rPr>
      </w:pPr>
    </w:p>
    <w:p w14:paraId="1039157C" w14:textId="77777777" w:rsidR="00E8109F" w:rsidRDefault="00E8109F" w:rsidP="0001184E">
      <w:pPr>
        <w:spacing w:after="0" w:line="360" w:lineRule="auto"/>
        <w:rPr>
          <w:rFonts w:ascii="Times New Roman" w:hAnsi="Times New Roman" w:cs="Times New Roman"/>
          <w:sz w:val="28"/>
          <w:szCs w:val="28"/>
        </w:rPr>
      </w:pPr>
    </w:p>
    <w:p w14:paraId="78F9E420" w14:textId="77777777" w:rsidR="008F457B" w:rsidRDefault="008F457B" w:rsidP="000118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F457B">
        <w:rPr>
          <w:rFonts w:ascii="Times New Roman" w:hAnsi="Times New Roman" w:cs="Times New Roman"/>
          <w:b/>
          <w:sz w:val="28"/>
          <w:szCs w:val="28"/>
        </w:rPr>
        <w:t>СПИСОК ИСПОЛЬЗУЕМОЙ ЛИТЕРАТУРЫ</w:t>
      </w:r>
      <w:r>
        <w:rPr>
          <w:rFonts w:ascii="Times New Roman" w:hAnsi="Times New Roman" w:cs="Times New Roman"/>
          <w:sz w:val="28"/>
          <w:szCs w:val="28"/>
        </w:rPr>
        <w:t>:</w:t>
      </w:r>
    </w:p>
    <w:p w14:paraId="25B194AA" w14:textId="77777777" w:rsidR="008F457B" w:rsidRDefault="008F457B" w:rsidP="0001184E">
      <w:pPr>
        <w:spacing w:after="0" w:line="360" w:lineRule="auto"/>
        <w:rPr>
          <w:rFonts w:ascii="Times New Roman" w:hAnsi="Times New Roman" w:cs="Times New Roman"/>
          <w:sz w:val="28"/>
          <w:szCs w:val="28"/>
        </w:rPr>
      </w:pPr>
    </w:p>
    <w:p w14:paraId="28A10D1C" w14:textId="77777777" w:rsidR="008F457B" w:rsidRDefault="008F457B" w:rsidP="008F457B">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П.А. Громов «Рисунок в обучении физической географии»,(из опыта работы), Москва: «Просвещение», 1979 г.</w:t>
      </w:r>
    </w:p>
    <w:p w14:paraId="4580AC5C" w14:textId="77777777" w:rsidR="008F457B" w:rsidRDefault="008F457B" w:rsidP="008F457B">
      <w:pPr>
        <w:pStyle w:val="a3"/>
        <w:numPr>
          <w:ilvl w:val="0"/>
          <w:numId w:val="3"/>
        </w:numPr>
        <w:spacing w:after="0" w:line="360" w:lineRule="auto"/>
        <w:rPr>
          <w:rFonts w:ascii="Times New Roman" w:hAnsi="Times New Roman" w:cs="Times New Roman"/>
          <w:sz w:val="28"/>
          <w:szCs w:val="28"/>
        </w:rPr>
      </w:pPr>
      <w:r>
        <w:rPr>
          <w:rFonts w:ascii="Times New Roman" w:hAnsi="Times New Roman" w:cs="Times New Roman"/>
          <w:sz w:val="28"/>
          <w:szCs w:val="28"/>
        </w:rPr>
        <w:t>Ресурсы Интернет.</w:t>
      </w:r>
    </w:p>
    <w:p w14:paraId="7461204F" w14:textId="77777777" w:rsidR="008F457B" w:rsidRDefault="008F457B" w:rsidP="008F457B">
      <w:pPr>
        <w:spacing w:after="0" w:line="360" w:lineRule="auto"/>
        <w:rPr>
          <w:rFonts w:ascii="Times New Roman" w:hAnsi="Times New Roman" w:cs="Times New Roman"/>
          <w:sz w:val="28"/>
          <w:szCs w:val="28"/>
        </w:rPr>
      </w:pPr>
    </w:p>
    <w:p w14:paraId="4D215D33" w14:textId="77777777" w:rsidR="008F457B" w:rsidRDefault="008F457B" w:rsidP="008F457B">
      <w:pPr>
        <w:spacing w:after="0" w:line="360" w:lineRule="auto"/>
        <w:rPr>
          <w:rFonts w:ascii="Times New Roman" w:hAnsi="Times New Roman" w:cs="Times New Roman"/>
          <w:sz w:val="28"/>
          <w:szCs w:val="28"/>
        </w:rPr>
      </w:pPr>
    </w:p>
    <w:p w14:paraId="140159F4" w14:textId="77777777" w:rsidR="008F457B" w:rsidRDefault="008F457B" w:rsidP="008F457B">
      <w:pPr>
        <w:spacing w:after="0" w:line="360" w:lineRule="auto"/>
        <w:rPr>
          <w:rFonts w:ascii="Times New Roman" w:hAnsi="Times New Roman" w:cs="Times New Roman"/>
          <w:sz w:val="28"/>
          <w:szCs w:val="28"/>
        </w:rPr>
      </w:pPr>
    </w:p>
    <w:p w14:paraId="12E492C0" w14:textId="77777777" w:rsidR="00E8109F" w:rsidRDefault="008F457B" w:rsidP="008F457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14:paraId="65DE9090" w14:textId="77777777" w:rsidR="00E8109F" w:rsidRDefault="00E8109F" w:rsidP="008F457B">
      <w:pPr>
        <w:spacing w:after="0" w:line="360" w:lineRule="auto"/>
        <w:rPr>
          <w:rFonts w:ascii="Times New Roman" w:hAnsi="Times New Roman" w:cs="Times New Roman"/>
          <w:sz w:val="28"/>
          <w:szCs w:val="28"/>
        </w:rPr>
      </w:pPr>
    </w:p>
    <w:p w14:paraId="265CC2B9" w14:textId="77777777" w:rsidR="00E8109F" w:rsidRDefault="00E8109F" w:rsidP="008F457B">
      <w:pPr>
        <w:spacing w:after="0" w:line="360" w:lineRule="auto"/>
        <w:rPr>
          <w:rFonts w:ascii="Times New Roman" w:hAnsi="Times New Roman" w:cs="Times New Roman"/>
          <w:sz w:val="28"/>
          <w:szCs w:val="28"/>
        </w:rPr>
      </w:pPr>
    </w:p>
    <w:p w14:paraId="4FA707F3" w14:textId="77777777" w:rsidR="00E8109F" w:rsidRDefault="00E8109F" w:rsidP="008F457B">
      <w:pPr>
        <w:spacing w:after="0" w:line="360" w:lineRule="auto"/>
        <w:rPr>
          <w:rFonts w:ascii="Times New Roman" w:hAnsi="Times New Roman" w:cs="Times New Roman"/>
          <w:sz w:val="28"/>
          <w:szCs w:val="28"/>
        </w:rPr>
      </w:pPr>
    </w:p>
    <w:p w14:paraId="55E8DFD3" w14:textId="77777777" w:rsidR="00E8109F" w:rsidRDefault="00E8109F" w:rsidP="008F457B">
      <w:pPr>
        <w:spacing w:after="0" w:line="360" w:lineRule="auto"/>
        <w:rPr>
          <w:rFonts w:ascii="Times New Roman" w:hAnsi="Times New Roman" w:cs="Times New Roman"/>
          <w:sz w:val="28"/>
          <w:szCs w:val="28"/>
        </w:rPr>
      </w:pPr>
    </w:p>
    <w:p w14:paraId="61DF86BB" w14:textId="77777777" w:rsidR="00E8109F" w:rsidRDefault="00E8109F" w:rsidP="008F457B">
      <w:pPr>
        <w:spacing w:after="0" w:line="360" w:lineRule="auto"/>
        <w:rPr>
          <w:rFonts w:ascii="Times New Roman" w:hAnsi="Times New Roman" w:cs="Times New Roman"/>
          <w:sz w:val="28"/>
          <w:szCs w:val="28"/>
        </w:rPr>
      </w:pPr>
    </w:p>
    <w:p w14:paraId="57408F0C" w14:textId="77777777" w:rsidR="008F457B" w:rsidRDefault="008F457B" w:rsidP="00E8109F">
      <w:pPr>
        <w:spacing w:after="0" w:line="360" w:lineRule="auto"/>
        <w:jc w:val="center"/>
        <w:rPr>
          <w:rFonts w:ascii="Times New Roman" w:hAnsi="Times New Roman" w:cs="Times New Roman"/>
          <w:b/>
          <w:sz w:val="28"/>
          <w:szCs w:val="28"/>
        </w:rPr>
      </w:pPr>
      <w:r w:rsidRPr="008F457B">
        <w:rPr>
          <w:rFonts w:ascii="Times New Roman" w:hAnsi="Times New Roman" w:cs="Times New Roman"/>
          <w:b/>
          <w:sz w:val="28"/>
          <w:szCs w:val="28"/>
        </w:rPr>
        <w:t>СОДЕРЖАНИЕ</w:t>
      </w:r>
    </w:p>
    <w:p w14:paraId="62BC9467" w14:textId="77777777" w:rsidR="008F457B" w:rsidRDefault="008F457B" w:rsidP="008F457B">
      <w:pPr>
        <w:spacing w:after="0" w:line="360" w:lineRule="auto"/>
        <w:rPr>
          <w:rFonts w:ascii="Times New Roman" w:hAnsi="Times New Roman" w:cs="Times New Roman"/>
          <w:b/>
          <w:sz w:val="28"/>
          <w:szCs w:val="28"/>
        </w:rPr>
      </w:pPr>
    </w:p>
    <w:p w14:paraId="77961379" w14:textId="77777777" w:rsidR="008F457B" w:rsidRDefault="006B0EF0" w:rsidP="008F457B">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F457B">
        <w:rPr>
          <w:rFonts w:ascii="Times New Roman" w:hAnsi="Times New Roman" w:cs="Times New Roman"/>
          <w:b/>
          <w:sz w:val="28"/>
          <w:szCs w:val="28"/>
        </w:rPr>
        <w:t>Введение……………………………………………………</w:t>
      </w:r>
      <w:r w:rsidR="005D0F30">
        <w:rPr>
          <w:rFonts w:ascii="Times New Roman" w:hAnsi="Times New Roman" w:cs="Times New Roman"/>
          <w:b/>
          <w:sz w:val="28"/>
          <w:szCs w:val="28"/>
        </w:rPr>
        <w:t>...</w:t>
      </w:r>
      <w:r w:rsidR="008F457B">
        <w:rPr>
          <w:rFonts w:ascii="Times New Roman" w:hAnsi="Times New Roman" w:cs="Times New Roman"/>
          <w:b/>
          <w:sz w:val="28"/>
          <w:szCs w:val="28"/>
        </w:rPr>
        <w:t>3</w:t>
      </w:r>
    </w:p>
    <w:p w14:paraId="537603EA" w14:textId="77777777" w:rsidR="006B0EF0" w:rsidRDefault="008F457B" w:rsidP="008F457B">
      <w:pPr>
        <w:pStyle w:val="a3"/>
        <w:numPr>
          <w:ilvl w:val="0"/>
          <w:numId w:val="4"/>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Использование рисунков и схем в обучении </w:t>
      </w:r>
    </w:p>
    <w:p w14:paraId="718104B1" w14:textId="77777777" w:rsidR="008F457B" w:rsidRDefault="008F457B" w:rsidP="006B0EF0">
      <w:pPr>
        <w:pStyle w:val="a3"/>
        <w:spacing w:after="0" w:line="360" w:lineRule="auto"/>
        <w:rPr>
          <w:rFonts w:ascii="Times New Roman" w:hAnsi="Times New Roman" w:cs="Times New Roman"/>
          <w:b/>
          <w:sz w:val="28"/>
          <w:szCs w:val="28"/>
        </w:rPr>
      </w:pPr>
      <w:r>
        <w:rPr>
          <w:rFonts w:ascii="Times New Roman" w:hAnsi="Times New Roman" w:cs="Times New Roman"/>
          <w:b/>
          <w:sz w:val="28"/>
          <w:szCs w:val="28"/>
        </w:rPr>
        <w:t>физической географии</w:t>
      </w:r>
      <w:r w:rsidR="006B0EF0">
        <w:rPr>
          <w:rFonts w:ascii="Times New Roman" w:hAnsi="Times New Roman" w:cs="Times New Roman"/>
          <w:b/>
          <w:sz w:val="28"/>
          <w:szCs w:val="28"/>
        </w:rPr>
        <w:t>………………………………..5</w:t>
      </w:r>
    </w:p>
    <w:p w14:paraId="7D9DEE96" w14:textId="77777777" w:rsidR="006B0EF0" w:rsidRDefault="006B0EF0" w:rsidP="006B0EF0">
      <w:pPr>
        <w:pStyle w:val="a3"/>
        <w:numPr>
          <w:ilvl w:val="1"/>
          <w:numId w:val="4"/>
        </w:numPr>
        <w:spacing w:after="0" w:line="360" w:lineRule="auto"/>
        <w:rPr>
          <w:rFonts w:ascii="Times New Roman" w:hAnsi="Times New Roman" w:cs="Times New Roman"/>
          <w:b/>
          <w:sz w:val="28"/>
          <w:szCs w:val="28"/>
        </w:rPr>
      </w:pPr>
      <w:r>
        <w:rPr>
          <w:rFonts w:ascii="Times New Roman" w:hAnsi="Times New Roman" w:cs="Times New Roman"/>
          <w:b/>
          <w:sz w:val="28"/>
          <w:szCs w:val="28"/>
        </w:rPr>
        <w:t>Начальный   курс географии, 6 класс………….6</w:t>
      </w:r>
    </w:p>
    <w:p w14:paraId="2ED6ED19" w14:textId="77777777" w:rsidR="006B0EF0" w:rsidRDefault="006B0EF0" w:rsidP="006B0EF0">
      <w:pPr>
        <w:pStyle w:val="a3"/>
        <w:numPr>
          <w:ilvl w:val="1"/>
          <w:numId w:val="4"/>
        </w:numPr>
        <w:spacing w:after="0" w:line="360" w:lineRule="auto"/>
        <w:rPr>
          <w:rFonts w:ascii="Times New Roman" w:hAnsi="Times New Roman" w:cs="Times New Roman"/>
          <w:b/>
          <w:sz w:val="28"/>
          <w:szCs w:val="28"/>
        </w:rPr>
      </w:pPr>
      <w:r>
        <w:rPr>
          <w:rFonts w:ascii="Times New Roman" w:hAnsi="Times New Roman" w:cs="Times New Roman"/>
          <w:b/>
          <w:sz w:val="28"/>
          <w:szCs w:val="28"/>
        </w:rPr>
        <w:t>География материков и океанов, 7 класс……..11</w:t>
      </w:r>
    </w:p>
    <w:p w14:paraId="0652B49F" w14:textId="77777777" w:rsidR="006B0EF0" w:rsidRDefault="006B0EF0" w:rsidP="006B0EF0">
      <w:pPr>
        <w:pStyle w:val="a3"/>
        <w:numPr>
          <w:ilvl w:val="1"/>
          <w:numId w:val="4"/>
        </w:numPr>
        <w:spacing w:after="0" w:line="360" w:lineRule="auto"/>
        <w:rPr>
          <w:rFonts w:ascii="Times New Roman" w:hAnsi="Times New Roman" w:cs="Times New Roman"/>
          <w:b/>
          <w:sz w:val="28"/>
          <w:szCs w:val="28"/>
        </w:rPr>
      </w:pPr>
      <w:r>
        <w:rPr>
          <w:rFonts w:ascii="Times New Roman" w:hAnsi="Times New Roman" w:cs="Times New Roman"/>
          <w:b/>
          <w:sz w:val="28"/>
          <w:szCs w:val="28"/>
        </w:rPr>
        <w:t>Использование контурных карт на уроках</w:t>
      </w:r>
    </w:p>
    <w:p w14:paraId="2DE7F7C0" w14:textId="77777777" w:rsidR="006B0EF0" w:rsidRDefault="006B0EF0" w:rsidP="006B0EF0">
      <w:pPr>
        <w:pStyle w:val="a3"/>
        <w:spacing w:after="0" w:line="360" w:lineRule="auto"/>
        <w:ind w:left="1125"/>
        <w:rPr>
          <w:rFonts w:ascii="Times New Roman" w:hAnsi="Times New Roman" w:cs="Times New Roman"/>
          <w:b/>
          <w:sz w:val="28"/>
          <w:szCs w:val="28"/>
        </w:rPr>
      </w:pPr>
      <w:r>
        <w:rPr>
          <w:rFonts w:ascii="Times New Roman" w:hAnsi="Times New Roman" w:cs="Times New Roman"/>
          <w:b/>
          <w:sz w:val="28"/>
          <w:szCs w:val="28"/>
        </w:rPr>
        <w:t>географии…………………………………………</w:t>
      </w:r>
      <w:r w:rsidR="005D0F30">
        <w:rPr>
          <w:rFonts w:ascii="Times New Roman" w:hAnsi="Times New Roman" w:cs="Times New Roman"/>
          <w:b/>
          <w:sz w:val="28"/>
          <w:szCs w:val="28"/>
        </w:rPr>
        <w:t>14</w:t>
      </w:r>
    </w:p>
    <w:p w14:paraId="37185F3C" w14:textId="77777777" w:rsidR="006B0EF0" w:rsidRDefault="006B0EF0" w:rsidP="006B0EF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Заключение………………………………………………...</w:t>
      </w:r>
      <w:r w:rsidR="005D0F30">
        <w:rPr>
          <w:rFonts w:ascii="Times New Roman" w:hAnsi="Times New Roman" w:cs="Times New Roman"/>
          <w:b/>
          <w:sz w:val="28"/>
          <w:szCs w:val="28"/>
        </w:rPr>
        <w:t>15</w:t>
      </w:r>
    </w:p>
    <w:p w14:paraId="3D0A5C82" w14:textId="77777777" w:rsidR="006B0EF0" w:rsidRDefault="006B0EF0" w:rsidP="006B0EF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Список используемой литературы……………………..</w:t>
      </w:r>
      <w:r w:rsidR="005D0F30">
        <w:rPr>
          <w:rFonts w:ascii="Times New Roman" w:hAnsi="Times New Roman" w:cs="Times New Roman"/>
          <w:b/>
          <w:sz w:val="28"/>
          <w:szCs w:val="28"/>
        </w:rPr>
        <w:t>15</w:t>
      </w:r>
    </w:p>
    <w:p w14:paraId="518BCDA7" w14:textId="77777777" w:rsidR="006B0EF0" w:rsidRPr="006B0EF0" w:rsidRDefault="006B0EF0" w:rsidP="006B0EF0">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Приложение (рисунки и схемы сопровождают  текст работы)</w:t>
      </w:r>
    </w:p>
    <w:p w14:paraId="7B5D651E" w14:textId="77777777" w:rsidR="008F457B" w:rsidRPr="008F457B" w:rsidRDefault="008F457B" w:rsidP="008F457B">
      <w:pPr>
        <w:spacing w:after="0" w:line="360" w:lineRule="auto"/>
        <w:rPr>
          <w:rFonts w:ascii="Times New Roman" w:hAnsi="Times New Roman" w:cs="Times New Roman"/>
          <w:b/>
          <w:sz w:val="28"/>
          <w:szCs w:val="28"/>
        </w:rPr>
      </w:pPr>
    </w:p>
    <w:p w14:paraId="48FD2DDA" w14:textId="77777777" w:rsidR="008F457B" w:rsidRDefault="008F457B" w:rsidP="008F457B">
      <w:pPr>
        <w:spacing w:after="0" w:line="360" w:lineRule="auto"/>
        <w:rPr>
          <w:rFonts w:ascii="Times New Roman" w:hAnsi="Times New Roman" w:cs="Times New Roman"/>
          <w:sz w:val="28"/>
          <w:szCs w:val="28"/>
        </w:rPr>
      </w:pPr>
    </w:p>
    <w:p w14:paraId="33D4EB13" w14:textId="77777777" w:rsidR="008F457B" w:rsidRDefault="008F457B" w:rsidP="008F457B">
      <w:pPr>
        <w:spacing w:after="0" w:line="360" w:lineRule="auto"/>
        <w:rPr>
          <w:rFonts w:ascii="Times New Roman" w:hAnsi="Times New Roman" w:cs="Times New Roman"/>
          <w:sz w:val="28"/>
          <w:szCs w:val="28"/>
        </w:rPr>
      </w:pPr>
    </w:p>
    <w:p w14:paraId="0A4AFA71" w14:textId="77777777" w:rsidR="008F457B" w:rsidRDefault="008F457B" w:rsidP="008F457B">
      <w:pPr>
        <w:spacing w:after="0" w:line="360" w:lineRule="auto"/>
        <w:rPr>
          <w:rFonts w:ascii="Times New Roman" w:hAnsi="Times New Roman" w:cs="Times New Roman"/>
          <w:sz w:val="28"/>
          <w:szCs w:val="28"/>
        </w:rPr>
      </w:pPr>
    </w:p>
    <w:p w14:paraId="79767FEA" w14:textId="77777777" w:rsidR="008F457B" w:rsidRDefault="008F457B" w:rsidP="008F457B">
      <w:pPr>
        <w:spacing w:after="0" w:line="360" w:lineRule="auto"/>
        <w:rPr>
          <w:rFonts w:ascii="Times New Roman" w:hAnsi="Times New Roman" w:cs="Times New Roman"/>
          <w:sz w:val="28"/>
          <w:szCs w:val="28"/>
        </w:rPr>
      </w:pPr>
    </w:p>
    <w:p w14:paraId="52161D0E" w14:textId="77777777" w:rsidR="008F457B" w:rsidRDefault="008F457B" w:rsidP="008F457B">
      <w:pPr>
        <w:spacing w:after="0" w:line="360" w:lineRule="auto"/>
        <w:rPr>
          <w:rFonts w:ascii="Times New Roman" w:hAnsi="Times New Roman" w:cs="Times New Roman"/>
          <w:sz w:val="28"/>
          <w:szCs w:val="28"/>
        </w:rPr>
      </w:pPr>
    </w:p>
    <w:p w14:paraId="35659567" w14:textId="77777777" w:rsidR="008F457B" w:rsidRDefault="008F457B" w:rsidP="008F457B">
      <w:pPr>
        <w:spacing w:after="0" w:line="360" w:lineRule="auto"/>
        <w:rPr>
          <w:rFonts w:ascii="Times New Roman" w:hAnsi="Times New Roman" w:cs="Times New Roman"/>
          <w:sz w:val="28"/>
          <w:szCs w:val="28"/>
        </w:rPr>
      </w:pPr>
    </w:p>
    <w:p w14:paraId="152158CD" w14:textId="77777777" w:rsidR="008F457B" w:rsidRDefault="008F457B" w:rsidP="008F457B">
      <w:pPr>
        <w:spacing w:after="0" w:line="360" w:lineRule="auto"/>
        <w:rPr>
          <w:rFonts w:ascii="Times New Roman" w:hAnsi="Times New Roman" w:cs="Times New Roman"/>
          <w:sz w:val="28"/>
          <w:szCs w:val="28"/>
        </w:rPr>
      </w:pPr>
    </w:p>
    <w:p w14:paraId="3B5875C8" w14:textId="77777777" w:rsidR="008F457B" w:rsidRDefault="008F457B" w:rsidP="008F457B">
      <w:pPr>
        <w:spacing w:after="0" w:line="360" w:lineRule="auto"/>
        <w:rPr>
          <w:rFonts w:ascii="Times New Roman" w:hAnsi="Times New Roman" w:cs="Times New Roman"/>
          <w:sz w:val="28"/>
          <w:szCs w:val="28"/>
        </w:rPr>
      </w:pPr>
    </w:p>
    <w:p w14:paraId="4BAB542B" w14:textId="77777777" w:rsidR="008F457B" w:rsidRDefault="008F457B" w:rsidP="008F457B">
      <w:pPr>
        <w:spacing w:after="0" w:line="360" w:lineRule="auto"/>
        <w:rPr>
          <w:rFonts w:ascii="Times New Roman" w:hAnsi="Times New Roman" w:cs="Times New Roman"/>
          <w:sz w:val="28"/>
          <w:szCs w:val="28"/>
        </w:rPr>
      </w:pPr>
    </w:p>
    <w:p w14:paraId="06C8DFA6" w14:textId="77777777" w:rsidR="008F457B" w:rsidRDefault="008F457B" w:rsidP="008F457B">
      <w:pPr>
        <w:spacing w:after="0" w:line="360" w:lineRule="auto"/>
        <w:rPr>
          <w:rFonts w:ascii="Times New Roman" w:hAnsi="Times New Roman" w:cs="Times New Roman"/>
          <w:sz w:val="28"/>
          <w:szCs w:val="28"/>
        </w:rPr>
      </w:pPr>
    </w:p>
    <w:p w14:paraId="6338979A" w14:textId="77777777" w:rsidR="008F457B" w:rsidRPr="008F457B" w:rsidRDefault="008F457B" w:rsidP="008F457B">
      <w:pPr>
        <w:spacing w:after="0" w:line="360" w:lineRule="auto"/>
        <w:rPr>
          <w:rFonts w:ascii="Times New Roman" w:hAnsi="Times New Roman" w:cs="Times New Roman"/>
          <w:sz w:val="28"/>
          <w:szCs w:val="28"/>
        </w:rPr>
      </w:pPr>
    </w:p>
    <w:sectPr w:rsidR="008F457B" w:rsidRPr="008F457B" w:rsidSect="001C1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B24B5"/>
    <w:multiLevelType w:val="hybridMultilevel"/>
    <w:tmpl w:val="0DEEB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872145"/>
    <w:multiLevelType w:val="hybridMultilevel"/>
    <w:tmpl w:val="5AFE4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92C9D"/>
    <w:multiLevelType w:val="multilevel"/>
    <w:tmpl w:val="BE880484"/>
    <w:lvl w:ilvl="0">
      <w:start w:val="1"/>
      <w:numFmt w:val="decimal"/>
      <w:lvlText w:val="%1."/>
      <w:lvlJc w:val="left"/>
      <w:pPr>
        <w:ind w:left="644" w:hanging="360"/>
      </w:pPr>
      <w:rPr>
        <w:rFonts w:hint="default"/>
      </w:rPr>
    </w:lvl>
    <w:lvl w:ilvl="1">
      <w:start w:val="1"/>
      <w:numFmt w:val="decimal"/>
      <w:isLgl/>
      <w:lvlText w:val="%1.%2."/>
      <w:lvlJc w:val="left"/>
      <w:pPr>
        <w:ind w:left="721" w:hanging="720"/>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579" w:hanging="1080"/>
      </w:pPr>
      <w:rPr>
        <w:rFonts w:hint="default"/>
      </w:rPr>
    </w:lvl>
    <w:lvl w:ilvl="4">
      <w:start w:val="1"/>
      <w:numFmt w:val="decimal"/>
      <w:isLgl/>
      <w:lvlText w:val="%1.%2.%3.%4.%5."/>
      <w:lvlJc w:val="left"/>
      <w:pPr>
        <w:ind w:left="2984" w:hanging="1080"/>
      </w:pPr>
      <w:rPr>
        <w:rFonts w:hint="default"/>
      </w:rPr>
    </w:lvl>
    <w:lvl w:ilvl="5">
      <w:start w:val="1"/>
      <w:numFmt w:val="decimal"/>
      <w:isLgl/>
      <w:lvlText w:val="%1.%2.%3.%4.%5.%6."/>
      <w:lvlJc w:val="left"/>
      <w:pPr>
        <w:ind w:left="3749" w:hanging="1440"/>
      </w:pPr>
      <w:rPr>
        <w:rFonts w:hint="default"/>
      </w:rPr>
    </w:lvl>
    <w:lvl w:ilvl="6">
      <w:start w:val="1"/>
      <w:numFmt w:val="decimal"/>
      <w:isLgl/>
      <w:lvlText w:val="%1.%2.%3.%4.%5.%6.%7."/>
      <w:lvlJc w:val="left"/>
      <w:pPr>
        <w:ind w:left="4514" w:hanging="180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684" w:hanging="2160"/>
      </w:pPr>
      <w:rPr>
        <w:rFonts w:hint="default"/>
      </w:rPr>
    </w:lvl>
  </w:abstractNum>
  <w:abstractNum w:abstractNumId="3" w15:restartNumberingAfterBreak="0">
    <w:nsid w:val="7AC66065"/>
    <w:multiLevelType w:val="multilevel"/>
    <w:tmpl w:val="B630D53A"/>
    <w:lvl w:ilvl="0">
      <w:start w:val="1"/>
      <w:numFmt w:val="decimal"/>
      <w:lvlText w:val="%1."/>
      <w:lvlJc w:val="left"/>
      <w:pPr>
        <w:ind w:left="720"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num w:numId="1" w16cid:durableId="1886747884">
    <w:abstractNumId w:val="2"/>
  </w:num>
  <w:num w:numId="2" w16cid:durableId="771164679">
    <w:abstractNumId w:val="0"/>
  </w:num>
  <w:num w:numId="3" w16cid:durableId="666057354">
    <w:abstractNumId w:val="1"/>
  </w:num>
  <w:num w:numId="4" w16cid:durableId="110515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7CD"/>
    <w:rsid w:val="00003E4E"/>
    <w:rsid w:val="00010904"/>
    <w:rsid w:val="0001184E"/>
    <w:rsid w:val="00063DBD"/>
    <w:rsid w:val="000C19D8"/>
    <w:rsid w:val="00133BD6"/>
    <w:rsid w:val="001370CC"/>
    <w:rsid w:val="00161394"/>
    <w:rsid w:val="001C1F5E"/>
    <w:rsid w:val="00223887"/>
    <w:rsid w:val="00296067"/>
    <w:rsid w:val="002B6B8B"/>
    <w:rsid w:val="003438B8"/>
    <w:rsid w:val="00380D0A"/>
    <w:rsid w:val="00382B49"/>
    <w:rsid w:val="00395EC9"/>
    <w:rsid w:val="003A3551"/>
    <w:rsid w:val="003C6E02"/>
    <w:rsid w:val="003D43E0"/>
    <w:rsid w:val="003D6655"/>
    <w:rsid w:val="0040523B"/>
    <w:rsid w:val="00426C9F"/>
    <w:rsid w:val="004406C0"/>
    <w:rsid w:val="004A51BD"/>
    <w:rsid w:val="004C3D28"/>
    <w:rsid w:val="004C6583"/>
    <w:rsid w:val="004E43CB"/>
    <w:rsid w:val="00521C3A"/>
    <w:rsid w:val="00531481"/>
    <w:rsid w:val="00534181"/>
    <w:rsid w:val="005350F1"/>
    <w:rsid w:val="00557BCC"/>
    <w:rsid w:val="00557DC3"/>
    <w:rsid w:val="00577820"/>
    <w:rsid w:val="005A4DE8"/>
    <w:rsid w:val="005D0F30"/>
    <w:rsid w:val="005D56F0"/>
    <w:rsid w:val="00610056"/>
    <w:rsid w:val="006A7015"/>
    <w:rsid w:val="006B0EF0"/>
    <w:rsid w:val="006B6758"/>
    <w:rsid w:val="006E2253"/>
    <w:rsid w:val="00737D69"/>
    <w:rsid w:val="007541A7"/>
    <w:rsid w:val="0075779B"/>
    <w:rsid w:val="007D4329"/>
    <w:rsid w:val="007F426E"/>
    <w:rsid w:val="008F0731"/>
    <w:rsid w:val="008F457B"/>
    <w:rsid w:val="009244EA"/>
    <w:rsid w:val="00967D1D"/>
    <w:rsid w:val="009C3697"/>
    <w:rsid w:val="009E3D9B"/>
    <w:rsid w:val="009F4613"/>
    <w:rsid w:val="00A35D3D"/>
    <w:rsid w:val="00A43575"/>
    <w:rsid w:val="00A74326"/>
    <w:rsid w:val="00A74886"/>
    <w:rsid w:val="00AB011A"/>
    <w:rsid w:val="00AF211B"/>
    <w:rsid w:val="00B4151D"/>
    <w:rsid w:val="00C17D67"/>
    <w:rsid w:val="00C974BD"/>
    <w:rsid w:val="00D63B3F"/>
    <w:rsid w:val="00D72659"/>
    <w:rsid w:val="00E8109F"/>
    <w:rsid w:val="00EA6E55"/>
    <w:rsid w:val="00EB6078"/>
    <w:rsid w:val="00EB7900"/>
    <w:rsid w:val="00EE3CFE"/>
    <w:rsid w:val="00F717CD"/>
    <w:rsid w:val="00FB1FE0"/>
    <w:rsid w:val="00FC5B8D"/>
    <w:rsid w:val="00FD235D"/>
    <w:rsid w:val="00FE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DFBD"/>
  <w15:docId w15:val="{15611ED5-964A-4F3D-A3B5-4F2F5E48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E419-3F83-4123-9E8F-8383EFB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3</cp:revision>
  <cp:lastPrinted>2012-01-25T05:35:00Z</cp:lastPrinted>
  <dcterms:created xsi:type="dcterms:W3CDTF">2019-06-26T07:48:00Z</dcterms:created>
  <dcterms:modified xsi:type="dcterms:W3CDTF">2024-07-01T14:36:00Z</dcterms:modified>
</cp:coreProperties>
</file>