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before="72"/>
        <w:ind w:hanging="3146" w:left="4122"/>
        <w:jc w:val="left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слоговой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дошкольников</w:t>
      </w:r>
    </w:p>
    <w:p w14:paraId="02000000">
      <w:pPr>
        <w:spacing w:before="0" w:line="269" w:lineRule="exact"/>
        <w:ind w:firstLine="0" w:left="-73" w:right="0"/>
        <w:jc w:val="left"/>
        <w:rPr>
          <w:sz w:val="24"/>
        </w:rPr>
      </w:pPr>
    </w:p>
    <w:p w14:paraId="03000000">
      <w:pPr>
        <w:pStyle w:val="Style_2"/>
        <w:spacing w:before="8"/>
        <w:ind w:firstLine="0" w:left="0"/>
        <w:jc w:val="left"/>
        <w:rPr>
          <w:sz w:val="26"/>
        </w:rPr>
      </w:pPr>
    </w:p>
    <w:p w14:paraId="04000000">
      <w:pPr>
        <w:pStyle w:val="Style_2"/>
        <w:spacing w:line="240" w:lineRule="auto"/>
        <w:ind w:firstLine="566" w:left="113" w:right="111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 из них в той или иной степени присутствует нарушение слоговой</w:t>
      </w:r>
      <w:r>
        <w:rPr>
          <w:spacing w:val="1"/>
        </w:rPr>
        <w:t xml:space="preserve"> </w:t>
      </w:r>
      <w:r>
        <w:t>структуры слова (ССС). В логопедической работе с детьми часто на первый 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недооценивается</w:t>
      </w:r>
      <w:r>
        <w:rPr>
          <w:spacing w:val="1"/>
        </w:rPr>
        <w:t xml:space="preserve"> </w:t>
      </w:r>
      <w:r>
        <w:t>значение развития ССС. Затруднения в произнесении отдельных звуков, а также</w:t>
      </w:r>
      <w:r>
        <w:rPr>
          <w:spacing w:val="1"/>
        </w:rPr>
        <w:t xml:space="preserve"> </w:t>
      </w:r>
      <w:r>
        <w:t>акцентирование внимания на их преодолении ведут к тому, что звук, а не слог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естественному процессу развития речи. Поэтому особую важность приобретает</w:t>
      </w:r>
      <w:r>
        <w:rPr>
          <w:spacing w:val="1"/>
        </w:rPr>
        <w:t xml:space="preserve"> </w:t>
      </w:r>
      <w:r>
        <w:t>определение правильного соотношения между развитием звукопроизношения и</w:t>
      </w:r>
      <w:r>
        <w:rPr>
          <w:spacing w:val="1"/>
        </w:rPr>
        <w:t xml:space="preserve"> </w:t>
      </w:r>
      <w:r>
        <w:t>овладением</w:t>
      </w:r>
      <w:r>
        <w:rPr>
          <w:spacing w:val="2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 слова.</w:t>
      </w:r>
    </w:p>
    <w:p w14:paraId="05000000">
      <w:pPr>
        <w:pStyle w:val="Style_2"/>
        <w:spacing w:before="14" w:line="240" w:lineRule="auto"/>
        <w:ind w:firstLine="566" w:left="113" w:right="115"/>
      </w:pPr>
      <w:r>
        <w:t xml:space="preserve"> Формирование ССС влияет на</w:t>
      </w:r>
      <w:r>
        <w:rPr>
          <w:spacing w:val="1"/>
        </w:rPr>
        <w:t xml:space="preserve"> </w:t>
      </w:r>
      <w:r>
        <w:t>успешность овладения грамматическим строем речи, усвоения звукового анализа,</w:t>
      </w:r>
      <w:r>
        <w:rPr>
          <w:spacing w:val="1"/>
        </w:rPr>
        <w:t xml:space="preserve"> </w:t>
      </w:r>
      <w:r>
        <w:t>письма,</w:t>
      </w:r>
      <w:r>
        <w:rPr>
          <w:spacing w:val="3"/>
        </w:rPr>
        <w:t xml:space="preserve"> </w:t>
      </w:r>
      <w:r>
        <w:t>чтения.</w:t>
      </w:r>
    </w:p>
    <w:p w14:paraId="06000000">
      <w:pPr>
        <w:pStyle w:val="Style_1"/>
        <w:spacing w:before="113"/>
        <w:ind/>
        <w:jc w:val="left"/>
      </w:pPr>
      <w:bookmarkStart w:id="1" w:name="Типы нарушений слоговой структуры слова"/>
      <w:bookmarkEnd w:id="1"/>
      <w:r>
        <w:t>Типы</w:t>
      </w:r>
      <w:r>
        <w:rPr>
          <w:spacing w:val="-7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слоговой</w:t>
      </w:r>
      <w:r>
        <w:rPr>
          <w:spacing w:val="-8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слова</w:t>
      </w:r>
    </w:p>
    <w:p w14:paraId="07000000">
      <w:pPr>
        <w:pStyle w:val="Style_2"/>
        <w:spacing w:before="124"/>
        <w:ind w:firstLine="0" w:left="113"/>
        <w:jc w:val="left"/>
      </w:pPr>
      <w:bookmarkStart w:id="2" w:name="Маркова А. К. выделяет следующие типы на"/>
      <w:bookmarkEnd w:id="2"/>
      <w:r>
        <w:t>Маркова А.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выделяет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слоговой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слова:</w:t>
      </w:r>
    </w:p>
    <w:p w14:paraId="08000000">
      <w:pPr>
        <w:pStyle w:val="Style_3"/>
        <w:numPr>
          <w:ilvl w:val="0"/>
          <w:numId w:val="1"/>
        </w:numPr>
        <w:tabs>
          <w:tab w:leader="none" w:pos="397" w:val="left"/>
        </w:tabs>
        <w:spacing w:after="0" w:before="14" w:line="319" w:lineRule="exact"/>
        <w:ind w:hanging="284" w:left="396" w:right="0"/>
        <w:jc w:val="left"/>
      </w:pPr>
      <w:r>
        <w:t>Нарушение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слогов:</w:t>
      </w:r>
    </w:p>
    <w:p w14:paraId="09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39" w:lineRule="exact"/>
        <w:ind w:hanging="361" w:left="833" w:right="0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(пропуск)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слога:</w:t>
      </w:r>
      <w:r>
        <w:rPr>
          <w:spacing w:val="-4"/>
          <w:sz w:val="28"/>
        </w:rPr>
        <w:t xml:space="preserve"> </w:t>
      </w:r>
      <w:r>
        <w:rPr>
          <w:sz w:val="28"/>
        </w:rPr>
        <w:t>«моток»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молоток;</w:t>
      </w:r>
    </w:p>
    <w:p w14:paraId="0A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41" w:lineRule="exact"/>
        <w:ind w:hanging="361" w:left="833" w:right="0"/>
        <w:jc w:val="left"/>
        <w:rPr>
          <w:sz w:val="28"/>
        </w:rPr>
      </w:pPr>
      <w:r>
        <w:rPr>
          <w:sz w:val="28"/>
        </w:rPr>
        <w:t>Опускание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слогообразующей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гласной:</w:t>
      </w:r>
      <w:r>
        <w:rPr>
          <w:spacing w:val="-5"/>
          <w:sz w:val="28"/>
        </w:rPr>
        <w:t xml:space="preserve"> </w:t>
      </w:r>
      <w:r>
        <w:rPr>
          <w:sz w:val="28"/>
        </w:rPr>
        <w:t>«пинино»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пианино;</w:t>
      </w:r>
    </w:p>
    <w:p w14:paraId="0B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42" w:lineRule="exact"/>
        <w:ind w:hanging="361" w:left="833" w:right="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числа</w:t>
      </w:r>
      <w:r>
        <w:rPr>
          <w:spacing w:val="5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счет</w:t>
      </w:r>
      <w:r>
        <w:rPr>
          <w:spacing w:val="51"/>
          <w:sz w:val="28"/>
        </w:rPr>
        <w:t xml:space="preserve"> </w:t>
      </w:r>
      <w:r>
        <w:rPr>
          <w:sz w:val="28"/>
        </w:rPr>
        <w:t>вставки</w:t>
      </w:r>
      <w:r>
        <w:rPr>
          <w:spacing w:val="5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согласных:</w:t>
      </w:r>
    </w:p>
    <w:p w14:paraId="0C000000">
      <w:pPr>
        <w:pStyle w:val="Style_2"/>
        <w:spacing w:before="8"/>
        <w:ind w:firstLine="0"/>
        <w:jc w:val="left"/>
      </w:pPr>
      <w:r>
        <w:t>«команата»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комната;</w:t>
      </w:r>
    </w:p>
    <w:p w14:paraId="0D000000">
      <w:pPr>
        <w:pStyle w:val="Style_3"/>
        <w:numPr>
          <w:ilvl w:val="0"/>
          <w:numId w:val="1"/>
        </w:numPr>
        <w:tabs>
          <w:tab w:leader="none" w:pos="397" w:val="left"/>
        </w:tabs>
        <w:spacing w:after="0" w:before="14" w:line="319" w:lineRule="exact"/>
        <w:ind w:hanging="284" w:left="396" w:right="0"/>
        <w:jc w:val="left"/>
      </w:pPr>
      <w:r>
        <w:t>Нарушение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слогов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слове:</w:t>
      </w:r>
    </w:p>
    <w:p w14:paraId="0E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39" w:lineRule="exact"/>
        <w:ind w:hanging="361" w:left="833" w:right="0"/>
        <w:jc w:val="left"/>
        <w:rPr>
          <w:sz w:val="28"/>
        </w:rPr>
      </w:pPr>
      <w:r>
        <w:rPr>
          <w:sz w:val="28"/>
        </w:rPr>
        <w:t>Перестановка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3"/>
          <w:sz w:val="28"/>
        </w:rPr>
        <w:t xml:space="preserve"> </w:t>
      </w:r>
      <w:r>
        <w:rPr>
          <w:sz w:val="28"/>
        </w:rPr>
        <w:t>«деворе»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дерево;</w:t>
      </w:r>
    </w:p>
    <w:p w14:paraId="0F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42" w:lineRule="exact"/>
        <w:ind w:hanging="361" w:left="833" w:right="0"/>
        <w:jc w:val="left"/>
        <w:rPr>
          <w:sz w:val="28"/>
        </w:rPr>
      </w:pPr>
      <w:r>
        <w:rPr>
          <w:sz w:val="28"/>
        </w:rPr>
        <w:t>Перестановка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соседних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3"/>
          <w:sz w:val="28"/>
        </w:rPr>
        <w:t xml:space="preserve"> </w:t>
      </w:r>
      <w:r>
        <w:rPr>
          <w:sz w:val="28"/>
        </w:rPr>
        <w:t>«гебемот»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бегемот;</w:t>
      </w:r>
    </w:p>
    <w:p w14:paraId="10000000">
      <w:pPr>
        <w:pStyle w:val="Style_3"/>
        <w:numPr>
          <w:ilvl w:val="0"/>
          <w:numId w:val="1"/>
        </w:numPr>
        <w:tabs>
          <w:tab w:leader="none" w:pos="397" w:val="left"/>
        </w:tabs>
        <w:spacing w:after="0" w:before="18" w:line="319" w:lineRule="exact"/>
        <w:ind w:hanging="284" w:left="396" w:right="0"/>
        <w:jc w:val="left"/>
      </w:pPr>
      <w:r>
        <w:t>Искажение</w:t>
      </w:r>
      <w:r>
        <w:rPr>
          <w:spacing w:val="-6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отдельного</w:t>
      </w:r>
      <w:r>
        <w:rPr>
          <w:spacing w:val="-7"/>
        </w:rPr>
        <w:t xml:space="preserve"> </w:t>
      </w:r>
      <w:r>
        <w:t>слога:</w:t>
      </w:r>
    </w:p>
    <w:p w14:paraId="11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39" w:lineRule="exact"/>
        <w:ind w:hanging="361" w:left="833" w:right="0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согласных:</w:t>
      </w:r>
      <w:r>
        <w:rPr>
          <w:spacing w:val="-4"/>
          <w:sz w:val="28"/>
        </w:rPr>
        <w:t xml:space="preserve"> </w:t>
      </w:r>
      <w:r>
        <w:rPr>
          <w:sz w:val="28"/>
        </w:rPr>
        <w:t>«тул»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стул;</w:t>
      </w:r>
    </w:p>
    <w:p w14:paraId="12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42" w:lineRule="exact"/>
        <w:ind w:hanging="361" w:left="833" w:right="0"/>
        <w:jc w:val="left"/>
        <w:rPr>
          <w:sz w:val="28"/>
        </w:rPr>
      </w:pPr>
      <w:r>
        <w:rPr>
          <w:sz w:val="28"/>
        </w:rPr>
        <w:t>Вставки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слог:</w:t>
      </w:r>
      <w:r>
        <w:rPr>
          <w:spacing w:val="-2"/>
          <w:sz w:val="28"/>
        </w:rPr>
        <w:t xml:space="preserve"> </w:t>
      </w:r>
      <w:r>
        <w:rPr>
          <w:sz w:val="28"/>
        </w:rPr>
        <w:t>«лимонт»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лимон;</w:t>
      </w:r>
    </w:p>
    <w:p w14:paraId="13000000">
      <w:pPr>
        <w:pStyle w:val="Style_4"/>
        <w:numPr>
          <w:ilvl w:val="0"/>
          <w:numId w:val="1"/>
        </w:numPr>
        <w:tabs>
          <w:tab w:leader="none" w:pos="397" w:val="left"/>
        </w:tabs>
        <w:spacing w:after="0" w:before="8" w:line="240" w:lineRule="auto"/>
        <w:ind w:hanging="284" w:left="396" w:right="0"/>
        <w:jc w:val="left"/>
        <w:rPr>
          <w:sz w:val="28"/>
        </w:rPr>
      </w:pPr>
      <w:r>
        <w:rPr>
          <w:b w:val="1"/>
          <w:i w:val="1"/>
          <w:sz w:val="28"/>
        </w:rPr>
        <w:t>Уподобление</w:t>
      </w:r>
      <w:r>
        <w:rPr>
          <w:b w:val="1"/>
          <w:i w:val="1"/>
          <w:spacing w:val="-2"/>
          <w:sz w:val="28"/>
        </w:rPr>
        <w:t xml:space="preserve"> </w:t>
      </w:r>
      <w:r>
        <w:rPr>
          <w:b w:val="1"/>
          <w:i w:val="1"/>
          <w:sz w:val="28"/>
        </w:rPr>
        <w:t>слогов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«кококосы»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абрикосы;</w:t>
      </w:r>
    </w:p>
    <w:p w14:paraId="14000000">
      <w:pPr>
        <w:pStyle w:val="Style_4"/>
        <w:numPr>
          <w:ilvl w:val="0"/>
          <w:numId w:val="1"/>
        </w:numPr>
        <w:tabs>
          <w:tab w:leader="none" w:pos="397" w:val="left"/>
        </w:tabs>
        <w:spacing w:after="0" w:before="10" w:line="240" w:lineRule="auto"/>
        <w:ind w:hanging="284" w:left="396" w:right="0"/>
        <w:jc w:val="left"/>
        <w:rPr>
          <w:sz w:val="28"/>
        </w:rPr>
      </w:pPr>
      <w:r>
        <w:rPr>
          <w:b w:val="1"/>
          <w:i w:val="1"/>
          <w:sz w:val="28"/>
        </w:rPr>
        <w:t>Персеверации</w:t>
      </w:r>
      <w:r>
        <w:rPr>
          <w:b w:val="1"/>
          <w:i w:val="1"/>
          <w:spacing w:val="-6"/>
          <w:sz w:val="28"/>
        </w:rPr>
        <w:t xml:space="preserve"> </w:t>
      </w:r>
      <w:r>
        <w:rPr>
          <w:sz w:val="28"/>
        </w:rPr>
        <w:t>(циклическое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слога).</w:t>
      </w:r>
    </w:p>
    <w:p w14:paraId="15000000">
      <w:pPr>
        <w:pStyle w:val="Style_4"/>
        <w:numPr>
          <w:ilvl w:val="0"/>
          <w:numId w:val="1"/>
        </w:numPr>
        <w:tabs>
          <w:tab w:leader="none" w:pos="445" w:val="left"/>
        </w:tabs>
        <w:spacing w:after="0" w:before="5" w:line="240" w:lineRule="auto"/>
        <w:ind w:hanging="332" w:left="444" w:right="0"/>
        <w:jc w:val="left"/>
        <w:rPr>
          <w:sz w:val="28"/>
        </w:rPr>
      </w:pPr>
      <w:r>
        <w:rPr>
          <w:b w:val="1"/>
          <w:i w:val="1"/>
          <w:sz w:val="28"/>
        </w:rPr>
        <w:t>Антиципации</w:t>
      </w:r>
      <w:r>
        <w:rPr>
          <w:b w:val="1"/>
          <w:i w:val="1"/>
          <w:spacing w:val="-4"/>
          <w:sz w:val="28"/>
        </w:rPr>
        <w:t xml:space="preserve"> </w:t>
      </w:r>
      <w:r>
        <w:rPr>
          <w:sz w:val="28"/>
        </w:rPr>
        <w:t>(замена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3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последующими):</w:t>
      </w:r>
      <w:r>
        <w:rPr>
          <w:spacing w:val="35"/>
          <w:sz w:val="28"/>
        </w:rPr>
        <w:t xml:space="preserve"> </w:t>
      </w:r>
      <w:r>
        <w:rPr>
          <w:sz w:val="28"/>
        </w:rPr>
        <w:t>«нананасы»</w:t>
      </w:r>
    </w:p>
    <w:p w14:paraId="16000000">
      <w:pPr>
        <w:pStyle w:val="Style_4"/>
        <w:numPr>
          <w:ilvl w:val="0"/>
          <w:numId w:val="2"/>
        </w:numPr>
        <w:tabs>
          <w:tab w:leader="none" w:pos="464" w:val="left"/>
        </w:tabs>
        <w:spacing w:after="0" w:before="9" w:line="240" w:lineRule="auto"/>
        <w:ind w:hanging="351" w:left="463" w:right="0"/>
        <w:jc w:val="left"/>
        <w:rPr>
          <w:sz w:val="28"/>
        </w:rPr>
      </w:pPr>
      <w:r>
        <w:rPr>
          <w:sz w:val="28"/>
        </w:rPr>
        <w:t>ананасы;</w:t>
      </w:r>
    </w:p>
    <w:p w14:paraId="17000000">
      <w:pPr>
        <w:pStyle w:val="Style_4"/>
        <w:numPr>
          <w:ilvl w:val="0"/>
          <w:numId w:val="1"/>
        </w:numPr>
        <w:tabs>
          <w:tab w:leader="none" w:pos="397" w:val="left"/>
        </w:tabs>
        <w:spacing w:after="0" w:before="9" w:line="240" w:lineRule="auto"/>
        <w:ind w:hanging="284" w:left="396" w:right="0"/>
        <w:jc w:val="left"/>
        <w:rPr>
          <w:sz w:val="28"/>
        </w:rPr>
      </w:pPr>
      <w:r>
        <w:rPr>
          <w:b w:val="1"/>
          <w:i w:val="1"/>
          <w:sz w:val="28"/>
        </w:rPr>
        <w:t>Контаминации</w:t>
      </w:r>
      <w:r>
        <w:rPr>
          <w:b w:val="1"/>
          <w:i w:val="1"/>
          <w:spacing w:val="-4"/>
          <w:sz w:val="28"/>
        </w:rPr>
        <w:t xml:space="preserve"> </w:t>
      </w:r>
      <w:r>
        <w:rPr>
          <w:sz w:val="28"/>
        </w:rPr>
        <w:t>(смешение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слов):</w:t>
      </w:r>
      <w:r>
        <w:rPr>
          <w:spacing w:val="-5"/>
          <w:sz w:val="28"/>
        </w:rPr>
        <w:t xml:space="preserve"> </w:t>
      </w:r>
      <w:r>
        <w:rPr>
          <w:sz w:val="28"/>
        </w:rPr>
        <w:t>«кабудка»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конура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будка.</w:t>
      </w:r>
    </w:p>
    <w:p w14:paraId="18000000">
      <w:pPr>
        <w:sectPr>
          <w:type w:val="continuous"/>
          <w:pgSz w:h="16840" w:orient="portrait" w:w="11910"/>
          <w:pgMar w:bottom="280" w:left="1020" w:right="740" w:top="1040"/>
        </w:sectPr>
      </w:pPr>
    </w:p>
    <w:p w14:paraId="19000000">
      <w:pPr>
        <w:pStyle w:val="Style_1"/>
        <w:spacing w:before="62"/>
        <w:ind/>
      </w:pPr>
      <w:bookmarkStart w:id="3" w:name="Этапы работы над слоговой структурой сло"/>
      <w:bookmarkEnd w:id="3"/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слоговой</w:t>
      </w:r>
      <w:r>
        <w:rPr>
          <w:spacing w:val="-5"/>
        </w:rPr>
        <w:t xml:space="preserve"> </w:t>
      </w:r>
      <w:r>
        <w:t>структурой</w:t>
      </w:r>
      <w:r>
        <w:rPr>
          <w:spacing w:val="-5"/>
        </w:rPr>
        <w:t xml:space="preserve"> </w:t>
      </w:r>
      <w:r>
        <w:t>слова</w:t>
      </w:r>
    </w:p>
    <w:p w14:paraId="1A000000">
      <w:pPr>
        <w:spacing w:before="4" w:line="252" w:lineRule="auto"/>
        <w:ind w:firstLine="710" w:left="113" w:right="106"/>
        <w:jc w:val="both"/>
        <w:rPr>
          <w:b w:val="1"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темпо-ритмической организации движений и действий, способность к серийно-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последовательной обработке информации. </w:t>
      </w:r>
      <w:r>
        <w:rPr>
          <w:b w:val="1"/>
          <w:sz w:val="28"/>
        </w:rPr>
        <w:t>Эти неречевые процессы являются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базовыми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предпосылками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усвоения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слоговой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структуры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слова.</w:t>
      </w:r>
    </w:p>
    <w:p w14:paraId="1B000000">
      <w:pPr>
        <w:pStyle w:val="Style_2"/>
        <w:spacing w:line="252" w:lineRule="auto"/>
        <w:ind w:firstLine="566" w:left="113" w:right="116"/>
      </w:pPr>
      <w:r>
        <w:t>В коррекционной работе по преодолению нарушений ССС можно выделить 2</w:t>
      </w:r>
      <w:r>
        <w:rPr>
          <w:spacing w:val="-67"/>
        </w:rPr>
        <w:t xml:space="preserve"> </w:t>
      </w:r>
      <w:r>
        <w:t>этапа:</w:t>
      </w:r>
    </w:p>
    <w:p w14:paraId="1C000000">
      <w:pPr>
        <w:pStyle w:val="Style_4"/>
        <w:numPr>
          <w:ilvl w:val="1"/>
          <w:numId w:val="1"/>
        </w:numPr>
        <w:tabs>
          <w:tab w:leader="none" w:pos="834" w:val="left"/>
        </w:tabs>
        <w:spacing w:after="0" w:before="0" w:line="252" w:lineRule="auto"/>
        <w:ind w:hanging="361" w:left="833" w:right="110"/>
        <w:jc w:val="both"/>
        <w:rPr>
          <w:sz w:val="28"/>
        </w:rPr>
      </w:pPr>
      <w:r>
        <w:rPr>
          <w:sz w:val="28"/>
        </w:rPr>
        <w:t>подготовительный,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материале;</w:t>
      </w:r>
    </w:p>
    <w:p w14:paraId="1D000000">
      <w:pPr>
        <w:pStyle w:val="Style_4"/>
        <w:numPr>
          <w:ilvl w:val="1"/>
          <w:numId w:val="1"/>
        </w:numPr>
        <w:tabs>
          <w:tab w:leader="none" w:pos="834" w:val="left"/>
        </w:tabs>
        <w:spacing w:after="0" w:before="0" w:line="252" w:lineRule="auto"/>
        <w:ind w:hanging="361" w:left="833" w:right="118"/>
        <w:jc w:val="both"/>
        <w:rPr>
          <w:sz w:val="28"/>
        </w:rPr>
      </w:pP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ССС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материале.</w:t>
      </w:r>
    </w:p>
    <w:p w14:paraId="1E000000">
      <w:pPr>
        <w:pStyle w:val="Style_1"/>
        <w:spacing w:before="87" w:line="322" w:lineRule="exact"/>
        <w:ind/>
      </w:pPr>
      <w:bookmarkStart w:id="4" w:name="Подготовительный этап"/>
      <w:bookmarkEnd w:id="4"/>
      <w:r>
        <w:t>Подготовительный</w:t>
      </w:r>
      <w:r>
        <w:rPr>
          <w:spacing w:val="-14"/>
        </w:rPr>
        <w:t xml:space="preserve"> </w:t>
      </w:r>
      <w:r>
        <w:t>этап</w:t>
      </w:r>
    </w:p>
    <w:p w14:paraId="1F000000">
      <w:pPr>
        <w:pStyle w:val="Style_2"/>
        <w:spacing w:line="321" w:lineRule="exact"/>
        <w:ind w:firstLine="0" w:left="679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14:paraId="20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  <w:tab w:leader="none" w:pos="3170" w:val="left"/>
          <w:tab w:leader="none" w:pos="5990" w:val="left"/>
          <w:tab w:leader="none" w:pos="8350" w:val="left"/>
          <w:tab w:leader="none" w:pos="9094" w:val="left"/>
        </w:tabs>
        <w:spacing w:after="0" w:before="0" w:line="240" w:lineRule="auto"/>
        <w:ind w:hanging="361" w:left="833" w:right="1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пространственных</w:t>
      </w:r>
      <w:r>
        <w:rPr>
          <w:sz w:val="28"/>
        </w:rPr>
        <w:tab/>
      </w:r>
      <w:r>
        <w:rPr>
          <w:sz w:val="28"/>
        </w:rPr>
        <w:t>представлений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оптико-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 ориентировки;</w:t>
      </w:r>
    </w:p>
    <w:p w14:paraId="21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0" w:line="337" w:lineRule="exact"/>
        <w:ind w:hanging="361" w:left="833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ориентировки;</w:t>
      </w:r>
    </w:p>
    <w:p w14:paraId="22000000">
      <w:pPr>
        <w:pStyle w:val="Style_4"/>
        <w:numPr>
          <w:ilvl w:val="1"/>
          <w:numId w:val="1"/>
        </w:numPr>
        <w:tabs>
          <w:tab w:leader="none" w:pos="833" w:val="left"/>
          <w:tab w:leader="none" w:pos="834" w:val="left"/>
        </w:tabs>
        <w:spacing w:after="0" w:before="2" w:line="240" w:lineRule="auto"/>
        <w:ind w:hanging="361" w:left="833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темпо-ритмической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движений.</w:t>
      </w:r>
    </w:p>
    <w:p w14:paraId="23000000">
      <w:pPr>
        <w:pStyle w:val="Style_2"/>
        <w:spacing w:before="9" w:line="240" w:lineRule="auto"/>
        <w:ind w:firstLine="566" w:left="113" w:right="107"/>
      </w:pPr>
      <w:r>
        <w:t>Ниже предлагаются примерные игры и упражнения на развитие указанных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одновременно, то есть все</w:t>
      </w:r>
      <w:r>
        <w:rPr>
          <w:spacing w:val="1"/>
        </w:rPr>
        <w:t xml:space="preserve"> </w:t>
      </w:r>
      <w:r>
        <w:t>направления работы включать в одно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занятиях по развитию элементарных математических представлений,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20"/>
        </w:rPr>
        <w:t xml:space="preserve"> </w:t>
      </w:r>
      <w:r>
        <w:t>занятии,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рисовании,</w:t>
      </w:r>
      <w:r>
        <w:rPr>
          <w:spacing w:val="21"/>
        </w:rPr>
        <w:t xml:space="preserve"> </w:t>
      </w:r>
      <w:r>
        <w:t>физкультуре,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занятиях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ознакомлению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14:paraId="24000000">
      <w:pPr>
        <w:pStyle w:val="Style_1"/>
        <w:numPr>
          <w:ilvl w:val="0"/>
          <w:numId w:val="3"/>
        </w:numPr>
        <w:tabs>
          <w:tab w:leader="none" w:pos="771" w:val="left"/>
        </w:tabs>
        <w:spacing w:after="0" w:before="7" w:line="450" w:lineRule="atLeast"/>
        <w:ind w:firstLine="0" w:left="113" w:right="106"/>
        <w:jc w:val="both"/>
      </w:pPr>
      <w:bookmarkStart w:id="5" w:name="I. Формирование пространственных предста"/>
      <w:bookmarkEnd w:id="5"/>
      <w:r>
        <w:t>Ф</w:t>
      </w:r>
      <w:r>
        <w:t>ормирование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ориентировки</w:t>
      </w:r>
    </w:p>
    <w:p w14:paraId="25000000">
      <w:pPr>
        <w:pStyle w:val="Style_4"/>
        <w:numPr>
          <w:ilvl w:val="0"/>
          <w:numId w:val="4"/>
        </w:numPr>
        <w:tabs>
          <w:tab w:leader="none" w:pos="397" w:val="left"/>
        </w:tabs>
        <w:spacing w:after="0" w:before="6" w:line="319" w:lineRule="exact"/>
        <w:ind w:hanging="284" w:left="396" w:right="0"/>
        <w:jc w:val="both"/>
        <w:rPr>
          <w:b w:val="1"/>
          <w:sz w:val="28"/>
        </w:rPr>
      </w:pPr>
      <w:r>
        <w:rPr>
          <w:b w:val="1"/>
          <w:sz w:val="28"/>
        </w:rPr>
        <w:t>Ориентировка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собственном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теле</w:t>
      </w:r>
    </w:p>
    <w:p w14:paraId="26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40" w:lineRule="auto"/>
        <w:ind w:hanging="361" w:left="833" w:right="107"/>
        <w:jc w:val="both"/>
        <w:rPr>
          <w:sz w:val="28"/>
        </w:rPr>
      </w:pPr>
      <w:r>
        <w:rPr>
          <w:i w:val="1"/>
          <w:sz w:val="28"/>
        </w:rPr>
        <w:t xml:space="preserve">«Вот какие мы» </w:t>
      </w:r>
      <w:r>
        <w:rPr>
          <w:sz w:val="28"/>
        </w:rPr>
        <w:t>(«Покажите свой живот, свою спинку»: Живот — впереди,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спинка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сзади.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животик?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8"/>
          <w:sz w:val="28"/>
        </w:rPr>
        <w:t xml:space="preserve"> </w:t>
      </w:r>
      <w:r>
        <w:rPr>
          <w:sz w:val="28"/>
        </w:rPr>
        <w:t>спинка?).</w:t>
      </w:r>
    </w:p>
    <w:p w14:paraId="27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337" w:lineRule="exact"/>
        <w:ind w:hanging="361" w:left="833" w:right="0"/>
        <w:jc w:val="both"/>
        <w:rPr>
          <w:sz w:val="28"/>
        </w:rPr>
      </w:pPr>
      <w:r>
        <w:rPr>
          <w:i w:val="1"/>
          <w:sz w:val="28"/>
        </w:rPr>
        <w:t>«Наводим</w:t>
      </w:r>
      <w:r>
        <w:rPr>
          <w:i w:val="1"/>
          <w:spacing w:val="10"/>
          <w:sz w:val="28"/>
        </w:rPr>
        <w:t xml:space="preserve"> </w:t>
      </w:r>
      <w:r>
        <w:rPr>
          <w:i w:val="1"/>
          <w:sz w:val="28"/>
        </w:rPr>
        <w:t>порядок»</w:t>
      </w:r>
      <w:r>
        <w:rPr>
          <w:i w:val="1"/>
          <w:spacing w:val="-3"/>
          <w:sz w:val="28"/>
        </w:rPr>
        <w:t xml:space="preserve"> </w:t>
      </w:r>
      <w:r>
        <w:rPr>
          <w:sz w:val="28"/>
        </w:rPr>
        <w:t>(перед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1"/>
          <w:sz w:val="28"/>
        </w:rPr>
        <w:t xml:space="preserve"> </w:t>
      </w:r>
      <w:r>
        <w:rPr>
          <w:sz w:val="28"/>
        </w:rPr>
        <w:t>варежки,</w:t>
      </w:r>
      <w:r>
        <w:rPr>
          <w:spacing w:val="12"/>
          <w:sz w:val="28"/>
        </w:rPr>
        <w:t xml:space="preserve"> </w:t>
      </w:r>
      <w:r>
        <w:rPr>
          <w:sz w:val="28"/>
        </w:rPr>
        <w:t>перчатки,</w:t>
      </w:r>
      <w:r>
        <w:rPr>
          <w:spacing w:val="11"/>
          <w:sz w:val="28"/>
        </w:rPr>
        <w:t xml:space="preserve"> </w:t>
      </w:r>
      <w:r>
        <w:rPr>
          <w:sz w:val="28"/>
        </w:rPr>
        <w:t>сандалии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</w:p>
    <w:p w14:paraId="28000000">
      <w:pPr>
        <w:pStyle w:val="Style_2"/>
        <w:spacing w:before="5" w:line="321" w:lineRule="exact"/>
        <w:ind w:firstLine="0"/>
      </w:pPr>
      <w:r>
        <w:t>«Найди</w:t>
      </w:r>
      <w:r>
        <w:rPr>
          <w:spacing w:val="-8"/>
        </w:rPr>
        <w:t xml:space="preserve"> </w:t>
      </w:r>
      <w:r>
        <w:t>пару»,</w:t>
      </w:r>
      <w:r>
        <w:rPr>
          <w:spacing w:val="-1"/>
        </w:rPr>
        <w:t xml:space="preserve"> </w:t>
      </w:r>
      <w:r>
        <w:t>«Правильно</w:t>
      </w:r>
      <w:r>
        <w:rPr>
          <w:spacing w:val="-8"/>
        </w:rPr>
        <w:t xml:space="preserve"> </w:t>
      </w:r>
      <w:r>
        <w:t>поставь</w:t>
      </w:r>
      <w:r>
        <w:rPr>
          <w:spacing w:val="-9"/>
        </w:rPr>
        <w:t xml:space="preserve"> </w:t>
      </w:r>
      <w:r>
        <w:t>сандалии»).</w:t>
      </w:r>
    </w:p>
    <w:p w14:paraId="29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52" w:lineRule="auto"/>
        <w:ind w:hanging="361" w:left="833" w:right="104"/>
        <w:jc w:val="both"/>
        <w:rPr>
          <w:sz w:val="28"/>
        </w:rPr>
      </w:pPr>
      <w:r>
        <w:rPr>
          <w:i w:val="1"/>
          <w:sz w:val="28"/>
        </w:rPr>
        <w:t xml:space="preserve">«Ладошки и следы» </w:t>
      </w:r>
      <w:r>
        <w:rPr>
          <w:sz w:val="28"/>
        </w:rPr>
        <w:t>(Ребенку предлагаются контуры нескольких ладошек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 и контур ладошки,</w:t>
      </w:r>
      <w:r>
        <w:rPr>
          <w:spacing w:val="1"/>
          <w:sz w:val="28"/>
        </w:rPr>
        <w:t xml:space="preserve"> </w:t>
      </w:r>
      <w:r>
        <w:rPr>
          <w:sz w:val="28"/>
        </w:rPr>
        <w:t>к которой надо найти пару из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вариантов).</w:t>
      </w:r>
    </w:p>
    <w:p w14:paraId="2A000000">
      <w:pPr>
        <w:pStyle w:val="Style_1"/>
        <w:numPr>
          <w:ilvl w:val="0"/>
          <w:numId w:val="4"/>
        </w:numPr>
        <w:tabs>
          <w:tab w:leader="none" w:pos="397" w:val="left"/>
        </w:tabs>
        <w:spacing w:after="0" w:before="2" w:line="319" w:lineRule="exact"/>
        <w:ind w:hanging="284" w:left="396" w:right="0"/>
        <w:jc w:val="both"/>
      </w:pPr>
      <w:r>
        <w:t>Ориентировка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трехмерном</w:t>
      </w:r>
      <w:r>
        <w:rPr>
          <w:spacing w:val="-5"/>
        </w:rPr>
        <w:t xml:space="preserve"> </w:t>
      </w:r>
      <w:r>
        <w:t>пространстве</w:t>
      </w:r>
    </w:p>
    <w:p w14:paraId="2B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40" w:lineRule="auto"/>
        <w:ind w:hanging="361" w:left="833" w:right="116"/>
        <w:jc w:val="both"/>
        <w:rPr>
          <w:sz w:val="28"/>
        </w:rPr>
      </w:pPr>
      <w:r>
        <w:rPr>
          <w:i w:val="1"/>
          <w:sz w:val="28"/>
        </w:rPr>
        <w:t xml:space="preserve">«Поезд» </w:t>
      </w:r>
      <w:r>
        <w:rPr>
          <w:sz w:val="28"/>
        </w:rPr>
        <w:t>(Перед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вопросы: «Кто впереди?</w:t>
      </w:r>
      <w:r>
        <w:rPr>
          <w:spacing w:val="-3"/>
          <w:sz w:val="28"/>
        </w:rPr>
        <w:t xml:space="preserve"> </w:t>
      </w:r>
      <w:r>
        <w:rPr>
          <w:sz w:val="28"/>
        </w:rPr>
        <w:t>Кто сзади?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5"/>
          <w:sz w:val="28"/>
        </w:rPr>
        <w:t xml:space="preserve"> </w:t>
      </w:r>
      <w:r>
        <w:rPr>
          <w:sz w:val="28"/>
        </w:rPr>
        <w:t>далеко?</w:t>
      </w:r>
      <w:r>
        <w:rPr>
          <w:spacing w:val="-3"/>
          <w:sz w:val="28"/>
        </w:rPr>
        <w:t xml:space="preserve"> </w:t>
      </w:r>
      <w:r>
        <w:rPr>
          <w:sz w:val="28"/>
        </w:rPr>
        <w:t>Кто близко?»)</w:t>
      </w:r>
    </w:p>
    <w:p w14:paraId="2C000000">
      <w:pPr>
        <w:sectPr>
          <w:pgSz w:h="16840" w:orient="portrait" w:w="11910"/>
          <w:pgMar w:bottom="280" w:left="1020" w:right="740" w:top="1180"/>
        </w:sectPr>
      </w:pPr>
    </w:p>
    <w:p w14:paraId="2D000000">
      <w:pPr>
        <w:pStyle w:val="Style_4"/>
        <w:numPr>
          <w:ilvl w:val="1"/>
          <w:numId w:val="4"/>
        </w:numPr>
        <w:tabs>
          <w:tab w:leader="none" w:pos="833" w:val="left"/>
          <w:tab w:leader="none" w:pos="834" w:val="left"/>
          <w:tab w:leader="none" w:pos="2056" w:val="left"/>
          <w:tab w:leader="none" w:pos="4067" w:val="left"/>
          <w:tab w:leader="none" w:pos="5419" w:val="left"/>
          <w:tab w:leader="none" w:pos="5913" w:val="left"/>
          <w:tab w:leader="none" w:pos="6825" w:val="left"/>
          <w:tab w:leader="none" w:pos="8052" w:val="left"/>
          <w:tab w:leader="none" w:pos="8705" w:val="left"/>
        </w:tabs>
        <w:spacing w:after="0" w:before="87" w:line="240" w:lineRule="auto"/>
        <w:ind w:hanging="361" w:left="833" w:right="0"/>
        <w:jc w:val="left"/>
        <w:rPr>
          <w:sz w:val="28"/>
        </w:rPr>
      </w:pPr>
      <w:r>
        <w:rPr>
          <w:i w:val="1"/>
          <w:sz w:val="28"/>
        </w:rPr>
        <w:t>«Собери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сказку» </w:t>
      </w:r>
      <w:r>
        <w:rPr>
          <w:sz w:val="28"/>
        </w:rPr>
        <w:t>(Перед</w:t>
      </w:r>
      <w:r>
        <w:rPr>
          <w:sz w:val="28"/>
        </w:rPr>
        <w:tab/>
      </w:r>
      <w:r>
        <w:rPr>
          <w:sz w:val="28"/>
        </w:rPr>
        <w:t>ребенком</w:t>
      </w:r>
      <w:r>
        <w:rPr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</w:r>
      <w:r>
        <w:rPr>
          <w:sz w:val="28"/>
        </w:rPr>
        <w:t>набор</w:t>
      </w:r>
      <w:r>
        <w:rPr>
          <w:sz w:val="28"/>
        </w:rPr>
        <w:tab/>
      </w:r>
      <w:r>
        <w:rPr>
          <w:sz w:val="28"/>
        </w:rPr>
        <w:t>игрушек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предметов:</w:t>
      </w:r>
    </w:p>
    <w:p w14:paraId="2E000000">
      <w:pPr>
        <w:pStyle w:val="Style_2"/>
        <w:spacing w:before="8" w:line="252" w:lineRule="auto"/>
        <w:ind w:firstLine="0"/>
        <w:jc w:val="left"/>
      </w:pPr>
      <w:r>
        <w:t>«Поставь</w:t>
      </w:r>
      <w:r>
        <w:rPr>
          <w:spacing w:val="65"/>
        </w:rPr>
        <w:t xml:space="preserve"> </w:t>
      </w:r>
      <w:r>
        <w:t>лошадку</w:t>
      </w:r>
      <w:r>
        <w:rPr>
          <w:spacing w:val="63"/>
        </w:rPr>
        <w:t xml:space="preserve"> </w:t>
      </w:r>
      <w:r>
        <w:t>близко</w:t>
      </w:r>
      <w:r>
        <w:rPr>
          <w:spacing w:val="67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домику.</w:t>
      </w:r>
      <w:r>
        <w:rPr>
          <w:spacing w:val="69"/>
        </w:rPr>
        <w:t xml:space="preserve"> </w:t>
      </w:r>
      <w:r>
        <w:t>Поставь</w:t>
      </w:r>
      <w:r>
        <w:rPr>
          <w:spacing w:val="66"/>
        </w:rPr>
        <w:t xml:space="preserve"> </w:t>
      </w:r>
      <w:r>
        <w:t>человечка</w:t>
      </w:r>
      <w:r>
        <w:rPr>
          <w:spacing w:val="68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домом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елкой»).</w:t>
      </w:r>
    </w:p>
    <w:p w14:paraId="2F000000">
      <w:pPr>
        <w:pStyle w:val="Style_4"/>
        <w:numPr>
          <w:ilvl w:val="1"/>
          <w:numId w:val="4"/>
        </w:numPr>
        <w:tabs>
          <w:tab w:leader="none" w:pos="833" w:val="left"/>
          <w:tab w:leader="none" w:pos="834" w:val="left"/>
        </w:tabs>
        <w:spacing w:after="0" w:before="0" w:line="331" w:lineRule="exact"/>
        <w:ind w:hanging="361" w:left="833" w:right="0"/>
        <w:jc w:val="left"/>
        <w:rPr>
          <w:sz w:val="28"/>
        </w:rPr>
      </w:pPr>
      <w:r>
        <w:rPr>
          <w:i w:val="1"/>
          <w:sz w:val="28"/>
        </w:rPr>
        <w:t>«Найди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клад»</w:t>
      </w:r>
      <w:r>
        <w:rPr>
          <w:i w:val="1"/>
          <w:spacing w:val="-3"/>
          <w:sz w:val="28"/>
        </w:rPr>
        <w:t xml:space="preserve"> </w:t>
      </w:r>
      <w:r>
        <w:rPr>
          <w:sz w:val="28"/>
        </w:rPr>
        <w:t>(ориентировка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схемам).</w:t>
      </w:r>
    </w:p>
    <w:p w14:paraId="30000000">
      <w:pPr>
        <w:pStyle w:val="Style_4"/>
        <w:numPr>
          <w:ilvl w:val="1"/>
          <w:numId w:val="4"/>
        </w:numPr>
        <w:tabs>
          <w:tab w:leader="none" w:pos="833" w:val="left"/>
          <w:tab w:leader="none" w:pos="834" w:val="left"/>
        </w:tabs>
        <w:spacing w:after="0" w:before="0" w:line="342" w:lineRule="exact"/>
        <w:ind w:hanging="361" w:left="833" w:right="0"/>
        <w:jc w:val="left"/>
        <w:rPr>
          <w:sz w:val="28"/>
        </w:rPr>
      </w:pPr>
      <w:r>
        <w:rPr>
          <w:i w:val="1"/>
          <w:sz w:val="28"/>
        </w:rPr>
        <w:t>«Где</w:t>
      </w:r>
      <w:r>
        <w:rPr>
          <w:i w:val="1"/>
          <w:spacing w:val="-5"/>
          <w:sz w:val="28"/>
        </w:rPr>
        <w:t xml:space="preserve"> </w:t>
      </w:r>
      <w:r>
        <w:rPr>
          <w:i w:val="1"/>
          <w:sz w:val="28"/>
        </w:rPr>
        <w:t>гудит</w:t>
      </w:r>
      <w:r>
        <w:rPr>
          <w:i w:val="1"/>
          <w:spacing w:val="-4"/>
          <w:sz w:val="28"/>
        </w:rPr>
        <w:t xml:space="preserve"> </w:t>
      </w:r>
      <w:r>
        <w:rPr>
          <w:i w:val="1"/>
          <w:sz w:val="28"/>
        </w:rPr>
        <w:t>паровоз»</w:t>
      </w:r>
      <w:r>
        <w:rPr>
          <w:i w:val="1"/>
          <w:spacing w:val="-3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звука).</w:t>
      </w:r>
    </w:p>
    <w:p w14:paraId="31000000">
      <w:pPr>
        <w:pStyle w:val="Style_1"/>
        <w:numPr>
          <w:ilvl w:val="0"/>
          <w:numId w:val="3"/>
        </w:numPr>
        <w:tabs>
          <w:tab w:leader="none" w:pos="1040" w:val="left"/>
        </w:tabs>
        <w:spacing w:after="0" w:before="133" w:line="319" w:lineRule="exact"/>
        <w:ind w:hanging="361" w:left="1039" w:right="0"/>
        <w:jc w:val="left"/>
      </w:pPr>
      <w:bookmarkStart w:id="6" w:name="II. Развитие временно-пространственной о"/>
      <w:bookmarkEnd w:id="6"/>
      <w:r>
        <w:t>Р</w:t>
      </w:r>
      <w:r>
        <w:t>азвитие</w:t>
      </w:r>
      <w:r>
        <w:rPr>
          <w:spacing w:val="-15"/>
        </w:rPr>
        <w:t xml:space="preserve"> </w:t>
      </w:r>
      <w:r>
        <w:t>временно-пространственной</w:t>
      </w:r>
      <w:r>
        <w:rPr>
          <w:spacing w:val="-13"/>
        </w:rPr>
        <w:t xml:space="preserve"> </w:t>
      </w:r>
      <w:r>
        <w:t>ориентировки</w:t>
      </w:r>
    </w:p>
    <w:p w14:paraId="32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40" w:lineRule="auto"/>
        <w:ind w:hanging="361" w:left="833" w:right="113"/>
        <w:jc w:val="both"/>
        <w:rPr>
          <w:sz w:val="28"/>
        </w:rPr>
      </w:pPr>
      <w:r>
        <w:rPr>
          <w:i w:val="1"/>
          <w:sz w:val="28"/>
        </w:rPr>
        <w:t>«Зайчик</w:t>
      </w:r>
      <w:r>
        <w:rPr>
          <w:i w:val="1"/>
          <w:spacing w:val="64"/>
          <w:sz w:val="28"/>
        </w:rPr>
        <w:t xml:space="preserve"> </w:t>
      </w:r>
      <w:r>
        <w:rPr>
          <w:i w:val="1"/>
          <w:sz w:val="28"/>
        </w:rPr>
        <w:t>пошел</w:t>
      </w:r>
      <w:r>
        <w:rPr>
          <w:i w:val="1"/>
          <w:spacing w:val="63"/>
          <w:sz w:val="28"/>
        </w:rPr>
        <w:t xml:space="preserve"> </w:t>
      </w:r>
      <w:r>
        <w:rPr>
          <w:i w:val="1"/>
          <w:sz w:val="28"/>
        </w:rPr>
        <w:t>в</w:t>
      </w:r>
      <w:r>
        <w:rPr>
          <w:i w:val="1"/>
          <w:spacing w:val="64"/>
          <w:sz w:val="28"/>
        </w:rPr>
        <w:t xml:space="preserve"> </w:t>
      </w:r>
      <w:r>
        <w:rPr>
          <w:i w:val="1"/>
          <w:sz w:val="28"/>
        </w:rPr>
        <w:t>гости»</w:t>
      </w:r>
      <w:r>
        <w:rPr>
          <w:i w:val="1"/>
          <w:spacing w:val="4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роли</w:t>
      </w:r>
      <w:r>
        <w:rPr>
          <w:spacing w:val="64"/>
          <w:sz w:val="28"/>
        </w:rPr>
        <w:t xml:space="preserve"> </w:t>
      </w:r>
      <w:r>
        <w:rPr>
          <w:sz w:val="28"/>
        </w:rPr>
        <w:t>зайчика</w:t>
      </w:r>
      <w:r>
        <w:rPr>
          <w:spacing w:val="65"/>
          <w:sz w:val="28"/>
        </w:rPr>
        <w:t xml:space="preserve"> </w:t>
      </w:r>
      <w:r>
        <w:rPr>
          <w:sz w:val="28"/>
        </w:rPr>
        <w:t>идет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белке,</w:t>
      </w:r>
      <w:r>
        <w:rPr>
          <w:spacing w:val="-1"/>
          <w:sz w:val="28"/>
        </w:rPr>
        <w:t xml:space="preserve"> </w:t>
      </w:r>
      <w:r>
        <w:rPr>
          <w:sz w:val="28"/>
        </w:rPr>
        <w:t>ежику, лягушке. У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сначала,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потом, 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конце?)</w:t>
      </w:r>
    </w:p>
    <w:p w14:paraId="33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52" w:lineRule="auto"/>
        <w:ind w:hanging="361" w:left="833" w:right="108"/>
        <w:jc w:val="both"/>
        <w:rPr>
          <w:sz w:val="28"/>
        </w:rPr>
      </w:pPr>
      <w:r>
        <w:rPr>
          <w:i w:val="1"/>
          <w:sz w:val="28"/>
        </w:rPr>
        <w:t>«Что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сначала,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что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 xml:space="preserve">потом» </w:t>
      </w:r>
      <w:r>
        <w:rPr>
          <w:sz w:val="28"/>
        </w:rPr>
        <w:t>(Взрослый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дает ребенку задания: 1) 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попрыгай, потом сядь на корточки, в конце хлопни в ладоши; 2) 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покачай мишку, потом покорми зайку, в конце наряди куклу —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2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действий).</w:t>
      </w:r>
    </w:p>
    <w:p w14:paraId="34000000">
      <w:pPr>
        <w:pStyle w:val="Style_4"/>
        <w:numPr>
          <w:ilvl w:val="1"/>
          <w:numId w:val="4"/>
        </w:numPr>
        <w:tabs>
          <w:tab w:leader="none" w:pos="834" w:val="left"/>
        </w:tabs>
        <w:spacing w:after="0" w:before="0" w:line="252" w:lineRule="auto"/>
        <w:ind w:hanging="361" w:left="833" w:right="111"/>
        <w:jc w:val="both"/>
        <w:rPr>
          <w:sz w:val="28"/>
        </w:rPr>
      </w:pPr>
      <w:r>
        <w:rPr>
          <w:i w:val="1"/>
          <w:sz w:val="28"/>
        </w:rPr>
        <w:t xml:space="preserve">«Посмотри и повтори» </w:t>
      </w:r>
      <w:r>
        <w:rPr>
          <w:sz w:val="28"/>
        </w:rPr>
        <w:t>(Взрослый показывает серию движений,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повторяет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последовательности)</w:t>
      </w:r>
    </w:p>
    <w:p w14:paraId="35000000">
      <w:pPr>
        <w:pStyle w:val="Style_1"/>
        <w:numPr>
          <w:ilvl w:val="0"/>
          <w:numId w:val="3"/>
        </w:numPr>
        <w:tabs>
          <w:tab w:leader="none" w:pos="583" w:val="left"/>
        </w:tabs>
        <w:spacing w:after="0" w:before="100" w:line="240" w:lineRule="auto"/>
        <w:ind w:firstLine="0" w:left="113" w:right="664"/>
        <w:jc w:val="both"/>
      </w:pPr>
      <w:bookmarkStart w:id="7" w:name="III. Развитие динамической и темпо-ритми"/>
      <w:bookmarkEnd w:id="7"/>
      <w:r>
        <w:t>Р</w:t>
      </w:r>
      <w:r>
        <w:t>азвитие</w:t>
      </w:r>
      <w:r>
        <w:rPr>
          <w:spacing w:val="-5"/>
        </w:rPr>
        <w:t xml:space="preserve"> </w:t>
      </w:r>
      <w:r>
        <w:t>динамической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темпо-ритмической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движений</w:t>
      </w:r>
      <w:r>
        <w:rPr>
          <w:spacing w:val="-68"/>
        </w:rPr>
        <w:t xml:space="preserve"> </w:t>
      </w:r>
      <w:r>
        <w:rPr>
          <w:u w:val="single"/>
        </w:rPr>
        <w:t>Направления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работы:</w:t>
      </w:r>
    </w:p>
    <w:p w14:paraId="36000000">
      <w:pPr>
        <w:pStyle w:val="Style_4"/>
        <w:numPr>
          <w:ilvl w:val="1"/>
          <w:numId w:val="3"/>
        </w:numPr>
        <w:tabs>
          <w:tab w:leader="none" w:pos="833" w:val="left"/>
          <w:tab w:leader="none" w:pos="834" w:val="left"/>
        </w:tabs>
        <w:spacing w:after="0" w:before="0" w:line="335" w:lineRule="exact"/>
        <w:ind w:hanging="361" w:left="833" w:right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</w:t>
      </w:r>
    </w:p>
    <w:p w14:paraId="37000000">
      <w:pPr>
        <w:pStyle w:val="Style_4"/>
        <w:numPr>
          <w:ilvl w:val="1"/>
          <w:numId w:val="3"/>
        </w:numPr>
        <w:tabs>
          <w:tab w:leader="none" w:pos="833" w:val="left"/>
          <w:tab w:leader="none" w:pos="834" w:val="left"/>
        </w:tabs>
        <w:spacing w:after="0" w:before="3" w:line="342" w:lineRule="exact"/>
        <w:ind w:hanging="361" w:left="833" w:right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моторики</w:t>
      </w:r>
    </w:p>
    <w:p w14:paraId="38000000">
      <w:pPr>
        <w:pStyle w:val="Style_4"/>
        <w:numPr>
          <w:ilvl w:val="1"/>
          <w:numId w:val="3"/>
        </w:numPr>
        <w:tabs>
          <w:tab w:leader="none" w:pos="833" w:val="left"/>
          <w:tab w:leader="none" w:pos="834" w:val="left"/>
        </w:tabs>
        <w:spacing w:after="0" w:before="0" w:line="341" w:lineRule="exact"/>
        <w:ind w:hanging="361" w:left="833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</w:t>
      </w:r>
    </w:p>
    <w:p w14:paraId="39000000">
      <w:pPr>
        <w:pStyle w:val="Style_4"/>
        <w:numPr>
          <w:ilvl w:val="1"/>
          <w:numId w:val="3"/>
        </w:numPr>
        <w:tabs>
          <w:tab w:leader="none" w:pos="833" w:val="left"/>
          <w:tab w:leader="none" w:pos="834" w:val="left"/>
        </w:tabs>
        <w:spacing w:after="0" w:before="0" w:line="341" w:lineRule="exact"/>
        <w:ind w:hanging="361" w:left="833" w:right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</w:t>
      </w:r>
    </w:p>
    <w:p w14:paraId="3A000000">
      <w:pPr>
        <w:pStyle w:val="Style_4"/>
        <w:numPr>
          <w:ilvl w:val="1"/>
          <w:numId w:val="3"/>
        </w:numPr>
        <w:tabs>
          <w:tab w:leader="none" w:pos="833" w:val="left"/>
          <w:tab w:leader="none" w:pos="834" w:val="left"/>
        </w:tabs>
        <w:spacing w:after="0" w:before="0" w:line="342" w:lineRule="exact"/>
        <w:ind w:hanging="361" w:left="833" w:right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ритма</w:t>
      </w:r>
    </w:p>
    <w:p w14:paraId="3B000000">
      <w:pPr>
        <w:pStyle w:val="Style_1"/>
        <w:spacing w:before="133"/>
        <w:ind/>
        <w:jc w:val="left"/>
      </w:pPr>
      <w:bookmarkStart w:id="8" w:name="Совершенствование движений моторики: общ"/>
      <w:bookmarkEnd w:id="8"/>
      <w:r>
        <w:t>Совершенствование</w:t>
      </w:r>
      <w:r>
        <w:rPr>
          <w:spacing w:val="-7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моторики:</w:t>
      </w:r>
      <w:r>
        <w:rPr>
          <w:spacing w:val="-3"/>
        </w:rPr>
        <w:t xml:space="preserve"> </w:t>
      </w:r>
      <w:r>
        <w:t>общей,</w:t>
      </w:r>
      <w:r>
        <w:rPr>
          <w:spacing w:val="-4"/>
        </w:rPr>
        <w:t xml:space="preserve"> </w:t>
      </w:r>
      <w:r>
        <w:t>мелкой,</w:t>
      </w:r>
      <w:r>
        <w:rPr>
          <w:spacing w:val="-5"/>
        </w:rPr>
        <w:t xml:space="preserve"> </w:t>
      </w:r>
      <w:r>
        <w:t>артикуляционной</w:t>
      </w:r>
    </w:p>
    <w:p w14:paraId="3C000000">
      <w:pPr>
        <w:pStyle w:val="Style_2"/>
        <w:spacing w:before="4" w:line="252" w:lineRule="auto"/>
        <w:ind w:firstLine="566" w:left="113" w:right="118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переключаемости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движений.</w:t>
      </w:r>
    </w:p>
    <w:p w14:paraId="3D000000">
      <w:pPr>
        <w:pStyle w:val="Style_3"/>
        <w:numPr>
          <w:ilvl w:val="1"/>
          <w:numId w:val="3"/>
        </w:numPr>
        <w:tabs>
          <w:tab w:leader="none" w:pos="834" w:val="left"/>
        </w:tabs>
        <w:spacing w:after="0" w:before="0" w:line="336" w:lineRule="exact"/>
        <w:ind w:hanging="361" w:left="833" w:right="0"/>
        <w:jc w:val="both"/>
      </w:pPr>
      <w:r>
        <w:t>«Делай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я»</w:t>
      </w:r>
    </w:p>
    <w:p w14:paraId="3E000000">
      <w:pPr>
        <w:pStyle w:val="Style_2"/>
        <w:spacing w:before="4" w:line="240" w:lineRule="auto"/>
        <w:ind w:firstLine="566" w:left="113" w:right="107"/>
      </w:pPr>
      <w:r>
        <w:t>Логопед выполняет серии вначале из двух, затем из трех-четырех движений,</w:t>
      </w:r>
      <w:r>
        <w:rPr>
          <w:spacing w:val="1"/>
        </w:rPr>
        <w:t xml:space="preserve"> </w:t>
      </w:r>
      <w:r>
        <w:t>дети выполняют инструкции: «Делайте как я», «Продолжайте сами»: 1) Сели —</w:t>
      </w:r>
      <w:r>
        <w:rPr>
          <w:spacing w:val="1"/>
        </w:rPr>
        <w:t xml:space="preserve"> </w:t>
      </w:r>
      <w:r>
        <w:t>встали,</w:t>
      </w:r>
      <w:r>
        <w:rPr>
          <w:spacing w:val="34"/>
        </w:rPr>
        <w:t xml:space="preserve"> </w:t>
      </w:r>
      <w:r>
        <w:t>сели</w:t>
      </w:r>
      <w:r>
        <w:rPr>
          <w:spacing w:val="35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встали,</w:t>
      </w:r>
      <w:r>
        <w:rPr>
          <w:spacing w:val="34"/>
        </w:rPr>
        <w:t xml:space="preserve"> </w:t>
      </w:r>
      <w:r>
        <w:t>…</w:t>
      </w:r>
      <w:r>
        <w:rPr>
          <w:spacing w:val="32"/>
        </w:rPr>
        <w:t xml:space="preserve"> </w:t>
      </w:r>
      <w:r>
        <w:t>2)</w:t>
      </w:r>
      <w:r>
        <w:rPr>
          <w:spacing w:val="30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стороны</w:t>
      </w:r>
      <w:r>
        <w:rPr>
          <w:spacing w:val="37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пояс,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стороны</w:t>
      </w:r>
      <w:r>
        <w:rPr>
          <w:spacing w:val="36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пояс,</w:t>
      </w:r>
    </w:p>
    <w:p w14:paraId="3F000000">
      <w:pPr>
        <w:pStyle w:val="Style_2"/>
        <w:spacing w:before="4"/>
        <w:ind w:firstLine="0" w:left="113"/>
      </w:pPr>
      <w:r>
        <w:t>…3) Нога</w:t>
      </w:r>
      <w:r>
        <w:rPr>
          <w:spacing w:val="-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назад —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 вперед —</w:t>
      </w:r>
      <w:r>
        <w:rPr>
          <w:spacing w:val="-2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сторону.</w:t>
      </w:r>
    </w:p>
    <w:p w14:paraId="40000000">
      <w:pPr>
        <w:pStyle w:val="Style_3"/>
        <w:numPr>
          <w:ilvl w:val="1"/>
          <w:numId w:val="3"/>
        </w:numPr>
        <w:tabs>
          <w:tab w:leader="none" w:pos="834" w:val="left"/>
        </w:tabs>
        <w:spacing w:after="0" w:before="3" w:line="240" w:lineRule="auto"/>
        <w:ind w:hanging="361" w:left="833" w:right="0"/>
        <w:jc w:val="both"/>
      </w:pPr>
      <w:r>
        <w:t>«Умелые</w:t>
      </w:r>
      <w:r>
        <w:rPr>
          <w:spacing w:val="-6"/>
        </w:rPr>
        <w:t xml:space="preserve"> </w:t>
      </w:r>
      <w:r>
        <w:t>ручки»</w:t>
      </w:r>
    </w:p>
    <w:p w14:paraId="41000000">
      <w:pPr>
        <w:pStyle w:val="Style_2"/>
        <w:spacing w:before="4"/>
        <w:ind w:firstLine="0" w:left="679"/>
      </w:pPr>
      <w:r>
        <w:t>Чередование</w:t>
      </w:r>
      <w:r>
        <w:rPr>
          <w:spacing w:val="16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поз:</w:t>
      </w:r>
      <w:r>
        <w:rPr>
          <w:spacing w:val="11"/>
        </w:rPr>
        <w:t xml:space="preserve"> </w:t>
      </w:r>
      <w:r>
        <w:t>1)</w:t>
      </w:r>
      <w:r>
        <w:rPr>
          <w:spacing w:val="15"/>
        </w:rPr>
        <w:t xml:space="preserve"> </w:t>
      </w:r>
      <w:r>
        <w:t>Кулачки</w:t>
      </w:r>
      <w:r>
        <w:rPr>
          <w:spacing w:val="2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ладошки,</w:t>
      </w:r>
      <w:r>
        <w:rPr>
          <w:spacing w:val="17"/>
        </w:rPr>
        <w:t xml:space="preserve"> </w:t>
      </w:r>
      <w:r>
        <w:t>…</w:t>
      </w:r>
      <w:r>
        <w:rPr>
          <w:spacing w:val="12"/>
        </w:rPr>
        <w:t xml:space="preserve"> </w:t>
      </w:r>
      <w:r>
        <w:t>2)</w:t>
      </w:r>
      <w:r>
        <w:rPr>
          <w:spacing w:val="15"/>
        </w:rPr>
        <w:t xml:space="preserve"> </w:t>
      </w:r>
      <w:r>
        <w:t>Колечки</w:t>
      </w:r>
      <w:r>
        <w:rPr>
          <w:spacing w:val="1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ушки</w:t>
      </w:r>
    </w:p>
    <w:p w14:paraId="42000000">
      <w:pPr>
        <w:pStyle w:val="Style_4"/>
        <w:numPr>
          <w:ilvl w:val="0"/>
          <w:numId w:val="2"/>
        </w:numPr>
        <w:tabs>
          <w:tab w:leader="none" w:pos="464" w:val="left"/>
        </w:tabs>
        <w:spacing w:after="0" w:before="9" w:line="240" w:lineRule="auto"/>
        <w:ind w:hanging="464" w:left="463" w:right="5311"/>
        <w:jc w:val="right"/>
        <w:rPr>
          <w:sz w:val="28"/>
        </w:rPr>
      </w:pPr>
      <w:r>
        <w:rPr>
          <w:sz w:val="28"/>
        </w:rPr>
        <w:t>рожки,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6"/>
          <w:sz w:val="28"/>
        </w:rPr>
        <w:t xml:space="preserve"> </w:t>
      </w:r>
      <w:r>
        <w:rPr>
          <w:sz w:val="28"/>
        </w:rPr>
        <w:t>3)</w:t>
      </w:r>
      <w:r>
        <w:rPr>
          <w:spacing w:val="-7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здороваются.</w:t>
      </w:r>
    </w:p>
    <w:p w14:paraId="43000000">
      <w:pPr>
        <w:pStyle w:val="Style_3"/>
        <w:numPr>
          <w:ilvl w:val="1"/>
          <w:numId w:val="2"/>
        </w:numPr>
        <w:tabs>
          <w:tab w:leader="none" w:pos="360" w:val="left"/>
          <w:tab w:leader="none" w:pos="361" w:val="left"/>
        </w:tabs>
        <w:spacing w:after="0" w:before="4" w:line="240" w:lineRule="auto"/>
        <w:ind w:hanging="834" w:left="833" w:right="5351"/>
        <w:jc w:val="right"/>
        <w:rPr>
          <w:rFonts w:ascii="Symbol" w:hAnsi="Symbol"/>
        </w:rPr>
      </w:pPr>
      <w:r>
        <w:rPr>
          <w:spacing w:val="-1"/>
        </w:rPr>
        <w:t>Артикуляционные</w:t>
      </w:r>
      <w:r>
        <w:rPr>
          <w:spacing w:val="-9"/>
        </w:rPr>
        <w:t xml:space="preserve"> </w:t>
      </w:r>
      <w:r>
        <w:t>упражнения</w:t>
      </w:r>
    </w:p>
    <w:p w14:paraId="44000000">
      <w:pPr>
        <w:pStyle w:val="Style_2"/>
        <w:spacing w:before="3"/>
        <w:ind w:firstLine="0" w:left="679"/>
        <w:jc w:val="left"/>
      </w:pPr>
      <w:r>
        <w:t>Чередование</w:t>
      </w:r>
      <w:r>
        <w:rPr>
          <w:spacing w:val="27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поз</w:t>
      </w:r>
      <w:r>
        <w:rPr>
          <w:spacing w:val="28"/>
        </w:rPr>
        <w:t xml:space="preserve"> </w:t>
      </w:r>
      <w:r>
        <w:t>органов</w:t>
      </w:r>
      <w:r>
        <w:rPr>
          <w:spacing w:val="26"/>
        </w:rPr>
        <w:t xml:space="preserve"> </w:t>
      </w:r>
      <w:r>
        <w:t>артикуляционного</w:t>
      </w:r>
      <w:r>
        <w:rPr>
          <w:spacing w:val="28"/>
        </w:rPr>
        <w:t xml:space="preserve"> </w:t>
      </w:r>
      <w:r>
        <w:t>аппарата:</w:t>
      </w:r>
      <w:r>
        <w:rPr>
          <w:spacing w:val="23"/>
        </w:rPr>
        <w:t xml:space="preserve"> </w:t>
      </w:r>
      <w:r>
        <w:t>1)</w:t>
      </w:r>
      <w:r>
        <w:rPr>
          <w:spacing w:val="30"/>
        </w:rPr>
        <w:t xml:space="preserve"> </w:t>
      </w:r>
      <w:r>
        <w:t>«Лягушка»</w:t>
      </w:r>
    </w:p>
    <w:p w14:paraId="45000000">
      <w:pPr>
        <w:pStyle w:val="Style_4"/>
        <w:numPr>
          <w:ilvl w:val="0"/>
          <w:numId w:val="2"/>
        </w:numPr>
        <w:tabs>
          <w:tab w:leader="none" w:pos="464" w:val="left"/>
        </w:tabs>
        <w:spacing w:after="0" w:before="5" w:line="240" w:lineRule="auto"/>
        <w:ind w:hanging="351" w:left="463" w:right="0"/>
        <w:jc w:val="left"/>
        <w:rPr>
          <w:sz w:val="28"/>
        </w:rPr>
      </w:pPr>
      <w:r>
        <w:rPr>
          <w:sz w:val="28"/>
        </w:rPr>
        <w:t>«Хоботок»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«Бублик»;</w:t>
      </w:r>
      <w:r>
        <w:rPr>
          <w:spacing w:val="-4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«Часики»; 3)</w:t>
      </w:r>
      <w:r>
        <w:rPr>
          <w:spacing w:val="-5"/>
          <w:sz w:val="28"/>
        </w:rPr>
        <w:t xml:space="preserve"> </w:t>
      </w:r>
      <w:r>
        <w:rPr>
          <w:sz w:val="28"/>
        </w:rPr>
        <w:t>«Лопатка»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«Иголочка».</w:t>
      </w:r>
    </w:p>
    <w:p w14:paraId="46000000">
      <w:pPr>
        <w:pStyle w:val="Style_1"/>
        <w:spacing w:before="134"/>
        <w:ind/>
        <w:jc w:val="left"/>
      </w:pPr>
      <w:bookmarkStart w:id="9" w:name="Развитие чувства темпа"/>
      <w:bookmarkEnd w:id="9"/>
      <w:r>
        <w:t>Развитие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темпа</w:t>
      </w:r>
    </w:p>
    <w:p w14:paraId="47000000">
      <w:pPr>
        <w:pStyle w:val="Style_2"/>
        <w:spacing w:before="5" w:line="252" w:lineRule="auto"/>
        <w:ind w:firstLine="566" w:left="113" w:right="123"/>
        <w:jc w:val="left"/>
      </w:pPr>
      <w:r>
        <w:t>Цель: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тактильно-кинестетических,</w:t>
      </w:r>
      <w:r>
        <w:rPr>
          <w:spacing w:val="2"/>
        </w:rPr>
        <w:t xml:space="preserve"> </w:t>
      </w:r>
      <w:r>
        <w:t>зрительных,</w:t>
      </w:r>
      <w:r>
        <w:rPr>
          <w:spacing w:val="3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ощущений.</w:t>
      </w:r>
    </w:p>
    <w:p w14:paraId="48000000">
      <w:pPr>
        <w:pStyle w:val="Style_3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0" w:line="336" w:lineRule="exact"/>
        <w:ind w:hanging="361" w:left="833" w:right="0"/>
        <w:jc w:val="left"/>
        <w:rPr>
          <w:rFonts w:ascii="Symbol" w:hAnsi="Symbol"/>
        </w:rPr>
      </w:pPr>
      <w:r>
        <w:t>«Мышка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кошка»</w:t>
      </w:r>
    </w:p>
    <w:p w14:paraId="49000000">
      <w:pPr>
        <w:pStyle w:val="Style_2"/>
        <w:spacing w:before="3" w:line="240" w:lineRule="auto"/>
        <w:ind w:firstLine="566" w:left="113"/>
        <w:jc w:val="left"/>
      </w:pPr>
      <w:r>
        <w:t>Взрослый</w:t>
      </w:r>
      <w:r>
        <w:rPr>
          <w:spacing w:val="6"/>
        </w:rPr>
        <w:t xml:space="preserve"> </w:t>
      </w:r>
      <w:r>
        <w:t>показывает</w:t>
      </w:r>
      <w:r>
        <w:rPr>
          <w:spacing w:val="4"/>
        </w:rPr>
        <w:t xml:space="preserve"> </w:t>
      </w:r>
      <w:r>
        <w:t>детям,</w:t>
      </w:r>
      <w:r>
        <w:rPr>
          <w:spacing w:val="1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легко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носочках</w:t>
      </w:r>
      <w:r>
        <w:rPr>
          <w:spacing w:val="2"/>
        </w:rPr>
        <w:t xml:space="preserve"> </w:t>
      </w:r>
      <w:r>
        <w:t>бежит</w:t>
      </w:r>
      <w:r>
        <w:rPr>
          <w:spacing w:val="5"/>
        </w:rPr>
        <w:t xml:space="preserve"> </w:t>
      </w:r>
      <w:r>
        <w:t>мышка,</w:t>
      </w:r>
      <w:r>
        <w:rPr>
          <w:spacing w:val="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нею</w:t>
      </w:r>
      <w:r>
        <w:rPr>
          <w:spacing w:val="54"/>
        </w:rPr>
        <w:t xml:space="preserve"> </w:t>
      </w:r>
      <w:r>
        <w:t>медленно</w:t>
      </w:r>
      <w:r>
        <w:rPr>
          <w:spacing w:val="56"/>
        </w:rPr>
        <w:t xml:space="preserve"> </w:t>
      </w:r>
      <w:r>
        <w:t>крадется</w:t>
      </w:r>
      <w:r>
        <w:rPr>
          <w:spacing w:val="57"/>
        </w:rPr>
        <w:t xml:space="preserve"> </w:t>
      </w:r>
      <w:r>
        <w:t>кошка.</w:t>
      </w:r>
      <w:r>
        <w:rPr>
          <w:spacing w:val="58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выполняются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кругу</w:t>
      </w:r>
      <w:r>
        <w:rPr>
          <w:spacing w:val="52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звуки</w:t>
      </w:r>
    </w:p>
    <w:p w14:paraId="4A000000">
      <w:pPr>
        <w:sectPr>
          <w:pgSz w:h="16840" w:orient="portrait" w:w="11910"/>
          <w:pgMar w:bottom="280" w:left="1020" w:right="740" w:top="1020"/>
        </w:sectPr>
      </w:pPr>
    </w:p>
    <w:p w14:paraId="4B000000">
      <w:pPr>
        <w:pStyle w:val="Style_2"/>
        <w:spacing w:before="57" w:line="252" w:lineRule="auto"/>
        <w:ind w:firstLine="0" w:left="113"/>
        <w:jc w:val="left"/>
      </w:pPr>
      <w:r>
        <w:t>бубна.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частые</w:t>
      </w:r>
      <w:r>
        <w:rPr>
          <w:spacing w:val="6"/>
        </w:rPr>
        <w:t xml:space="preserve"> </w:t>
      </w:r>
      <w:r>
        <w:t>удары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быстро,</w:t>
      </w:r>
      <w:r>
        <w:rPr>
          <w:spacing w:val="7"/>
        </w:rPr>
        <w:t xml:space="preserve"> </w:t>
      </w:r>
      <w:r>
        <w:t>как мышки,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редкие</w:t>
      </w:r>
      <w:r>
        <w:rPr>
          <w:spacing w:val="7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медленно,</w:t>
      </w:r>
      <w:r>
        <w:rPr>
          <w:spacing w:val="8"/>
        </w:rPr>
        <w:t xml:space="preserve"> </w:t>
      </w:r>
      <w:r>
        <w:t>спокойно,</w:t>
      </w:r>
      <w:r>
        <w:rPr>
          <w:spacing w:val="-67"/>
        </w:rPr>
        <w:t xml:space="preserve"> </w:t>
      </w:r>
      <w:r>
        <w:t>как кошка.</w:t>
      </w:r>
    </w:p>
    <w:p w14:paraId="4C000000">
      <w:pPr>
        <w:pStyle w:val="Style_3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0" w:line="336" w:lineRule="exact"/>
        <w:ind w:hanging="361" w:left="833" w:right="0"/>
        <w:jc w:val="left"/>
        <w:rPr>
          <w:rFonts w:ascii="Symbol" w:hAnsi="Symbol"/>
        </w:rPr>
      </w:pPr>
      <w:r>
        <w:t>«Кулачки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ладошки»</w:t>
      </w:r>
    </w:p>
    <w:p w14:paraId="4D000000">
      <w:pPr>
        <w:pStyle w:val="Style_2"/>
        <w:spacing w:before="4" w:line="252" w:lineRule="auto"/>
        <w:ind w:firstLine="566" w:left="113"/>
        <w:jc w:val="left"/>
      </w:pPr>
      <w:r>
        <w:t>Взрослый</w:t>
      </w:r>
      <w:r>
        <w:rPr>
          <w:spacing w:val="27"/>
        </w:rPr>
        <w:t xml:space="preserve"> </w:t>
      </w:r>
      <w:r>
        <w:t>читает</w:t>
      </w:r>
      <w:r>
        <w:rPr>
          <w:spacing w:val="25"/>
        </w:rPr>
        <w:t xml:space="preserve"> </w:t>
      </w:r>
      <w:r>
        <w:t>стихотворение,</w:t>
      </w:r>
      <w:r>
        <w:rPr>
          <w:spacing w:val="34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выполняют</w:t>
      </w:r>
      <w:r>
        <w:rPr>
          <w:spacing w:val="25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руками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темпе:</w:t>
      </w:r>
    </w:p>
    <w:p w14:paraId="4E000000">
      <w:pPr>
        <w:pStyle w:val="Style_2"/>
        <w:spacing w:line="252" w:lineRule="auto"/>
        <w:ind w:firstLine="0" w:left="113" w:right="6028"/>
        <w:jc w:val="left"/>
      </w:pPr>
      <w:r>
        <w:t>Есть у любого два кулачка,</w:t>
      </w:r>
      <w:r>
        <w:rPr>
          <w:spacing w:val="1"/>
        </w:rPr>
        <w:t xml:space="preserve"> </w:t>
      </w:r>
      <w:r>
        <w:t>Стукнул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слегка:</w:t>
      </w:r>
    </w:p>
    <w:p w14:paraId="4F000000">
      <w:pPr>
        <w:pStyle w:val="Style_2"/>
        <w:spacing w:line="240" w:lineRule="auto"/>
        <w:ind w:firstLine="0" w:left="113" w:right="6516"/>
        <w:jc w:val="left"/>
      </w:pPr>
      <w:r>
        <w:t xml:space="preserve">Стук </w:t>
      </w:r>
      <w:r>
        <w:rPr>
          <w:b w:val="1"/>
          <w:i w:val="1"/>
        </w:rPr>
        <w:t xml:space="preserve">— </w:t>
      </w:r>
      <w:r>
        <w:t xml:space="preserve">стук, стук </w:t>
      </w:r>
      <w:r>
        <w:rPr>
          <w:b w:val="1"/>
          <w:i w:val="1"/>
        </w:rPr>
        <w:t xml:space="preserve">— </w:t>
      </w:r>
      <w:r>
        <w:t>стук.</w:t>
      </w:r>
      <w:r>
        <w:rPr>
          <w:spacing w:val="1"/>
        </w:rPr>
        <w:t xml:space="preserve"> </w:t>
      </w:r>
      <w:r>
        <w:t>Ну а ладошки не отстают,</w:t>
      </w:r>
      <w:r>
        <w:rPr>
          <w:spacing w:val="1"/>
        </w:rPr>
        <w:t xml:space="preserve"> </w:t>
      </w:r>
      <w:r>
        <w:t>Следом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-5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бьют:</w:t>
      </w:r>
    </w:p>
    <w:p w14:paraId="50000000">
      <w:pPr>
        <w:pStyle w:val="Style_2"/>
        <w:spacing w:line="252" w:lineRule="auto"/>
        <w:ind w:firstLine="0" w:left="113" w:right="6626"/>
        <w:jc w:val="left"/>
      </w:pPr>
      <w:r>
        <w:t xml:space="preserve">Хлоп </w:t>
      </w:r>
      <w:r>
        <w:rPr>
          <w:b w:val="1"/>
          <w:i w:val="1"/>
        </w:rPr>
        <w:t xml:space="preserve">— </w:t>
      </w:r>
      <w:r>
        <w:t xml:space="preserve">хлоп, хлоп </w:t>
      </w:r>
      <w:r>
        <w:rPr>
          <w:b w:val="1"/>
          <w:i w:val="1"/>
        </w:rPr>
        <w:t xml:space="preserve">— </w:t>
      </w:r>
      <w:r>
        <w:t>хлоп.</w:t>
      </w:r>
      <w:r>
        <w:rPr>
          <w:spacing w:val="-67"/>
        </w:rPr>
        <w:t xml:space="preserve"> </w:t>
      </w:r>
      <w:r>
        <w:t>Кулачки</w:t>
      </w:r>
      <w:r>
        <w:rPr>
          <w:spacing w:val="-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бьют,</w:t>
      </w:r>
    </w:p>
    <w:p w14:paraId="51000000">
      <w:pPr>
        <w:pStyle w:val="Style_2"/>
        <w:spacing w:line="321" w:lineRule="exact"/>
        <w:ind w:firstLine="0" w:left="113"/>
        <w:jc w:val="left"/>
      </w:pPr>
      <w:r>
        <w:t>До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стараются:</w:t>
      </w:r>
    </w:p>
    <w:p w14:paraId="52000000">
      <w:pPr>
        <w:pStyle w:val="Style_2"/>
        <w:spacing w:before="2" w:line="252" w:lineRule="auto"/>
        <w:ind w:firstLine="0" w:left="113" w:right="4766"/>
        <w:jc w:val="left"/>
      </w:pPr>
      <w:r>
        <w:t xml:space="preserve">Стук </w:t>
      </w:r>
      <w:r>
        <w:rPr>
          <w:b w:val="1"/>
          <w:i w:val="1"/>
        </w:rPr>
        <w:t xml:space="preserve">— </w:t>
      </w:r>
      <w:r>
        <w:t xml:space="preserve">стук </w:t>
      </w:r>
      <w:r>
        <w:rPr>
          <w:b w:val="1"/>
          <w:i w:val="1"/>
        </w:rPr>
        <w:t xml:space="preserve">— </w:t>
      </w:r>
      <w:r>
        <w:t xml:space="preserve">стук, стук </w:t>
      </w:r>
      <w:r>
        <w:rPr>
          <w:b w:val="1"/>
          <w:i w:val="1"/>
        </w:rPr>
        <w:t xml:space="preserve">— </w:t>
      </w:r>
      <w:r>
        <w:t xml:space="preserve">стук </w:t>
      </w:r>
      <w:r>
        <w:rPr>
          <w:b w:val="1"/>
          <w:i w:val="1"/>
        </w:rPr>
        <w:t xml:space="preserve">— </w:t>
      </w:r>
      <w:r>
        <w:t>стук,</w:t>
      </w:r>
      <w:r>
        <w:rPr>
          <w:spacing w:val="-6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ладошки тут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тут,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рассыпаются:</w:t>
      </w:r>
    </w:p>
    <w:p w14:paraId="53000000">
      <w:pPr>
        <w:spacing w:before="0" w:line="322" w:lineRule="exact"/>
        <w:ind w:firstLine="0" w:left="113" w:right="0"/>
        <w:jc w:val="left"/>
        <w:rPr>
          <w:sz w:val="28"/>
        </w:rPr>
      </w:pPr>
      <w:r>
        <w:rPr>
          <w:sz w:val="28"/>
        </w:rPr>
        <w:t>Хлоп</w:t>
      </w:r>
      <w:r>
        <w:rPr>
          <w:spacing w:val="-2"/>
          <w:sz w:val="28"/>
        </w:rPr>
        <w:t xml:space="preserve"> </w:t>
      </w:r>
      <w:r>
        <w:rPr>
          <w:b w:val="1"/>
          <w:i w:val="1"/>
          <w:sz w:val="28"/>
        </w:rPr>
        <w:t>—</w:t>
      </w:r>
      <w:r>
        <w:rPr>
          <w:b w:val="1"/>
          <w:i w:val="1"/>
          <w:spacing w:val="-1"/>
          <w:sz w:val="28"/>
        </w:rPr>
        <w:t xml:space="preserve"> </w:t>
      </w:r>
      <w:r>
        <w:rPr>
          <w:sz w:val="28"/>
        </w:rPr>
        <w:t>хлоп</w:t>
      </w:r>
      <w:r>
        <w:rPr>
          <w:spacing w:val="-1"/>
          <w:sz w:val="28"/>
        </w:rPr>
        <w:t xml:space="preserve"> </w:t>
      </w:r>
      <w:r>
        <w:rPr>
          <w:b w:val="1"/>
          <w:i w:val="1"/>
          <w:sz w:val="28"/>
        </w:rPr>
        <w:t>—</w:t>
      </w:r>
      <w:r>
        <w:rPr>
          <w:b w:val="1"/>
          <w:i w:val="1"/>
          <w:spacing w:val="-1"/>
          <w:sz w:val="28"/>
        </w:rPr>
        <w:t xml:space="preserve"> </w:t>
      </w:r>
      <w:r>
        <w:rPr>
          <w:sz w:val="28"/>
        </w:rPr>
        <w:t xml:space="preserve">хлоп, хлоп </w:t>
      </w:r>
      <w:r>
        <w:rPr>
          <w:b w:val="1"/>
          <w:i w:val="1"/>
          <w:sz w:val="28"/>
        </w:rPr>
        <w:t>—</w:t>
      </w:r>
      <w:r>
        <w:rPr>
          <w:b w:val="1"/>
          <w:i w:val="1"/>
          <w:spacing w:val="-1"/>
          <w:sz w:val="28"/>
        </w:rPr>
        <w:t xml:space="preserve"> </w:t>
      </w:r>
      <w:r>
        <w:rPr>
          <w:sz w:val="28"/>
        </w:rPr>
        <w:t>хлоп</w:t>
      </w:r>
      <w:r>
        <w:rPr>
          <w:spacing w:val="-1"/>
          <w:sz w:val="28"/>
        </w:rPr>
        <w:t xml:space="preserve"> </w:t>
      </w:r>
      <w:r>
        <w:rPr>
          <w:b w:val="1"/>
          <w:i w:val="1"/>
          <w:sz w:val="28"/>
        </w:rPr>
        <w:t>—</w:t>
      </w:r>
      <w:r>
        <w:rPr>
          <w:b w:val="1"/>
          <w:i w:val="1"/>
          <w:spacing w:val="-2"/>
          <w:sz w:val="28"/>
        </w:rPr>
        <w:t xml:space="preserve"> </w:t>
      </w:r>
      <w:r>
        <w:rPr>
          <w:sz w:val="28"/>
        </w:rPr>
        <w:t>хлоп.</w:t>
      </w:r>
    </w:p>
    <w:p w14:paraId="54000000">
      <w:pPr>
        <w:pStyle w:val="Style_2"/>
        <w:ind w:firstLine="0" w:left="0"/>
        <w:jc w:val="left"/>
        <w:rPr>
          <w:sz w:val="40"/>
        </w:rPr>
      </w:pPr>
    </w:p>
    <w:p w14:paraId="55000000">
      <w:pPr>
        <w:pStyle w:val="Style_1"/>
        <w:spacing w:before="0"/>
        <w:ind/>
      </w:pPr>
      <w:bookmarkStart w:id="10" w:name="Формирование чувства ритма"/>
      <w:bookmarkEnd w:id="10"/>
      <w:r>
        <w:t>Формирование</w:t>
      </w:r>
      <w:r>
        <w:rPr>
          <w:spacing w:val="-9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ритма</w:t>
      </w:r>
    </w:p>
    <w:p w14:paraId="56000000">
      <w:pPr>
        <w:pStyle w:val="Style_2"/>
        <w:spacing w:before="5" w:line="240" w:lineRule="auto"/>
        <w:ind w:firstLine="566" w:left="113" w:right="108"/>
      </w:pPr>
      <w:r>
        <w:t>Цели: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(акцентированные</w:t>
      </w:r>
      <w:r>
        <w:rPr>
          <w:spacing w:val="1"/>
        </w:rPr>
        <w:t xml:space="preserve"> </w:t>
      </w:r>
      <w:r>
        <w:t>неакцентированные</w:t>
      </w:r>
      <w:r>
        <w:rPr>
          <w:spacing w:val="1"/>
        </w:rPr>
        <w:t xml:space="preserve"> </w:t>
      </w:r>
      <w:r>
        <w:t xml:space="preserve">доли </w:t>
      </w:r>
      <w:r>
        <w:rPr>
          <w:b w:val="1"/>
          <w:i w:val="1"/>
        </w:rPr>
        <w:t xml:space="preserve">—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ударения),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тактильно-кинестетических,</w:t>
      </w:r>
      <w:r>
        <w:rPr>
          <w:spacing w:val="7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ощущений.</w:t>
      </w:r>
    </w:p>
    <w:p w14:paraId="57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7" w:line="252" w:lineRule="auto"/>
        <w:ind w:hanging="361" w:left="833" w:right="108"/>
        <w:jc w:val="both"/>
        <w:rPr>
          <w:rFonts w:ascii="Symbol" w:hAnsi="Symbol"/>
          <w:sz w:val="20"/>
        </w:rPr>
      </w:pPr>
      <w:r>
        <w:rPr>
          <w:sz w:val="28"/>
        </w:rPr>
        <w:t>«Гром» (хлопнуть в ладоши громко, либо тихо, опираясь на 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туча</w:t>
      </w:r>
      <w:r>
        <w:rPr>
          <w:spacing w:val="4"/>
          <w:sz w:val="28"/>
        </w:rPr>
        <w:t xml:space="preserve"> </w:t>
      </w:r>
      <w:r>
        <w:rPr>
          <w:sz w:val="28"/>
        </w:rPr>
        <w:t>— громкий</w:t>
      </w:r>
      <w:r>
        <w:rPr>
          <w:spacing w:val="5"/>
          <w:sz w:val="28"/>
        </w:rPr>
        <w:t xml:space="preserve"> </w:t>
      </w:r>
      <w:r>
        <w:rPr>
          <w:sz w:val="28"/>
        </w:rPr>
        <w:t>хлопок,</w:t>
      </w:r>
      <w:r>
        <w:rPr>
          <w:spacing w:val="2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2"/>
          <w:sz w:val="28"/>
        </w:rPr>
        <w:t xml:space="preserve"> </w:t>
      </w:r>
      <w:r>
        <w:rPr>
          <w:sz w:val="28"/>
        </w:rPr>
        <w:t>тучка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тихий).</w:t>
      </w:r>
    </w:p>
    <w:p w14:paraId="58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0" w:line="240" w:lineRule="auto"/>
        <w:ind w:hanging="361" w:left="833" w:right="99"/>
        <w:jc w:val="both"/>
        <w:rPr>
          <w:rFonts w:ascii="Symbol" w:hAnsi="Symbol"/>
          <w:sz w:val="20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«Бусы»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бусин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цвета — например, красный — желтый — красный — желтый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 «Дорожка» (чередование двух-трех геометрических фигур,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предметов).</w:t>
      </w:r>
    </w:p>
    <w:p w14:paraId="59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6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Воспроизведение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ритмов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схемы:</w:t>
      </w:r>
      <w:r>
        <w:rPr>
          <w:spacing w:val="20"/>
          <w:sz w:val="28"/>
        </w:rPr>
        <w:t xml:space="preserve"> </w:t>
      </w:r>
      <w:r>
        <w:rPr>
          <w:sz w:val="28"/>
        </w:rPr>
        <w:t>«Снежинки»,</w:t>
      </w:r>
    </w:p>
    <w:p w14:paraId="5A000000">
      <w:pPr>
        <w:pStyle w:val="Style_2"/>
        <w:spacing w:before="5" w:line="252" w:lineRule="auto"/>
        <w:ind w:firstLine="0" w:right="112"/>
      </w:pPr>
      <w:r>
        <w:t>«Дождик»,</w:t>
      </w:r>
      <w:r>
        <w:rPr>
          <w:spacing w:val="1"/>
        </w:rPr>
        <w:t xml:space="preserve"> </w:t>
      </w:r>
      <w:r>
        <w:t>«Дятел»</w:t>
      </w:r>
      <w:r>
        <w:rPr>
          <w:spacing w:val="1"/>
        </w:rPr>
        <w:t xml:space="preserve"> </w:t>
      </w:r>
      <w:r>
        <w:t>(«Дождик»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капля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хлопок,</w:t>
      </w:r>
      <w:r>
        <w:rPr>
          <w:spacing w:val="1"/>
        </w:rPr>
        <w:t xml:space="preserve"> </w:t>
      </w:r>
      <w:r>
        <w:t>маленькая</w:t>
      </w:r>
      <w:r>
        <w:rPr>
          <w:spacing w:val="2"/>
        </w:rPr>
        <w:t xml:space="preserve"> </w:t>
      </w:r>
      <w:r>
        <w:t>капелька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короткий).</w:t>
      </w:r>
    </w:p>
    <w:p w14:paraId="5B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0" w:line="321" w:lineRule="exact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Воспроизведение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слух:</w:t>
      </w:r>
      <w:r>
        <w:rPr>
          <w:spacing w:val="-5"/>
          <w:sz w:val="28"/>
        </w:rPr>
        <w:t xml:space="preserve"> </w:t>
      </w:r>
      <w:r>
        <w:rPr>
          <w:sz w:val="28"/>
        </w:rPr>
        <w:t>«Заинька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ложки»</w:t>
      </w:r>
    </w:p>
    <w:p w14:paraId="5C000000">
      <w:pPr>
        <w:pStyle w:val="Style_2"/>
        <w:spacing w:before="9" w:line="240" w:lineRule="auto"/>
        <w:ind w:firstLine="566" w:left="113" w:right="107"/>
      </w:pPr>
      <w:r>
        <w:t>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 xml:space="preserve">обходит круг и напевает: </w:t>
      </w:r>
      <w:r>
        <w:rPr>
          <w:i w:val="1"/>
        </w:rPr>
        <w:t>Заинька серенький в гости пошел. Заинька серенький</w:t>
      </w:r>
      <w:r>
        <w:rPr>
          <w:i w:val="1"/>
          <w:spacing w:val="1"/>
        </w:rPr>
        <w:t xml:space="preserve"> </w:t>
      </w:r>
      <w:r>
        <w:rPr>
          <w:i w:val="1"/>
        </w:rPr>
        <w:t>ложки</w:t>
      </w:r>
      <w:r>
        <w:rPr>
          <w:i w:val="1"/>
          <w:spacing w:val="1"/>
        </w:rPr>
        <w:t xml:space="preserve"> </w:t>
      </w:r>
      <w:r>
        <w:rPr>
          <w:i w:val="1"/>
        </w:rPr>
        <w:t>нашел.</w:t>
      </w:r>
      <w:r>
        <w:rPr>
          <w:i w:val="1"/>
          <w:spacing w:val="1"/>
        </w:rPr>
        <w:t xml:space="preserve"> </w:t>
      </w:r>
      <w:r>
        <w:rPr>
          <w:i w:val="1"/>
        </w:rPr>
        <w:t>Ложки</w:t>
      </w:r>
      <w:r>
        <w:rPr>
          <w:i w:val="1"/>
          <w:spacing w:val="1"/>
        </w:rPr>
        <w:t xml:space="preserve"> </w:t>
      </w:r>
      <w:r>
        <w:rPr>
          <w:i w:val="1"/>
        </w:rPr>
        <w:t>нашел,</w:t>
      </w:r>
      <w:r>
        <w:rPr>
          <w:i w:val="1"/>
          <w:spacing w:val="1"/>
        </w:rPr>
        <w:t xml:space="preserve"> </w:t>
      </w:r>
      <w:r>
        <w:rPr>
          <w:i w:val="1"/>
        </w:rPr>
        <w:t>к</w:t>
      </w:r>
      <w:r>
        <w:rPr>
          <w:i w:val="1"/>
          <w:spacing w:val="1"/>
        </w:rPr>
        <w:t xml:space="preserve"> </w:t>
      </w:r>
      <w:r>
        <w:rPr>
          <w:i w:val="1"/>
        </w:rPr>
        <w:t>дому</w:t>
      </w:r>
      <w:r>
        <w:rPr>
          <w:i w:val="1"/>
          <w:spacing w:val="1"/>
        </w:rPr>
        <w:t xml:space="preserve"> </w:t>
      </w:r>
      <w:r>
        <w:rPr>
          <w:i w:val="1"/>
        </w:rPr>
        <w:t xml:space="preserve">подошел. </w:t>
      </w:r>
      <w:r>
        <w:t>Останавливается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и стучит в ложки: тук — тук — тук. Ребенок спрашивает: «Кто там?»</w:t>
      </w:r>
      <w:r>
        <w:rPr>
          <w:spacing w:val="1"/>
        </w:rPr>
        <w:t xml:space="preserve"> </w:t>
      </w:r>
      <w:r>
        <w:t>Взрослый отвечает: «Это я, Зайка, а ты кто?» Ребенок отвечает: «….» Взрослый</w:t>
      </w:r>
      <w:r>
        <w:rPr>
          <w:spacing w:val="1"/>
        </w:rPr>
        <w:t xml:space="preserve"> </w:t>
      </w:r>
      <w:r>
        <w:t>продолжает: «Ну-ка, …, выходи, со мною в ложки постучи!» Взрослый играет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</w:t>
      </w:r>
      <w:r>
        <w:rPr>
          <w:spacing w:val="-4"/>
        </w:rPr>
        <w:t xml:space="preserve"> </w:t>
      </w:r>
      <w:r>
        <w:t>любой 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ритмов:</w:t>
      </w:r>
      <w:r>
        <w:rPr>
          <w:spacing w:val="-5"/>
        </w:rPr>
        <w:t xml:space="preserve"> </w:t>
      </w:r>
      <w:r>
        <w:t>/ //; //</w:t>
      </w:r>
      <w:r>
        <w:rPr>
          <w:spacing w:val="-1"/>
        </w:rPr>
        <w:t xml:space="preserve"> </w:t>
      </w:r>
      <w:r>
        <w:t>/;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//; / //</w:t>
      </w:r>
      <w:r>
        <w:rPr>
          <w:spacing w:val="-1"/>
        </w:rPr>
        <w:t xml:space="preserve"> </w:t>
      </w:r>
      <w:r>
        <w:t>/ и т.д.</w:t>
      </w:r>
    </w:p>
    <w:p w14:paraId="5D000000">
      <w:pPr>
        <w:pStyle w:val="Style_1"/>
        <w:spacing w:before="136"/>
        <w:ind/>
      </w:pPr>
      <w:bookmarkStart w:id="11" w:name="Коррекционный этап"/>
      <w:bookmarkEnd w:id="11"/>
      <w:r>
        <w:t>Коррекционный</w:t>
      </w:r>
      <w:r>
        <w:rPr>
          <w:spacing w:val="-13"/>
        </w:rPr>
        <w:t xml:space="preserve"> </w:t>
      </w:r>
      <w:r>
        <w:t>этап</w:t>
      </w:r>
    </w:p>
    <w:p w14:paraId="5E000000">
      <w:pPr>
        <w:pStyle w:val="Style_2"/>
        <w:spacing w:before="4" w:line="240" w:lineRule="auto"/>
        <w:ind w:firstLine="566" w:left="113" w:right="110"/>
      </w:pPr>
      <w:r>
        <w:t>Коррекционная работа проводится на вербальном материале и</w:t>
      </w:r>
      <w:r>
        <w:rPr>
          <w:spacing w:val="1"/>
        </w:rPr>
        <w:t xml:space="preserve"> </w:t>
      </w:r>
      <w:r>
        <w:t>состоит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предыдущего</w:t>
      </w:r>
      <w:r>
        <w:rPr>
          <w:spacing w:val="5"/>
        </w:rPr>
        <w:t xml:space="preserve"> </w:t>
      </w:r>
      <w:r>
        <w:t>уровня.</w:t>
      </w:r>
    </w:p>
    <w:p w14:paraId="5F000000">
      <w:pPr>
        <w:sectPr>
          <w:pgSz w:h="16840" w:orient="portrait" w:w="11910"/>
          <w:pgMar w:bottom="280" w:left="1020" w:right="740" w:top="1060"/>
        </w:sectPr>
      </w:pPr>
    </w:p>
    <w:p w14:paraId="60000000">
      <w:pPr>
        <w:pStyle w:val="Style_2"/>
        <w:spacing w:before="57"/>
        <w:ind w:firstLine="0" w:left="679"/>
        <w:jc w:val="left"/>
      </w:pPr>
      <w:r>
        <w:t>Выделяются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уровни:</w:t>
      </w:r>
    </w:p>
    <w:p w14:paraId="61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звуков;</w:t>
      </w:r>
    </w:p>
    <w:p w14:paraId="62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5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слогов;</w:t>
      </w:r>
    </w:p>
    <w:p w14:paraId="63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слов;</w:t>
      </w:r>
    </w:p>
    <w:p w14:paraId="64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10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предложений;</w:t>
      </w:r>
    </w:p>
    <w:p w14:paraId="65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чистоговорок, стихов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текстов.</w:t>
      </w:r>
    </w:p>
    <w:p w14:paraId="66000000">
      <w:pPr>
        <w:pStyle w:val="Style_2"/>
        <w:spacing w:before="4" w:line="252" w:lineRule="auto"/>
        <w:ind w:firstLine="566" w:left="113" w:right="115"/>
      </w:pPr>
      <w:r>
        <w:t>Особое значение на каждом уровне отводится «включению в работу» помимо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2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 уровня.</w:t>
      </w:r>
    </w:p>
    <w:p w14:paraId="67000000">
      <w:pPr>
        <w:pStyle w:val="Style_1"/>
        <w:spacing w:line="322" w:lineRule="exact"/>
        <w:ind/>
      </w:pPr>
      <w:bookmarkStart w:id="12" w:name="Работа над гласными"/>
      <w:bookmarkEnd w:id="12"/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гласными</w:t>
      </w:r>
    </w:p>
    <w:p w14:paraId="68000000">
      <w:pPr>
        <w:pStyle w:val="Style_2"/>
        <w:ind w:firstLine="0" w:left="113"/>
      </w:pPr>
      <w:r>
        <w:t>Произнесение</w:t>
      </w:r>
      <w:r>
        <w:rPr>
          <w:spacing w:val="-3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двух,</w:t>
      </w:r>
      <w:r>
        <w:rPr>
          <w:spacing w:val="5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звуков:</w:t>
      </w:r>
    </w:p>
    <w:p w14:paraId="69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9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5"/>
          <w:sz w:val="28"/>
        </w:rPr>
        <w:t xml:space="preserve"> </w:t>
      </w:r>
      <w:r>
        <w:rPr>
          <w:sz w:val="28"/>
        </w:rPr>
        <w:t>(«Человечки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звуки»)</w:t>
      </w:r>
    </w:p>
    <w:p w14:paraId="6A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10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опоры.</w:t>
      </w:r>
    </w:p>
    <w:p w14:paraId="6B000000">
      <w:pPr>
        <w:pStyle w:val="Style_2"/>
        <w:spacing w:before="9" w:line="240" w:lineRule="auto"/>
        <w:ind w:firstLine="0" w:left="113" w:right="104"/>
      </w:pPr>
      <w:r>
        <w:t>Произнесение ряда гласных с выделением одного из них ударением (так же —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наглядность</w:t>
      </w:r>
      <w:r>
        <w:rPr>
          <w:spacing w:val="-1"/>
        </w:rPr>
        <w:t xml:space="preserve"> </w:t>
      </w:r>
      <w:r>
        <w:t>и без</w:t>
      </w:r>
      <w:r>
        <w:rPr>
          <w:spacing w:val="2"/>
        </w:rPr>
        <w:t xml:space="preserve"> </w:t>
      </w:r>
      <w:r>
        <w:t>нее</w:t>
      </w:r>
      <w:r>
        <w:rPr>
          <w:spacing w:val="7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слух).</w:t>
      </w:r>
    </w:p>
    <w:p w14:paraId="6C000000">
      <w:pPr>
        <w:pStyle w:val="Style_2"/>
        <w:spacing w:before="1"/>
        <w:ind w:firstLine="0" w:left="113"/>
      </w:pPr>
      <w:r>
        <w:t>Узнавание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беззвучной</w:t>
      </w:r>
      <w:r>
        <w:rPr>
          <w:spacing w:val="-5"/>
        </w:rPr>
        <w:t xml:space="preserve"> </w:t>
      </w:r>
      <w:r>
        <w:t>артикуляции</w:t>
      </w:r>
      <w:r>
        <w:rPr>
          <w:spacing w:val="-5"/>
        </w:rPr>
        <w:t xml:space="preserve"> </w:t>
      </w:r>
      <w:r>
        <w:t>взрослого.</w:t>
      </w:r>
    </w:p>
    <w:p w14:paraId="6D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9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«Музыкальный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мяч»</w:t>
      </w:r>
    </w:p>
    <w:p w14:paraId="6E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10" w:line="240" w:lineRule="auto"/>
        <w:ind w:hanging="361" w:left="833" w:right="110"/>
        <w:jc w:val="both"/>
        <w:rPr>
          <w:rFonts w:ascii="Symbol" w:hAnsi="Symbol"/>
          <w:sz w:val="20"/>
        </w:rPr>
      </w:pPr>
      <w:r>
        <w:rPr>
          <w:sz w:val="28"/>
        </w:rPr>
        <w:t>Взрослый, бросая мяч ребенку, произносит один-два (на следующем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больше)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Ребенок повторяет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возвращает мяч.</w:t>
      </w:r>
    </w:p>
    <w:p w14:paraId="6F000000">
      <w:pPr>
        <w:pStyle w:val="Style_2"/>
        <w:spacing w:before="7" w:line="252" w:lineRule="auto"/>
        <w:ind w:firstLine="0" w:left="113" w:right="122"/>
      </w:pPr>
      <w:r>
        <w:t>Произнесение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изменяя громкость,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«настроение» (грустно,</w:t>
      </w:r>
      <w:r>
        <w:rPr>
          <w:spacing w:val="1"/>
        </w:rPr>
        <w:t xml:space="preserve"> </w:t>
      </w:r>
      <w:r>
        <w:t>злобно,</w:t>
      </w:r>
      <w:r>
        <w:rPr>
          <w:spacing w:val="4"/>
        </w:rPr>
        <w:t xml:space="preserve"> </w:t>
      </w:r>
      <w:r>
        <w:t>ласково) голоса.</w:t>
      </w:r>
    </w:p>
    <w:p w14:paraId="70000000">
      <w:pPr>
        <w:pStyle w:val="Style_2"/>
        <w:spacing w:line="321" w:lineRule="exact"/>
        <w:ind w:firstLine="0" w:left="113"/>
      </w:pPr>
      <w:r>
        <w:t>Произнести</w:t>
      </w:r>
      <w:r>
        <w:rPr>
          <w:spacing w:val="-7"/>
        </w:rPr>
        <w:t xml:space="preserve"> </w:t>
      </w:r>
      <w:r>
        <w:t>столько</w:t>
      </w:r>
      <w:r>
        <w:rPr>
          <w:spacing w:val="-6"/>
        </w:rPr>
        <w:t xml:space="preserve"> </w:t>
      </w:r>
      <w:r>
        <w:t>гласных,</w:t>
      </w:r>
      <w:r>
        <w:rPr>
          <w:spacing w:val="-4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поляне</w:t>
      </w:r>
      <w:r>
        <w:rPr>
          <w:spacing w:val="-5"/>
        </w:rPr>
        <w:t xml:space="preserve"> </w:t>
      </w:r>
      <w:r>
        <w:t>цветочков.</w:t>
      </w:r>
    </w:p>
    <w:p w14:paraId="71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5" w:line="252" w:lineRule="auto"/>
        <w:ind w:hanging="361" w:left="833" w:right="119"/>
        <w:jc w:val="both"/>
        <w:rPr>
          <w:rFonts w:ascii="Symbol" w:hAnsi="Symbol"/>
          <w:sz w:val="20"/>
        </w:rPr>
      </w:pPr>
      <w:r>
        <w:rPr>
          <w:sz w:val="28"/>
        </w:rPr>
        <w:t>Встать, когда прозвучит ряд из двух (или другого заданного количества)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14:paraId="72000000">
      <w:pPr>
        <w:pStyle w:val="Style_1"/>
      </w:pPr>
      <w:bookmarkStart w:id="13" w:name="Работа над слогами"/>
      <w:bookmarkEnd w:id="13"/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слогами</w:t>
      </w:r>
    </w:p>
    <w:p w14:paraId="73000000">
      <w:pPr>
        <w:spacing w:before="9" w:line="322" w:lineRule="exact"/>
        <w:ind w:firstLine="0" w:left="113" w:right="0"/>
        <w:jc w:val="both"/>
        <w:rPr>
          <w:b w:val="1"/>
          <w:sz w:val="28"/>
        </w:rPr>
      </w:pPr>
      <w:r>
        <w:rPr>
          <w:b w:val="1"/>
          <w:sz w:val="28"/>
        </w:rPr>
        <w:t>Работа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проводится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pacing w:val="-3"/>
          <w:sz w:val="28"/>
        </w:rPr>
        <w:t xml:space="preserve"> </w:t>
      </w:r>
      <w:r>
        <w:rPr>
          <w:b w:val="1"/>
          <w:sz w:val="28"/>
        </w:rPr>
        <w:t>разными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типами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слогов:</w:t>
      </w:r>
    </w:p>
    <w:p w14:paraId="74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0" w:line="252" w:lineRule="auto"/>
        <w:ind w:hanging="361" w:left="833" w:right="111"/>
        <w:jc w:val="left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общим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согласным</w:t>
      </w:r>
      <w:r>
        <w:rPr>
          <w:spacing w:val="3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0"/>
          <w:sz w:val="28"/>
        </w:rPr>
        <w:t xml:space="preserve"> </w:t>
      </w:r>
      <w:r>
        <w:rPr>
          <w:sz w:val="28"/>
        </w:rPr>
        <w:t>упр.</w:t>
      </w:r>
      <w:r>
        <w:rPr>
          <w:spacing w:val="31"/>
          <w:sz w:val="28"/>
        </w:rPr>
        <w:t xml:space="preserve"> </w:t>
      </w:r>
      <w:r>
        <w:rPr>
          <w:sz w:val="28"/>
        </w:rPr>
        <w:t>«Катаем</w:t>
      </w:r>
      <w:r>
        <w:rPr>
          <w:spacing w:val="39"/>
          <w:sz w:val="28"/>
        </w:rPr>
        <w:t xml:space="preserve"> </w:t>
      </w:r>
      <w:r>
        <w:rPr>
          <w:sz w:val="28"/>
        </w:rPr>
        <w:t>снежную</w:t>
      </w:r>
      <w:r>
        <w:rPr>
          <w:spacing w:val="27"/>
          <w:sz w:val="28"/>
        </w:rPr>
        <w:t xml:space="preserve"> </w:t>
      </w:r>
      <w:r>
        <w:rPr>
          <w:sz w:val="28"/>
        </w:rPr>
        <w:t>бабу»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9"/>
          <w:sz w:val="28"/>
        </w:rPr>
        <w:t xml:space="preserve"> </w:t>
      </w:r>
      <w:r>
        <w:rPr>
          <w:sz w:val="28"/>
        </w:rPr>
        <w:t>имитируя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произносить:</w:t>
      </w:r>
      <w:r>
        <w:rPr>
          <w:spacing w:val="-2"/>
          <w:sz w:val="28"/>
        </w:rPr>
        <w:t xml:space="preserve"> </w:t>
      </w:r>
      <w:r>
        <w:rPr>
          <w:i w:val="1"/>
          <w:sz w:val="28"/>
        </w:rPr>
        <w:t>ба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бо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бу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бы</w:t>
      </w:r>
      <w:r>
        <w:rPr>
          <w:sz w:val="28"/>
        </w:rPr>
        <w:t>);</w:t>
      </w:r>
    </w:p>
    <w:p w14:paraId="75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0" w:line="321" w:lineRule="exact"/>
        <w:ind w:hanging="361" w:left="833" w:right="0"/>
        <w:jc w:val="left"/>
        <w:rPr>
          <w:rFonts w:ascii="Symbol" w:hAnsi="Symbol"/>
          <w:i w:val="1"/>
          <w:sz w:val="20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гласным (</w:t>
      </w:r>
      <w:r>
        <w:rPr>
          <w:i w:val="1"/>
          <w:sz w:val="28"/>
        </w:rPr>
        <w:t>ка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та –</w:t>
      </w:r>
      <w:r>
        <w:rPr>
          <w:i w:val="1"/>
          <w:spacing w:val="-6"/>
          <w:sz w:val="28"/>
        </w:rPr>
        <w:t xml:space="preserve"> </w:t>
      </w:r>
      <w:r>
        <w:rPr>
          <w:i w:val="1"/>
          <w:sz w:val="28"/>
        </w:rPr>
        <w:t>ма –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ва);</w:t>
      </w:r>
    </w:p>
    <w:p w14:paraId="76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10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обратные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</w:t>
      </w:r>
      <w:r>
        <w:rPr>
          <w:spacing w:val="-3"/>
          <w:sz w:val="28"/>
        </w:rPr>
        <w:t xml:space="preserve"> </w:t>
      </w:r>
      <w:r>
        <w:rPr>
          <w:sz w:val="28"/>
        </w:rPr>
        <w:t>(Скажи</w:t>
      </w:r>
      <w:r>
        <w:rPr>
          <w:spacing w:val="1"/>
          <w:sz w:val="28"/>
        </w:rPr>
        <w:t xml:space="preserve"> </w:t>
      </w:r>
      <w:r>
        <w:rPr>
          <w:sz w:val="28"/>
        </w:rPr>
        <w:t>«Ав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ав»</w:t>
      </w:r>
      <w:r>
        <w:rPr>
          <w:spacing w:val="-8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нарисовано);</w:t>
      </w:r>
    </w:p>
    <w:p w14:paraId="77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4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закрытые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ряды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пары</w:t>
      </w:r>
      <w:r>
        <w:rPr>
          <w:spacing w:val="-4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звукоподражания);</w:t>
      </w:r>
    </w:p>
    <w:p w14:paraId="78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10" w:line="252" w:lineRule="auto"/>
        <w:ind w:hanging="361" w:left="833" w:right="103"/>
        <w:jc w:val="both"/>
        <w:rPr>
          <w:rFonts w:ascii="Symbol" w:hAnsi="Symbol"/>
          <w:i w:val="1"/>
          <w:sz w:val="20"/>
        </w:rPr>
      </w:pP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мягкости, звонкости — глухости («Забиваем гвоздики молотком: </w:t>
      </w:r>
      <w:r>
        <w:rPr>
          <w:i w:val="1"/>
          <w:sz w:val="28"/>
        </w:rPr>
        <w:t>та – да –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та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да,</w:t>
      </w:r>
      <w:r>
        <w:rPr>
          <w:i w:val="1"/>
          <w:spacing w:val="4"/>
          <w:sz w:val="28"/>
        </w:rPr>
        <w:t xml:space="preserve"> </w:t>
      </w:r>
      <w:r>
        <w:rPr>
          <w:i w:val="1"/>
          <w:sz w:val="28"/>
        </w:rPr>
        <w:t>то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до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то</w:t>
      </w:r>
      <w:r>
        <w:rPr>
          <w:i w:val="1"/>
          <w:spacing w:val="3"/>
          <w:sz w:val="28"/>
        </w:rPr>
        <w:t xml:space="preserve"> </w:t>
      </w:r>
      <w:r>
        <w:rPr>
          <w:i w:val="1"/>
          <w:sz w:val="28"/>
        </w:rPr>
        <w:t>–</w:t>
      </w:r>
      <w:r>
        <w:rPr>
          <w:i w:val="1"/>
          <w:spacing w:val="2"/>
          <w:sz w:val="28"/>
        </w:rPr>
        <w:t xml:space="preserve"> </w:t>
      </w:r>
      <w:r>
        <w:rPr>
          <w:i w:val="1"/>
          <w:sz w:val="28"/>
        </w:rPr>
        <w:t>до»);</w:t>
      </w:r>
    </w:p>
    <w:p w14:paraId="79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0" w:line="316" w:lineRule="exact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слоги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стечением.</w:t>
      </w:r>
    </w:p>
    <w:p w14:paraId="7A000000">
      <w:pPr>
        <w:pStyle w:val="Style_1"/>
        <w:spacing w:before="14"/>
        <w:ind/>
      </w:pP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упражнения:</w:t>
      </w:r>
    </w:p>
    <w:p w14:paraId="7B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4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«Музыкальный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мяч»</w:t>
      </w:r>
      <w:r>
        <w:rPr>
          <w:spacing w:val="-9"/>
          <w:sz w:val="28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гласными»)</w:t>
      </w:r>
    </w:p>
    <w:p w14:paraId="7C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9" w:line="240" w:lineRule="auto"/>
        <w:ind w:hanging="361" w:left="833" w:right="111"/>
        <w:jc w:val="both"/>
        <w:rPr>
          <w:rFonts w:ascii="Symbol" w:hAnsi="Symbol"/>
          <w:sz w:val="20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рядов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раскладыванием палочек, кружочков; с рисованием пальцем узоров в крупе,</w:t>
      </w:r>
      <w:r>
        <w:rPr>
          <w:spacing w:val="-67"/>
          <w:sz w:val="28"/>
        </w:rPr>
        <w:t xml:space="preserve"> </w:t>
      </w:r>
      <w:r>
        <w:rPr>
          <w:sz w:val="28"/>
        </w:rPr>
        <w:t>насыпанной в мелкую коробку.</w:t>
      </w:r>
    </w:p>
    <w:p w14:paraId="7D000000">
      <w:pPr>
        <w:sectPr>
          <w:pgSz w:h="16840" w:orient="portrait" w:w="11910"/>
          <w:pgMar w:bottom="280" w:left="1020" w:right="740" w:top="1060"/>
        </w:sectPr>
      </w:pPr>
    </w:p>
    <w:p w14:paraId="7E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57" w:line="240" w:lineRule="auto"/>
        <w:ind w:hanging="361" w:left="833" w:right="103"/>
        <w:jc w:val="both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«Курочка»: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ритмическая схема // / // / /// / /, нужно ее озвучить: ко-ко ко ко-</w:t>
      </w:r>
      <w:r>
        <w:rPr>
          <w:spacing w:val="-67"/>
          <w:sz w:val="28"/>
        </w:rPr>
        <w:t xml:space="preserve"> </w:t>
      </w:r>
      <w:r>
        <w:rPr>
          <w:sz w:val="28"/>
        </w:rPr>
        <w:t>ко ко</w:t>
      </w:r>
      <w:r>
        <w:rPr>
          <w:spacing w:val="1"/>
          <w:sz w:val="28"/>
        </w:rPr>
        <w:t xml:space="preserve"> </w:t>
      </w:r>
      <w:r>
        <w:rPr>
          <w:sz w:val="28"/>
        </w:rPr>
        <w:t>ко-ко-ко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ко).</w:t>
      </w:r>
    </w:p>
    <w:p w14:paraId="7F000000">
      <w:pPr>
        <w:pStyle w:val="Style_1"/>
        <w:spacing w:before="129"/>
        <w:ind/>
      </w:pPr>
      <w:bookmarkStart w:id="14" w:name="Работа над словом"/>
      <w:bookmarkEnd w:id="14"/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словом</w:t>
      </w:r>
    </w:p>
    <w:p w14:paraId="80000000">
      <w:pPr>
        <w:pStyle w:val="Style_2"/>
        <w:spacing w:before="4"/>
        <w:ind w:firstLine="0" w:left="679"/>
      </w:pPr>
      <w:r>
        <w:t>А.К.</w:t>
      </w:r>
      <w:r>
        <w:rPr>
          <w:spacing w:val="-2"/>
        </w:rPr>
        <w:t xml:space="preserve"> </w:t>
      </w:r>
      <w:r>
        <w:t>Маркова</w:t>
      </w:r>
      <w:r>
        <w:rPr>
          <w:spacing w:val="-3"/>
        </w:rPr>
        <w:t xml:space="preserve"> </w:t>
      </w:r>
      <w:r>
        <w:t>выделяет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слова:</w:t>
      </w:r>
    </w:p>
    <w:p w14:paraId="81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10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Двухсложные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ива,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дети</w:t>
      </w:r>
      <w:r>
        <w:rPr>
          <w:sz w:val="28"/>
        </w:rPr>
        <w:t>).</w:t>
      </w:r>
    </w:p>
    <w:p w14:paraId="82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4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Трехсложные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охота,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малина</w:t>
      </w:r>
      <w:r>
        <w:rPr>
          <w:sz w:val="28"/>
        </w:rPr>
        <w:t>).</w:t>
      </w:r>
    </w:p>
    <w:p w14:paraId="83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Односложные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дом,</w:t>
      </w:r>
      <w:r>
        <w:rPr>
          <w:i w:val="1"/>
          <w:spacing w:val="-3"/>
          <w:sz w:val="28"/>
        </w:rPr>
        <w:t xml:space="preserve"> </w:t>
      </w:r>
      <w:r>
        <w:rPr>
          <w:i w:val="1"/>
          <w:sz w:val="28"/>
        </w:rPr>
        <w:t>мак</w:t>
      </w:r>
      <w:r>
        <w:rPr>
          <w:sz w:val="28"/>
        </w:rPr>
        <w:t>).</w:t>
      </w:r>
    </w:p>
    <w:p w14:paraId="84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10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Двухсложные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диван,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мебель</w:t>
      </w:r>
      <w:r>
        <w:rPr>
          <w:sz w:val="28"/>
        </w:rPr>
        <w:t>).</w:t>
      </w:r>
    </w:p>
    <w:p w14:paraId="85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Двухсложные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банка,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ветка</w:t>
      </w:r>
      <w:r>
        <w:rPr>
          <w:sz w:val="28"/>
        </w:rPr>
        <w:t>).</w:t>
      </w:r>
    </w:p>
    <w:p w14:paraId="86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5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Двухсложные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компот, тюльпан</w:t>
      </w:r>
      <w:r>
        <w:rPr>
          <w:sz w:val="28"/>
        </w:rPr>
        <w:t>).</w:t>
      </w:r>
    </w:p>
    <w:p w14:paraId="87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Трехсложные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бегемот,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телефон</w:t>
      </w:r>
      <w:r>
        <w:rPr>
          <w:sz w:val="28"/>
        </w:rPr>
        <w:t>)</w:t>
      </w:r>
    </w:p>
    <w:p w14:paraId="88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Трехсложные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комната,</w:t>
      </w:r>
      <w:r>
        <w:rPr>
          <w:i w:val="1"/>
          <w:spacing w:val="-2"/>
          <w:sz w:val="28"/>
        </w:rPr>
        <w:t xml:space="preserve"> </w:t>
      </w:r>
      <w:r>
        <w:rPr>
          <w:i w:val="1"/>
          <w:sz w:val="28"/>
        </w:rPr>
        <w:t>ботинки</w:t>
      </w:r>
      <w:r>
        <w:rPr>
          <w:sz w:val="28"/>
        </w:rPr>
        <w:t>).</w:t>
      </w:r>
    </w:p>
    <w:p w14:paraId="89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Трехсложные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половник</w:t>
      </w:r>
      <w:r>
        <w:rPr>
          <w:sz w:val="28"/>
        </w:rPr>
        <w:t>).</w:t>
      </w:r>
    </w:p>
    <w:p w14:paraId="8A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5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Трехсложные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стечениями 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матрешка</w:t>
      </w:r>
      <w:r>
        <w:rPr>
          <w:sz w:val="28"/>
        </w:rPr>
        <w:t>).</w:t>
      </w:r>
    </w:p>
    <w:p w14:paraId="8B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10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Односложные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стол</w:t>
      </w:r>
      <w:r>
        <w:rPr>
          <w:sz w:val="28"/>
        </w:rPr>
        <w:t>).</w:t>
      </w:r>
    </w:p>
    <w:p w14:paraId="8C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Односложные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зонт</w:t>
      </w:r>
      <w:r>
        <w:rPr>
          <w:sz w:val="28"/>
        </w:rPr>
        <w:t>).</w:t>
      </w:r>
    </w:p>
    <w:p w14:paraId="8D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9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Двухсложные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стечениями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кнопка</w:t>
      </w:r>
      <w:r>
        <w:rPr>
          <w:sz w:val="28"/>
        </w:rPr>
        <w:t>).</w:t>
      </w:r>
    </w:p>
    <w:p w14:paraId="8E000000">
      <w:pPr>
        <w:pStyle w:val="Style_4"/>
        <w:numPr>
          <w:ilvl w:val="1"/>
          <w:numId w:val="2"/>
        </w:numPr>
        <w:tabs>
          <w:tab w:leader="none" w:pos="833" w:val="left"/>
          <w:tab w:leader="none" w:pos="834" w:val="left"/>
        </w:tabs>
        <w:spacing w:after="0" w:before="4" w:line="240" w:lineRule="auto"/>
        <w:ind w:hanging="361" w:left="833" w:right="0"/>
        <w:jc w:val="left"/>
        <w:rPr>
          <w:rFonts w:ascii="Symbol" w:hAnsi="Symbol"/>
          <w:sz w:val="20"/>
        </w:rPr>
      </w:pPr>
      <w:r>
        <w:rPr>
          <w:sz w:val="28"/>
        </w:rPr>
        <w:t>Четырехсложные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i w:val="1"/>
          <w:sz w:val="28"/>
        </w:rPr>
        <w:t>черепаха,</w:t>
      </w:r>
      <w:r>
        <w:rPr>
          <w:i w:val="1"/>
          <w:spacing w:val="-1"/>
          <w:sz w:val="28"/>
        </w:rPr>
        <w:t xml:space="preserve"> </w:t>
      </w:r>
      <w:r>
        <w:rPr>
          <w:i w:val="1"/>
          <w:sz w:val="28"/>
        </w:rPr>
        <w:t>пианино</w:t>
      </w:r>
      <w:r>
        <w:rPr>
          <w:sz w:val="28"/>
        </w:rPr>
        <w:t>).</w:t>
      </w:r>
    </w:p>
    <w:p w14:paraId="8F000000">
      <w:pPr>
        <w:pStyle w:val="Style_2"/>
        <w:spacing w:before="10" w:line="252" w:lineRule="auto"/>
        <w:ind w:firstLine="566" w:left="113" w:right="112"/>
      </w:pPr>
      <w:r>
        <w:t>Работа над словами осуществляется последовательно — переход к словам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предыдущего типа.</w:t>
      </w:r>
    </w:p>
    <w:p w14:paraId="90000000">
      <w:pPr>
        <w:pStyle w:val="Style_1"/>
        <w:spacing w:before="19" w:line="452" w:lineRule="exact"/>
        <w:ind w:right="120"/>
      </w:pPr>
      <w:bookmarkStart w:id="15" w:name="Игры и упражнения, используемые в процес"/>
      <w:bookmarkEnd w:id="15"/>
      <w:r>
        <w:t>Игры и упражнения, используемые в процессе отработки слов с 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структуры</w:t>
      </w:r>
    </w:p>
    <w:p w14:paraId="91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0" w:line="296" w:lineRule="exact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Слоговые</w:t>
      </w:r>
      <w:r>
        <w:rPr>
          <w:spacing w:val="66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64"/>
          <w:sz w:val="28"/>
        </w:rPr>
        <w:t xml:space="preserve"> </w:t>
      </w:r>
      <w:r>
        <w:rPr>
          <w:sz w:val="28"/>
        </w:rPr>
        <w:t>(на</w:t>
      </w:r>
      <w:r>
        <w:rPr>
          <w:spacing w:val="66"/>
          <w:sz w:val="28"/>
        </w:rPr>
        <w:t xml:space="preserve"> </w:t>
      </w:r>
      <w:r>
        <w:rPr>
          <w:sz w:val="28"/>
        </w:rPr>
        <w:t>дорожках</w:t>
      </w:r>
      <w:r>
        <w:rPr>
          <w:spacing w:val="60"/>
          <w:sz w:val="28"/>
        </w:rPr>
        <w:t xml:space="preserve"> </w:t>
      </w:r>
      <w:r>
        <w:rPr>
          <w:sz w:val="28"/>
        </w:rPr>
        <w:t>следы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количества</w:t>
      </w:r>
    </w:p>
    <w:p w14:paraId="92000000">
      <w:pPr>
        <w:pStyle w:val="Style_2"/>
        <w:spacing w:before="9" w:line="240" w:lineRule="auto"/>
        <w:ind w:firstLine="0" w:right="119"/>
      </w:pP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след).</w:t>
      </w:r>
    </w:p>
    <w:p w14:paraId="93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7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Слоговые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линейки.</w:t>
      </w:r>
    </w:p>
    <w:p w14:paraId="94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10" w:line="240" w:lineRule="auto"/>
        <w:ind w:hanging="361" w:left="833" w:right="100"/>
        <w:jc w:val="both"/>
        <w:rPr>
          <w:rFonts w:ascii="Symbol" w:hAnsi="Symbol"/>
          <w:sz w:val="20"/>
        </w:rPr>
      </w:pPr>
      <w:r>
        <w:rPr>
          <w:sz w:val="28"/>
        </w:rPr>
        <w:t>Слоговые домики (1. Количество слогов соответствует количеству этажей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доме — 3 дома с разным количеством этажей — ребенок произносит 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 слоги и ставит картинку в нужный дом. 2. Количество слогов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распределяемых словах зависит от жителей домов: рак — 1 слог, петух — 2,</w:t>
      </w:r>
      <w:r>
        <w:rPr>
          <w:spacing w:val="-67"/>
          <w:sz w:val="28"/>
        </w:rPr>
        <w:t xml:space="preserve"> </w:t>
      </w:r>
      <w:r>
        <w:rPr>
          <w:sz w:val="28"/>
        </w:rPr>
        <w:t>лягушка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слога).</w:t>
      </w:r>
    </w:p>
    <w:p w14:paraId="95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9" w:line="240" w:lineRule="auto"/>
        <w:ind w:hanging="361" w:left="833" w:right="107"/>
        <w:jc w:val="both"/>
        <w:rPr>
          <w:rFonts w:ascii="Symbol" w:hAnsi="Symbol"/>
          <w:sz w:val="20"/>
        </w:rPr>
      </w:pPr>
      <w:r>
        <w:rPr>
          <w:sz w:val="28"/>
        </w:rPr>
        <w:t>«Дом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замок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избушка»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слогов в данных постройках: в дом — слова из одного слога, в</w:t>
      </w:r>
      <w:r>
        <w:rPr>
          <w:spacing w:val="1"/>
          <w:sz w:val="28"/>
        </w:rPr>
        <w:t xml:space="preserve"> </w:t>
      </w:r>
      <w:r>
        <w:rPr>
          <w:sz w:val="28"/>
        </w:rPr>
        <w:t>замок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двусложные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избушку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слогов).</w:t>
      </w:r>
    </w:p>
    <w:p w14:paraId="96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4" w:line="240" w:lineRule="auto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«Часы»</w:t>
      </w:r>
      <w:r>
        <w:rPr>
          <w:spacing w:val="-6"/>
          <w:sz w:val="28"/>
        </w:rPr>
        <w:t xml:space="preserve"> </w:t>
      </w:r>
      <w:r>
        <w:rPr>
          <w:sz w:val="28"/>
        </w:rPr>
        <w:t>(найди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покажи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(1, 3,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слогов)</w:t>
      </w:r>
    </w:p>
    <w:p w14:paraId="97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9" w:line="240" w:lineRule="auto"/>
        <w:ind w:hanging="361" w:left="833" w:right="113"/>
        <w:jc w:val="both"/>
        <w:rPr>
          <w:rFonts w:ascii="Symbol" w:hAnsi="Symbol"/>
          <w:sz w:val="20"/>
        </w:rPr>
      </w:pPr>
      <w:r>
        <w:rPr>
          <w:sz w:val="28"/>
        </w:rPr>
        <w:t>«Додумай слово» (подобрать слово к схеме – с опорой на картинки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"/>
          <w:sz w:val="28"/>
        </w:rPr>
        <w:t xml:space="preserve"> </w:t>
      </w:r>
      <w:r>
        <w:rPr>
          <w:sz w:val="28"/>
        </w:rPr>
        <w:t>СА</w:t>
      </w:r>
      <w:r>
        <w:rPr>
          <w:spacing w:val="-3"/>
          <w:sz w:val="28"/>
        </w:rPr>
        <w:t xml:space="preserve"> </w:t>
      </w:r>
      <w:r>
        <w:rPr>
          <w:sz w:val="28"/>
        </w:rPr>
        <w:t>_ ;</w:t>
      </w:r>
      <w:r>
        <w:rPr>
          <w:spacing w:val="1"/>
          <w:sz w:val="28"/>
        </w:rPr>
        <w:t xml:space="preserve"> </w:t>
      </w:r>
      <w:r>
        <w:rPr>
          <w:sz w:val="28"/>
        </w:rPr>
        <w:t>СА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</w:p>
    <w:p w14:paraId="98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2" w:line="252" w:lineRule="auto"/>
        <w:ind w:hanging="361" w:left="833" w:right="109"/>
        <w:jc w:val="both"/>
        <w:rPr>
          <w:rFonts w:ascii="Symbol" w:hAnsi="Symbol"/>
          <w:sz w:val="20"/>
        </w:rPr>
      </w:pPr>
      <w:r>
        <w:rPr>
          <w:sz w:val="28"/>
        </w:rPr>
        <w:t>«Паровоз» (паровоз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вагонов,</w:t>
      </w:r>
      <w:r>
        <w:rPr>
          <w:spacing w:val="1"/>
          <w:sz w:val="28"/>
        </w:rPr>
        <w:t xml:space="preserve"> </w:t>
      </w:r>
      <w:r>
        <w:rPr>
          <w:sz w:val="28"/>
        </w:rPr>
        <w:t>вагоны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 окон, в зависимости от этого распределяются слова</w:t>
      </w:r>
      <w:r>
        <w:rPr>
          <w:spacing w:val="70"/>
          <w:sz w:val="28"/>
        </w:rPr>
        <w:t xml:space="preserve"> </w:t>
      </w:r>
      <w:r>
        <w:rPr>
          <w:sz w:val="28"/>
        </w:rPr>
        <w:t>— в вагон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 окном</w:t>
      </w:r>
      <w:r>
        <w:rPr>
          <w:spacing w:val="3"/>
          <w:sz w:val="28"/>
        </w:rPr>
        <w:t xml:space="preserve"> </w:t>
      </w:r>
      <w:r>
        <w:rPr>
          <w:sz w:val="28"/>
        </w:rPr>
        <w:t>— односложные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двусложные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99000000">
      <w:pPr>
        <w:sectPr>
          <w:pgSz w:h="16840" w:orient="portrait" w:w="11910"/>
          <w:pgMar w:bottom="280" w:left="1020" w:right="740" w:top="1060"/>
        </w:sectPr>
      </w:pPr>
    </w:p>
    <w:p w14:paraId="9A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57" w:line="240" w:lineRule="auto"/>
        <w:ind w:hanging="361" w:left="833" w:right="105"/>
        <w:jc w:val="both"/>
        <w:rPr>
          <w:rFonts w:ascii="Symbol" w:hAnsi="Symbol"/>
          <w:sz w:val="20"/>
        </w:rPr>
      </w:pPr>
      <w:r>
        <w:rPr>
          <w:sz w:val="28"/>
        </w:rPr>
        <w:t>«Телевизор»</w:t>
      </w:r>
      <w:r>
        <w:rPr>
          <w:spacing w:val="1"/>
          <w:sz w:val="28"/>
        </w:rPr>
        <w:t xml:space="preserve"> </w:t>
      </w:r>
      <w:r>
        <w:rPr>
          <w:sz w:val="28"/>
        </w:rPr>
        <w:t>(Наглядное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«Телевизор».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70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 на</w:t>
      </w:r>
      <w:r>
        <w:rPr>
          <w:spacing w:val="2"/>
          <w:sz w:val="28"/>
        </w:rPr>
        <w:t xml:space="preserve"> </w:t>
      </w:r>
      <w:r>
        <w:rPr>
          <w:sz w:val="28"/>
        </w:rPr>
        <w:t>выбор:</w:t>
      </w:r>
      <w:r>
        <w:rPr>
          <w:spacing w:val="-4"/>
          <w:sz w:val="28"/>
        </w:rPr>
        <w:t xml:space="preserve"> </w:t>
      </w:r>
      <w:r>
        <w:rPr>
          <w:sz w:val="28"/>
        </w:rPr>
        <w:t>дом,</w:t>
      </w:r>
      <w:r>
        <w:rPr>
          <w:spacing w:val="3"/>
          <w:sz w:val="28"/>
        </w:rPr>
        <w:t xml:space="preserve"> </w:t>
      </w:r>
      <w:r>
        <w:rPr>
          <w:sz w:val="28"/>
        </w:rPr>
        <w:t>груша,</w:t>
      </w:r>
      <w:r>
        <w:rPr>
          <w:spacing w:val="4"/>
          <w:sz w:val="28"/>
        </w:rPr>
        <w:t xml:space="preserve"> </w:t>
      </w:r>
      <w:r>
        <w:rPr>
          <w:sz w:val="28"/>
        </w:rPr>
        <w:t>роза).</w:t>
      </w:r>
    </w:p>
    <w:p w14:paraId="9B000000">
      <w:pPr>
        <w:pStyle w:val="Style_1"/>
        <w:spacing w:before="132"/>
        <w:ind/>
      </w:pPr>
      <w:bookmarkStart w:id="16" w:name="Работа над словосочетаниями, предложения"/>
      <w:bookmarkEnd w:id="16"/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словосочетаниями,</w:t>
      </w:r>
      <w:r>
        <w:rPr>
          <w:spacing w:val="-5"/>
        </w:rPr>
        <w:t xml:space="preserve"> </w:t>
      </w:r>
      <w:r>
        <w:t>предложениями,</w:t>
      </w:r>
      <w:r>
        <w:rPr>
          <w:spacing w:val="-5"/>
        </w:rPr>
        <w:t xml:space="preserve"> </w:t>
      </w:r>
      <w:r>
        <w:t>текстами</w:t>
      </w:r>
    </w:p>
    <w:p w14:paraId="9C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4" w:line="240" w:lineRule="auto"/>
        <w:ind w:hanging="361" w:left="833" w:right="108"/>
        <w:jc w:val="both"/>
        <w:rPr>
          <w:rFonts w:ascii="Symbol" w:hAnsi="Symbol"/>
          <w:sz w:val="20"/>
        </w:rPr>
      </w:pPr>
      <w:r>
        <w:rPr>
          <w:i w:val="1"/>
          <w:sz w:val="28"/>
        </w:rPr>
        <w:t xml:space="preserve">«Добавлялки» </w:t>
      </w:r>
      <w:r>
        <w:rPr>
          <w:sz w:val="28"/>
        </w:rPr>
        <w:t>(Перед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заканчивает, а затем повторяет словосочетание. Например, </w:t>
      </w:r>
      <w:r>
        <w:rPr>
          <w:i w:val="1"/>
          <w:sz w:val="28"/>
        </w:rPr>
        <w:t>колючий … (еж);</w:t>
      </w:r>
      <w:r>
        <w:rPr>
          <w:i w:val="1"/>
          <w:spacing w:val="-67"/>
          <w:sz w:val="28"/>
        </w:rPr>
        <w:t xml:space="preserve"> </w:t>
      </w:r>
      <w:r>
        <w:rPr>
          <w:i w:val="1"/>
          <w:sz w:val="28"/>
        </w:rPr>
        <w:t>воздушный …</w:t>
      </w:r>
      <w:r>
        <w:rPr>
          <w:i w:val="1"/>
          <w:spacing w:val="7"/>
          <w:sz w:val="28"/>
        </w:rPr>
        <w:t xml:space="preserve"> </w:t>
      </w:r>
      <w:r>
        <w:rPr>
          <w:i w:val="1"/>
          <w:sz w:val="28"/>
        </w:rPr>
        <w:t>(шар); хитрая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…</w:t>
      </w:r>
      <w:r>
        <w:rPr>
          <w:i w:val="1"/>
          <w:spacing w:val="8"/>
          <w:sz w:val="28"/>
        </w:rPr>
        <w:t xml:space="preserve"> </w:t>
      </w:r>
      <w:r>
        <w:rPr>
          <w:i w:val="1"/>
          <w:sz w:val="28"/>
        </w:rPr>
        <w:t>(лиса)</w:t>
      </w:r>
      <w:r>
        <w:rPr>
          <w:sz w:val="28"/>
        </w:rPr>
        <w:t>).</w:t>
      </w:r>
    </w:p>
    <w:p w14:paraId="9D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4" w:line="240" w:lineRule="auto"/>
        <w:ind w:hanging="361" w:left="833" w:right="112"/>
        <w:jc w:val="both"/>
        <w:rPr>
          <w:rFonts w:ascii="Symbol" w:hAnsi="Symbol"/>
          <w:sz w:val="20"/>
        </w:rPr>
      </w:pPr>
      <w:r>
        <w:rPr>
          <w:i w:val="1"/>
          <w:sz w:val="28"/>
        </w:rPr>
        <w:t>«Снежный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 xml:space="preserve">ком» </w:t>
      </w:r>
      <w:r>
        <w:rPr>
          <w:sz w:val="28"/>
        </w:rPr>
        <w:t>(Слова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вниз,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«шагаем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ступенькам».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0"/>
          <w:sz w:val="28"/>
        </w:rPr>
        <w:t xml:space="preserve"> </w:t>
      </w:r>
      <w:r>
        <w:rPr>
          <w:sz w:val="28"/>
        </w:rPr>
        <w:t>слов</w:t>
      </w:r>
      <w:r>
        <w:rPr>
          <w:spacing w:val="49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50"/>
          <w:sz w:val="28"/>
        </w:rPr>
        <w:t xml:space="preserve"> </w:t>
      </w:r>
      <w:r>
        <w:rPr>
          <w:sz w:val="28"/>
        </w:rPr>
        <w:t>увеличивается.</w:t>
      </w:r>
      <w:r>
        <w:rPr>
          <w:spacing w:val="5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50"/>
          <w:sz w:val="28"/>
        </w:rPr>
        <w:t xml:space="preserve"> </w:t>
      </w:r>
      <w:r>
        <w:rPr>
          <w:sz w:val="28"/>
        </w:rPr>
        <w:t>раз</w:t>
      </w:r>
      <w:r>
        <w:rPr>
          <w:spacing w:val="46"/>
          <w:sz w:val="28"/>
        </w:rPr>
        <w:t xml:space="preserve"> </w:t>
      </w:r>
      <w:r>
        <w:rPr>
          <w:sz w:val="28"/>
        </w:rPr>
        <w:t>начинаем</w:t>
      </w:r>
    </w:p>
    <w:p w14:paraId="9E000000">
      <w:pPr>
        <w:spacing w:before="4" w:line="252" w:lineRule="auto"/>
        <w:ind w:firstLine="0" w:left="833" w:right="114"/>
        <w:jc w:val="both"/>
        <w:rPr>
          <w:sz w:val="28"/>
        </w:rPr>
      </w:pPr>
      <w:r>
        <w:rPr>
          <w:sz w:val="28"/>
        </w:rPr>
        <w:t xml:space="preserve">«шагать» сверху вниз заново. Например: </w:t>
      </w:r>
      <w:r>
        <w:rPr>
          <w:i w:val="1"/>
          <w:sz w:val="28"/>
        </w:rPr>
        <w:t>Птичка. Летит птичка. Летит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красивая птичка.</w:t>
      </w:r>
      <w:r>
        <w:rPr>
          <w:i w:val="1"/>
          <w:spacing w:val="3"/>
          <w:sz w:val="28"/>
        </w:rPr>
        <w:t xml:space="preserve"> </w:t>
      </w:r>
      <w:r>
        <w:rPr>
          <w:i w:val="1"/>
          <w:sz w:val="28"/>
        </w:rPr>
        <w:t>Летит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красивая</w:t>
      </w:r>
      <w:r>
        <w:rPr>
          <w:i w:val="1"/>
          <w:spacing w:val="1"/>
          <w:sz w:val="28"/>
        </w:rPr>
        <w:t xml:space="preserve"> </w:t>
      </w:r>
      <w:r>
        <w:rPr>
          <w:i w:val="1"/>
          <w:sz w:val="28"/>
        </w:rPr>
        <w:t>маленькая птичка.</w:t>
      </w:r>
      <w:r>
        <w:rPr>
          <w:sz w:val="28"/>
        </w:rPr>
        <w:t>).</w:t>
      </w:r>
    </w:p>
    <w:p w14:paraId="9F000000">
      <w:pPr>
        <w:pStyle w:val="Style_4"/>
        <w:numPr>
          <w:ilvl w:val="1"/>
          <w:numId w:val="2"/>
        </w:numPr>
        <w:tabs>
          <w:tab w:leader="none" w:pos="834" w:val="left"/>
        </w:tabs>
        <w:spacing w:after="0" w:before="0" w:line="321" w:lineRule="exact"/>
        <w:ind w:hanging="361" w:left="833" w:right="0"/>
        <w:jc w:val="both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чистоговорками,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потешками,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прибаутками,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стихами.</w:t>
      </w:r>
    </w:p>
    <w:sectPr>
      <w:pgSz w:h="16840" w:orient="portrait" w:w="11910"/>
      <w:pgMar w:bottom="280" w:left="1020" w:right="74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283" w:left="396"/>
        <w:jc w:val="left"/>
      </w:pPr>
      <w:rPr>
        <w:rFonts w:ascii="Times New Roman" w:hAnsi="Times New Roman"/>
        <w:b w:val="1"/>
        <w:sz w:val="28"/>
      </w:rPr>
    </w:lvl>
    <w:lvl w:ilvl="1">
      <w:start w:val="0"/>
      <w:numFmt w:val="bullet"/>
      <w:lvlText w:val=""/>
      <w:lvlJc w:val="left"/>
      <w:pPr>
        <w:ind w:hanging="361" w:left="833"/>
      </w:pPr>
      <w:rPr>
        <w:rFonts w:ascii="Symbol" w:hAnsi="Symbol"/>
        <w:sz w:val="28"/>
      </w:rPr>
    </w:lvl>
    <w:lvl w:ilvl="2">
      <w:start w:val="0"/>
      <w:numFmt w:val="bullet"/>
      <w:lvlText w:val="•"/>
      <w:lvlJc w:val="left"/>
      <w:pPr>
        <w:ind w:hanging="361" w:left="1873"/>
      </w:pPr>
    </w:lvl>
    <w:lvl w:ilvl="3">
      <w:start w:val="0"/>
      <w:numFmt w:val="bullet"/>
      <w:lvlText w:val="•"/>
      <w:lvlJc w:val="left"/>
      <w:pPr>
        <w:ind w:hanging="361" w:left="2907"/>
      </w:pPr>
    </w:lvl>
    <w:lvl w:ilvl="4">
      <w:start w:val="0"/>
      <w:numFmt w:val="bullet"/>
      <w:lvlText w:val="•"/>
      <w:lvlJc w:val="left"/>
      <w:pPr>
        <w:ind w:hanging="361" w:left="3941"/>
      </w:pPr>
    </w:lvl>
    <w:lvl w:ilvl="5">
      <w:start w:val="0"/>
      <w:numFmt w:val="bullet"/>
      <w:lvlText w:val="•"/>
      <w:lvlJc w:val="left"/>
      <w:pPr>
        <w:ind w:hanging="361" w:left="4975"/>
      </w:pPr>
    </w:lvl>
    <w:lvl w:ilvl="6">
      <w:start w:val="0"/>
      <w:numFmt w:val="bullet"/>
      <w:lvlText w:val="•"/>
      <w:lvlJc w:val="left"/>
      <w:pPr>
        <w:ind w:hanging="361" w:left="6008"/>
      </w:pPr>
    </w:lvl>
    <w:lvl w:ilvl="7">
      <w:start w:val="0"/>
      <w:numFmt w:val="bullet"/>
      <w:lvlText w:val="•"/>
      <w:lvlJc w:val="left"/>
      <w:pPr>
        <w:ind w:hanging="361" w:left="7042"/>
      </w:pPr>
    </w:lvl>
    <w:lvl w:ilvl="8">
      <w:start w:val="0"/>
      <w:numFmt w:val="bullet"/>
      <w:lvlText w:val="•"/>
      <w:lvlJc w:val="left"/>
      <w:pPr>
        <w:ind w:hanging="361" w:left="8076"/>
      </w:pPr>
    </w:lvl>
  </w:abstractNum>
  <w:abstractNum w:abstractNumId="1">
    <w:lvl w:ilvl="0">
      <w:start w:val="1"/>
      <w:numFmt w:val="upperRoman"/>
      <w:lvlText w:val="%1."/>
      <w:lvlJc w:val="left"/>
      <w:pPr>
        <w:ind w:hanging="658" w:left="113"/>
        <w:jc w:val="right"/>
      </w:pPr>
      <w:rPr>
        <w:rFonts w:ascii="Times New Roman" w:hAnsi="Times New Roman"/>
        <w:b w:val="1"/>
        <w:spacing w:val="0"/>
        <w:sz w:val="28"/>
      </w:rPr>
    </w:lvl>
    <w:lvl w:ilvl="1">
      <w:start w:val="0"/>
      <w:numFmt w:val="bullet"/>
      <w:lvlText w:val=""/>
      <w:lvlJc w:val="left"/>
      <w:pPr>
        <w:ind w:hanging="361" w:left="833"/>
      </w:pPr>
      <w:rPr>
        <w:rFonts w:ascii="Symbol" w:hAnsi="Symbol"/>
        <w:sz w:val="28"/>
      </w:rPr>
    </w:lvl>
    <w:lvl w:ilvl="2">
      <w:start w:val="0"/>
      <w:numFmt w:val="bullet"/>
      <w:lvlText w:val="•"/>
      <w:lvlJc w:val="left"/>
      <w:pPr>
        <w:ind w:hanging="361" w:left="1873"/>
      </w:pPr>
    </w:lvl>
    <w:lvl w:ilvl="3">
      <w:start w:val="0"/>
      <w:numFmt w:val="bullet"/>
      <w:lvlText w:val="•"/>
      <w:lvlJc w:val="left"/>
      <w:pPr>
        <w:ind w:hanging="361" w:left="2907"/>
      </w:pPr>
    </w:lvl>
    <w:lvl w:ilvl="4">
      <w:start w:val="0"/>
      <w:numFmt w:val="bullet"/>
      <w:lvlText w:val="•"/>
      <w:lvlJc w:val="left"/>
      <w:pPr>
        <w:ind w:hanging="361" w:left="3941"/>
      </w:pPr>
    </w:lvl>
    <w:lvl w:ilvl="5">
      <w:start w:val="0"/>
      <w:numFmt w:val="bullet"/>
      <w:lvlText w:val="•"/>
      <w:lvlJc w:val="left"/>
      <w:pPr>
        <w:ind w:hanging="361" w:left="4975"/>
      </w:pPr>
    </w:lvl>
    <w:lvl w:ilvl="6">
      <w:start w:val="0"/>
      <w:numFmt w:val="bullet"/>
      <w:lvlText w:val="•"/>
      <w:lvlJc w:val="left"/>
      <w:pPr>
        <w:ind w:hanging="361" w:left="6008"/>
      </w:pPr>
    </w:lvl>
    <w:lvl w:ilvl="7">
      <w:start w:val="0"/>
      <w:numFmt w:val="bullet"/>
      <w:lvlText w:val="•"/>
      <w:lvlJc w:val="left"/>
      <w:pPr>
        <w:ind w:hanging="361" w:left="7042"/>
      </w:pPr>
    </w:lvl>
    <w:lvl w:ilvl="8">
      <w:start w:val="0"/>
      <w:numFmt w:val="bullet"/>
      <w:lvlText w:val="•"/>
      <w:lvlJc w:val="left"/>
      <w:pPr>
        <w:ind w:hanging="361" w:left="8076"/>
      </w:pPr>
    </w:lvl>
  </w:abstractNum>
  <w:abstractNum w:abstractNumId="2">
    <w:lvl w:ilvl="0">
      <w:start w:val="0"/>
      <w:numFmt w:val="bullet"/>
      <w:lvlText w:val="—"/>
      <w:lvlJc w:val="left"/>
      <w:pPr>
        <w:ind w:hanging="351" w:left="463"/>
      </w:pPr>
      <w:rPr>
        <w:rFonts w:ascii="Times New Roman" w:hAnsi="Times New Roman"/>
        <w:sz w:val="28"/>
      </w:rPr>
    </w:lvl>
    <w:lvl w:ilvl="1">
      <w:start w:val="0"/>
      <w:numFmt w:val="bullet"/>
      <w:lvlText w:val=""/>
      <w:lvlJc w:val="left"/>
      <w:pPr>
        <w:ind w:hanging="361" w:left="833"/>
      </w:pPr>
    </w:lvl>
    <w:lvl w:ilvl="2">
      <w:start w:val="0"/>
      <w:numFmt w:val="bullet"/>
      <w:lvlText w:val="•"/>
      <w:lvlJc w:val="left"/>
      <w:pPr>
        <w:ind w:hanging="361" w:left="1873"/>
      </w:pPr>
    </w:lvl>
    <w:lvl w:ilvl="3">
      <w:start w:val="0"/>
      <w:numFmt w:val="bullet"/>
      <w:lvlText w:val="•"/>
      <w:lvlJc w:val="left"/>
      <w:pPr>
        <w:ind w:hanging="361" w:left="2907"/>
      </w:pPr>
    </w:lvl>
    <w:lvl w:ilvl="4">
      <w:start w:val="0"/>
      <w:numFmt w:val="bullet"/>
      <w:lvlText w:val="•"/>
      <w:lvlJc w:val="left"/>
      <w:pPr>
        <w:ind w:hanging="361" w:left="3941"/>
      </w:pPr>
    </w:lvl>
    <w:lvl w:ilvl="5">
      <w:start w:val="0"/>
      <w:numFmt w:val="bullet"/>
      <w:lvlText w:val="•"/>
      <w:lvlJc w:val="left"/>
      <w:pPr>
        <w:ind w:hanging="361" w:left="4975"/>
      </w:pPr>
    </w:lvl>
    <w:lvl w:ilvl="6">
      <w:start w:val="0"/>
      <w:numFmt w:val="bullet"/>
      <w:lvlText w:val="•"/>
      <w:lvlJc w:val="left"/>
      <w:pPr>
        <w:ind w:hanging="361" w:left="6008"/>
      </w:pPr>
    </w:lvl>
    <w:lvl w:ilvl="7">
      <w:start w:val="0"/>
      <w:numFmt w:val="bullet"/>
      <w:lvlText w:val="•"/>
      <w:lvlJc w:val="left"/>
      <w:pPr>
        <w:ind w:hanging="361" w:left="7042"/>
      </w:pPr>
    </w:lvl>
    <w:lvl w:ilvl="8">
      <w:start w:val="0"/>
      <w:numFmt w:val="bullet"/>
      <w:lvlText w:val="•"/>
      <w:lvlJc w:val="left"/>
      <w:pPr>
        <w:ind w:hanging="361" w:left="8076"/>
      </w:pPr>
    </w:lvl>
  </w:abstractNum>
  <w:abstractNum w:abstractNumId="3">
    <w:lvl w:ilvl="0">
      <w:start w:val="1"/>
      <w:numFmt w:val="decimal"/>
      <w:lvlText w:val="%1."/>
      <w:lvlJc w:val="left"/>
      <w:pPr>
        <w:ind w:hanging="283" w:left="396"/>
        <w:jc w:val="left"/>
      </w:pPr>
      <w:rPr>
        <w:rFonts w:ascii="Times New Roman" w:hAnsi="Times New Roman"/>
        <w:b w:val="1"/>
        <w:i w:val="1"/>
        <w:sz w:val="28"/>
      </w:rPr>
    </w:lvl>
    <w:lvl w:ilvl="1">
      <w:start w:val="0"/>
      <w:numFmt w:val="bullet"/>
      <w:lvlText w:val=""/>
      <w:lvlJc w:val="left"/>
      <w:pPr>
        <w:ind w:hanging="361" w:left="833"/>
      </w:pPr>
      <w:rPr>
        <w:rFonts w:ascii="Symbol" w:hAnsi="Symbol"/>
        <w:sz w:val="28"/>
      </w:rPr>
    </w:lvl>
    <w:lvl w:ilvl="2">
      <w:start w:val="0"/>
      <w:numFmt w:val="bullet"/>
      <w:lvlText w:val="•"/>
      <w:lvlJc w:val="left"/>
      <w:pPr>
        <w:ind w:hanging="361" w:left="1873"/>
      </w:pPr>
    </w:lvl>
    <w:lvl w:ilvl="3">
      <w:start w:val="0"/>
      <w:numFmt w:val="bullet"/>
      <w:lvlText w:val="•"/>
      <w:lvlJc w:val="left"/>
      <w:pPr>
        <w:ind w:hanging="361" w:left="2907"/>
      </w:pPr>
    </w:lvl>
    <w:lvl w:ilvl="4">
      <w:start w:val="0"/>
      <w:numFmt w:val="bullet"/>
      <w:lvlText w:val="•"/>
      <w:lvlJc w:val="left"/>
      <w:pPr>
        <w:ind w:hanging="361" w:left="3941"/>
      </w:pPr>
    </w:lvl>
    <w:lvl w:ilvl="5">
      <w:start w:val="0"/>
      <w:numFmt w:val="bullet"/>
      <w:lvlText w:val="•"/>
      <w:lvlJc w:val="left"/>
      <w:pPr>
        <w:ind w:hanging="361" w:left="4975"/>
      </w:pPr>
    </w:lvl>
    <w:lvl w:ilvl="6">
      <w:start w:val="0"/>
      <w:numFmt w:val="bullet"/>
      <w:lvlText w:val="•"/>
      <w:lvlJc w:val="left"/>
      <w:pPr>
        <w:ind w:hanging="361" w:left="6008"/>
      </w:pPr>
    </w:lvl>
    <w:lvl w:ilvl="7">
      <w:start w:val="0"/>
      <w:numFmt w:val="bullet"/>
      <w:lvlText w:val="•"/>
      <w:lvlJc w:val="left"/>
      <w:pPr>
        <w:ind w:hanging="361" w:left="7042"/>
      </w:pPr>
    </w:lvl>
    <w:lvl w:ilvl="8">
      <w:start w:val="0"/>
      <w:numFmt w:val="bullet"/>
      <w:lvlText w:val="•"/>
      <w:lvlJc w:val="left"/>
      <w:pPr>
        <w:ind w:hanging="361" w:left="807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Table Paragraph"/>
    <w:basedOn w:val="Style_5"/>
    <w:link w:val="Style_10_ch"/>
  </w:style>
  <w:style w:styleId="Style_10_ch" w:type="character">
    <w:name w:val="Table Paragraph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4" w:type="paragraph">
    <w:name w:val="List Paragraph"/>
    <w:basedOn w:val="Style_5"/>
    <w:link w:val="Style_4_ch"/>
    <w:pPr>
      <w:ind w:hanging="361" w:left="833"/>
    </w:pPr>
    <w:rPr>
      <w:rFonts w:ascii="Times New Roman" w:hAnsi="Times New Roman"/>
    </w:rPr>
  </w:style>
  <w:style w:styleId="Style_4_ch" w:type="character">
    <w:name w:val="List Paragraph"/>
    <w:basedOn w:val="Style_5_ch"/>
    <w:link w:val="Style_4"/>
    <w:rPr>
      <w:rFonts w:ascii="Times New Roman" w:hAnsi="Times New Roman"/>
    </w:rPr>
  </w:style>
  <w:style w:styleId="Style_1" w:type="paragraph">
    <w:name w:val="heading 1"/>
    <w:basedOn w:val="Style_5"/>
    <w:link w:val="Style_1_ch"/>
    <w:uiPriority w:val="9"/>
    <w:qFormat/>
    <w:pPr>
      <w:spacing w:before="124"/>
      <w:ind w:firstLine="0" w:left="113"/>
      <w:jc w:val="both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5_ch"/>
    <w:link w:val="Style_1"/>
    <w:rPr>
      <w:rFonts w:ascii="Times New Roman" w:hAnsi="Times New Roman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5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" w:type="paragraph">
    <w:name w:val="Body Text"/>
    <w:basedOn w:val="Style_5"/>
    <w:link w:val="Style_2_ch"/>
    <w:pPr>
      <w:ind w:hanging="361" w:left="833"/>
      <w:jc w:val="both"/>
    </w:pPr>
    <w:rPr>
      <w:rFonts w:ascii="Times New Roman" w:hAnsi="Times New Roman"/>
      <w:sz w:val="28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5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5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5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3" w:type="paragraph">
    <w:name w:val="heading 2"/>
    <w:basedOn w:val="Style_5"/>
    <w:link w:val="Style_3_ch"/>
    <w:uiPriority w:val="9"/>
    <w:qFormat/>
    <w:pPr>
      <w:spacing w:line="319" w:lineRule="exact"/>
      <w:ind w:hanging="361" w:left="833"/>
      <w:outlineLvl w:val="1"/>
    </w:pPr>
    <w:rPr>
      <w:rFonts w:ascii="Times New Roman" w:hAnsi="Times New Roman"/>
      <w:b w:val="1"/>
      <w:i w:val="1"/>
      <w:sz w:val="28"/>
    </w:rPr>
  </w:style>
  <w:style w:styleId="Style_3_ch" w:type="character">
    <w:name w:val="heading 2"/>
    <w:basedOn w:val="Style_5_ch"/>
    <w:link w:val="Style_3"/>
    <w:rPr>
      <w:rFonts w:ascii="Times New Roman" w:hAnsi="Times New Roman"/>
      <w:b w:val="1"/>
      <w:i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2023-12-15T10:46:27Z</dcterms:modified>
</cp:coreProperties>
</file>