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88B8" w14:textId="1B723855" w:rsidR="0070154A" w:rsidRDefault="0070154A"/>
    <w:p w14:paraId="3C4BA241" w14:textId="77777777" w:rsidR="002257CA" w:rsidRDefault="002257CA" w:rsidP="002257C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Консультация для родителей </w:t>
      </w:r>
    </w:p>
    <w:p w14:paraId="445B2855" w14:textId="00078A27" w:rsidR="002257CA" w:rsidRPr="002257CA" w:rsidRDefault="002257CA" w:rsidP="002257C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«Как одевать ребенка в детский сад в зимний период»</w:t>
      </w:r>
    </w:p>
    <w:p w14:paraId="78271C9E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Зимняя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погода переменчива по температуре, поэтому тщательно готовьтесь к походу в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детский </w:t>
      </w:r>
      <w:proofErr w:type="gramStart"/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сад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продумывайте заранее, как одеть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 и что взять с собой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Ничто не помешает малышу познакомиться с прелестями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зимней погоды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если </w:t>
      </w:r>
      <w:hyperlink r:id="rId5" w:tooltip="Одежда, как одевать ребенка. Консультации для родителей" w:history="1">
        <w:r w:rsidRPr="002257CA">
          <w:rPr>
            <w:rFonts w:ascii="Times New Roman" w:eastAsia="Times New Roman" w:hAnsi="Times New Roman" w:cs="Times New Roman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одежда будет правильной и комфортной</w:t>
        </w:r>
      </w:hyperlink>
      <w:r w:rsidRPr="002257CA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Правильная одежда легко и быстро снимается и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одевается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, что позволяет развивать самостоятельность </w:t>
      </w:r>
      <w:proofErr w:type="spellStart"/>
      <w:proofErr w:type="gramStart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ребёнка,а</w:t>
      </w:r>
      <w:proofErr w:type="spellEnd"/>
      <w:proofErr w:type="gramEnd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так-же повышает его самооценку.</w:t>
      </w:r>
    </w:p>
    <w:p w14:paraId="0F81CE24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Одежда не должна иметь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1CDEE8F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 сложных застежек и шнурков;</w:t>
      </w:r>
    </w:p>
    <w:p w14:paraId="0454D757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 должна соответствовать погодным условиям;</w:t>
      </w:r>
    </w:p>
    <w:p w14:paraId="45D5D802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-росту и размеру.</w:t>
      </w:r>
    </w:p>
    <w:p w14:paraId="37CC8F6E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-не должна плотно облегать тело </w:t>
      </w:r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(за исключением майки, водолазки)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DA74C79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14:paraId="562D8BCE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Отдавайте предпочтение натуральным тканям. Хлопчатобумажные и шерстяные вещи теряют вид намного быстрее, чем синтетические. 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Однако у них есть важные преимущества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14:paraId="2C59537A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Одежда сверху должна быть трехслойной</w:t>
      </w:r>
    </w:p>
    <w:p w14:paraId="79E42989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1) Первый слой – майка, футболка.</w:t>
      </w:r>
    </w:p>
    <w:p w14:paraId="411A7224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2) Второй слой - трикотажная кофточка </w:t>
      </w:r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(боди)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и легкий свитер (для активного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шерстяной свитер </w:t>
      </w:r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(для малоподвижного</w:t>
      </w:r>
      <w:proofErr w:type="gramStart"/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)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.Лучше</w:t>
      </w:r>
      <w:proofErr w:type="gramEnd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выбрать трикотажную кофточку, шерстяной свитер, без пуговиц, кнопок и молний. Брюки на подкладке </w:t>
      </w:r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(флиса или синтепона)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из непромокаемой ткани защитят маленького путешественника от влажного снега. Рекомендуются брюки с высокой талией или на лямках, так как дети часто приседают или наклоняются в процессе игры и часть спины </w:t>
      </w:r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(поясница)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обнажается, что может привести к проблемам со здоровьем. Теплые непромокаемые штаны, надетые поверх обычных штанишек, дадут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ребенку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возможность свободно двигаться</w:t>
      </w:r>
    </w:p>
    <w:p w14:paraId="2E99B535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lastRenderedPageBreak/>
        <w:t>3) Третий слой 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14:paraId="59C97BD5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3.1) Шапочка должна соответствовать форме головы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 – прикрывать лоб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</w:t>
      </w:r>
    </w:p>
    <w:p w14:paraId="58A7BC11" w14:textId="77777777" w:rsidR="002257CA" w:rsidRPr="002257CA" w:rsidRDefault="002257CA" w:rsidP="002257C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Врачи часто говорят </w:t>
      </w:r>
      <w:proofErr w:type="gramStart"/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родителям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кутать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 вредно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14:paraId="35E6C738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4)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, прогулка длиться 1-1,5 часа. Отдайте предпочтение обуви на липучках, шнурки - </w:t>
      </w:r>
      <w:proofErr w:type="spellStart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травмоопастны</w:t>
      </w:r>
      <w:proofErr w:type="spellEnd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сложны и трудоемки в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одевании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а молнии часто заедают и ломаются.</w:t>
      </w:r>
    </w:p>
    <w:p w14:paraId="71759086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Купите также двуслойные варежки из непромокаемой ткани на подкладке </w:t>
      </w:r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(вязаные быстро намокают от влажного снега)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– перчатки сложны в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одевании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 И не забудьте прикрепить их к резинке или тесемке, чтобы они не потерялись, но так чтобы их легко можно вытащить и посушить </w:t>
      </w:r>
      <w:r w:rsidRPr="002257CA">
        <w:rPr>
          <w:rFonts w:ascii="Times New Roman" w:eastAsia="Times New Roman" w:hAnsi="Times New Roman" w:cs="Times New Roman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(например, на липучке)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6365512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5)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Ребенок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склонен к частым простудам - шарфик, пригодиться в ветреную погоду.</w:t>
      </w:r>
    </w:p>
    <w:p w14:paraId="2D6A7F10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Перед сборами в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детский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сад поинтересуйтесь прогнозом погоды. Одним из лучших решений в морозец – многослойная одежда. Например, водолазка, свитерок крупной вязки, а сверху – не очень теплая куртка. 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То же самое касается и ног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: </w:t>
      </w:r>
      <w:proofErr w:type="spellStart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синтепоновые</w:t>
      </w:r>
      <w:proofErr w:type="spellEnd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штаны или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зимний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комбинезон с утеплителем.</w:t>
      </w:r>
    </w:p>
    <w:p w14:paraId="69995563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lastRenderedPageBreak/>
        <w:t>Одеть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слишком тепло не выход. Это ничуть не менее опасно, 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чем одеть недостаточно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 продуваемой.</w:t>
      </w:r>
    </w:p>
    <w:p w14:paraId="3A6DA93B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Ребенку все равно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 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когда радоваться жизни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14:paraId="1C02165A" w14:textId="77777777" w:rsidR="002257CA" w:rsidRPr="002257CA" w:rsidRDefault="002257CA" w:rsidP="002257C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И самое главное помните, ежедневные прогулки очень важны для малыша, они укрепляют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 и способствуют хорошему развитию. А от </w:t>
      </w:r>
      <w:proofErr w:type="gramStart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того</w:t>
      </w:r>
      <w:proofErr w:type="gramEnd"/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как вы одели своего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ребенка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 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 </w:t>
      </w:r>
      <w:r w:rsidRPr="002257CA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одевании</w:t>
      </w: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14:paraId="17202CFA" w14:textId="77777777" w:rsidR="002257CA" w:rsidRPr="002257CA" w:rsidRDefault="002257CA" w:rsidP="002257C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2257CA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Успехов вам в воспитании малышей и удачных покупок!</w:t>
      </w:r>
    </w:p>
    <w:p w14:paraId="6CE71C57" w14:textId="1943FA5F" w:rsidR="001E5646" w:rsidRDefault="001E5646"/>
    <w:sectPr w:rsidR="001E5646" w:rsidSect="0022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91163"/>
    <w:multiLevelType w:val="multilevel"/>
    <w:tmpl w:val="4FF8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064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92"/>
    <w:rsid w:val="001E5646"/>
    <w:rsid w:val="002257CA"/>
    <w:rsid w:val="0070154A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9CE"/>
  <w15:chartTrackingRefBased/>
  <w15:docId w15:val="{D7A666CA-1D23-436A-9DFF-35E735A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dezhda-konsult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olesya.eshpaeva@mail.ru</dc:creator>
  <cp:keywords/>
  <dc:description/>
  <cp:lastModifiedBy>olesya.eshpaeva@mail.ru</cp:lastModifiedBy>
  <cp:revision>4</cp:revision>
  <cp:lastPrinted>2023-11-15T14:22:00Z</cp:lastPrinted>
  <dcterms:created xsi:type="dcterms:W3CDTF">2023-11-15T14:15:00Z</dcterms:created>
  <dcterms:modified xsi:type="dcterms:W3CDTF">2023-12-14T12:12:00Z</dcterms:modified>
</cp:coreProperties>
</file>