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8" w:rsidRPr="00841C60" w:rsidRDefault="002E5D08" w:rsidP="002E5D08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41C60">
        <w:rPr>
          <w:rStyle w:val="c2"/>
          <w:b/>
          <w:bCs/>
          <w:i/>
          <w:iCs/>
          <w:color w:val="000000"/>
          <w:sz w:val="28"/>
          <w:szCs w:val="28"/>
        </w:rPr>
        <w:t>Конспект занятия по ФЭМП</w:t>
      </w:r>
    </w:p>
    <w:p w:rsidR="002E5D08" w:rsidRPr="00841C60" w:rsidRDefault="002E5D08" w:rsidP="002E5D08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2"/>
          <w:b/>
          <w:bCs/>
          <w:color w:val="000000"/>
          <w:sz w:val="28"/>
          <w:szCs w:val="28"/>
        </w:rPr>
        <w:t>Тема: </w:t>
      </w:r>
      <w:r w:rsidRPr="00841C60">
        <w:rPr>
          <w:rStyle w:val="c0"/>
          <w:color w:val="000000"/>
          <w:sz w:val="28"/>
          <w:szCs w:val="28"/>
        </w:rPr>
        <w:t>«Путешествие в сказочную страну геометрических фигур»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2"/>
          <w:b/>
          <w:bCs/>
          <w:color w:val="000000"/>
          <w:sz w:val="28"/>
          <w:szCs w:val="28"/>
        </w:rPr>
        <w:t>Программные задачи:</w:t>
      </w:r>
      <w:r w:rsidRPr="00841C60">
        <w:rPr>
          <w:rStyle w:val="c15"/>
          <w:color w:val="000000"/>
          <w:sz w:val="28"/>
          <w:szCs w:val="28"/>
        </w:rPr>
        <w:t> </w:t>
      </w:r>
      <w:r w:rsidRPr="00841C60">
        <w:rPr>
          <w:rStyle w:val="c9"/>
          <w:color w:val="000000"/>
          <w:sz w:val="28"/>
          <w:szCs w:val="28"/>
        </w:rPr>
        <w:t>Совершенствовать умение различать и называть геометрические фигуры (круг, квадрат, треугольник, прямоугольник) независимо от их размера, цвета.</w:t>
      </w:r>
    </w:p>
    <w:p w:rsidR="002E5D08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rStyle w:val="c9"/>
          <w:color w:val="000000"/>
          <w:sz w:val="28"/>
          <w:szCs w:val="28"/>
        </w:rPr>
      </w:pPr>
      <w:r w:rsidRPr="00841C60">
        <w:rPr>
          <w:rStyle w:val="c10"/>
          <w:color w:val="000000"/>
          <w:sz w:val="28"/>
          <w:szCs w:val="28"/>
        </w:rPr>
        <w:t> </w:t>
      </w:r>
      <w:r w:rsidRPr="00841C60">
        <w:rPr>
          <w:rStyle w:val="c9"/>
          <w:color w:val="000000"/>
          <w:sz w:val="28"/>
          <w:szCs w:val="28"/>
        </w:rPr>
        <w:t>Развивать математические способности детей, логическое мышление, память, сообразительность, внимание, развивать мелкую моторику рук</w:t>
      </w:r>
      <w:r w:rsidRPr="00841C60">
        <w:rPr>
          <w:rStyle w:val="c15"/>
          <w:color w:val="000000"/>
          <w:sz w:val="28"/>
          <w:szCs w:val="28"/>
        </w:rPr>
        <w:t>. </w:t>
      </w:r>
      <w:r>
        <w:rPr>
          <w:rStyle w:val="c9"/>
          <w:color w:val="000000"/>
          <w:sz w:val="28"/>
          <w:szCs w:val="28"/>
        </w:rPr>
        <w:t xml:space="preserve">Воспитывать </w:t>
      </w:r>
      <w:r w:rsidRPr="00841C60">
        <w:rPr>
          <w:rStyle w:val="c9"/>
          <w:color w:val="000000"/>
          <w:sz w:val="28"/>
          <w:szCs w:val="28"/>
        </w:rPr>
        <w:t>самостоятельность, интерес к математике.</w:t>
      </w:r>
    </w:p>
    <w:p w:rsidR="002E5D08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-учить выполнять геометрическую речевую инструкцию,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-закрепить счет до 8</w:t>
      </w:r>
    </w:p>
    <w:p w:rsidR="002E5D08" w:rsidRPr="00841C60" w:rsidRDefault="002E5D08" w:rsidP="002E5D08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Методы и приемы</w:t>
      </w:r>
      <w:r w:rsidRPr="00841C60">
        <w:rPr>
          <w:rStyle w:val="c2"/>
          <w:b/>
          <w:bCs/>
          <w:color w:val="000000"/>
          <w:sz w:val="28"/>
          <w:szCs w:val="28"/>
        </w:rPr>
        <w:t>: </w:t>
      </w:r>
      <w:r w:rsidRPr="00841C60">
        <w:rPr>
          <w:rStyle w:val="c0"/>
          <w:color w:val="000000"/>
          <w:sz w:val="28"/>
          <w:szCs w:val="28"/>
        </w:rPr>
        <w:t>наглядный, игровой, практически.</w:t>
      </w:r>
    </w:p>
    <w:p w:rsidR="002E5D08" w:rsidRPr="00841C60" w:rsidRDefault="002E5D08" w:rsidP="002E5D08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2"/>
          <w:b/>
          <w:bCs/>
          <w:color w:val="000000"/>
          <w:sz w:val="28"/>
          <w:szCs w:val="28"/>
        </w:rPr>
        <w:t>Развивающая предметно-пространственная среда: </w:t>
      </w:r>
      <w:r w:rsidRPr="00841C60">
        <w:rPr>
          <w:rStyle w:val="c0"/>
          <w:color w:val="000000"/>
          <w:sz w:val="28"/>
          <w:szCs w:val="28"/>
        </w:rPr>
        <w:t>музыка (полет ковра-самол</w:t>
      </w:r>
      <w:r>
        <w:rPr>
          <w:rStyle w:val="c0"/>
          <w:color w:val="000000"/>
          <w:sz w:val="28"/>
          <w:szCs w:val="28"/>
        </w:rPr>
        <w:t xml:space="preserve">ета), </w:t>
      </w:r>
      <w:r w:rsidRPr="00841C60">
        <w:rPr>
          <w:rStyle w:val="c0"/>
          <w:color w:val="000000"/>
          <w:sz w:val="28"/>
          <w:szCs w:val="28"/>
        </w:rPr>
        <w:t>предметные картинки, геометрические фигуры большого размера и разного цвета, 4 шпагата.</w:t>
      </w:r>
      <w:r>
        <w:rPr>
          <w:rStyle w:val="c0"/>
          <w:color w:val="000000"/>
          <w:sz w:val="28"/>
          <w:szCs w:val="28"/>
        </w:rPr>
        <w:t xml:space="preserve"> </w:t>
      </w:r>
      <w:r w:rsidRPr="00841C60">
        <w:rPr>
          <w:rStyle w:val="c0"/>
          <w:color w:val="000000"/>
          <w:sz w:val="28"/>
          <w:szCs w:val="28"/>
        </w:rPr>
        <w:t>Раздаточный материал для детей: круг, квадрат, треугольник, прямоугольник (по одной фигуре для ребенка), наборы счетных палочек (по одному набору для ребенка), цветные шнурки по количеству детей.</w:t>
      </w:r>
    </w:p>
    <w:p w:rsidR="002E5D08" w:rsidRPr="00841C60" w:rsidRDefault="002E5D08" w:rsidP="002E5D0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12"/>
          <w:b/>
          <w:bCs/>
          <w:color w:val="000000"/>
          <w:sz w:val="28"/>
          <w:szCs w:val="28"/>
        </w:rPr>
        <w:t>                                                            Ход НОД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5"/>
          <w:b/>
          <w:bCs/>
          <w:color w:val="000000"/>
          <w:sz w:val="28"/>
          <w:szCs w:val="28"/>
        </w:rPr>
        <w:t>1.Игровая мотивация:</w:t>
      </w:r>
      <w:r w:rsidRPr="00841C60">
        <w:rPr>
          <w:rStyle w:val="c0"/>
          <w:color w:val="000000"/>
          <w:sz w:val="28"/>
          <w:szCs w:val="28"/>
        </w:rPr>
        <w:t> 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Воспитатель: - Ребята, хотите   мы отправится волшебную страну геометрических фигур. На чем можно отправиться в путешествие? (Ответы детей)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А попадём мы в неё на волшебном «ковре-самолёте». Рассаживайтесь на нем удобно, мы отправляемся (дети вместе с воспитателем садятся на ковёр).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Наш ковёр по небу мчится.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Что же с нами приключится?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Попадём на нём мы в сказку,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 какую? Вот</w:t>
      </w:r>
      <w:r w:rsidRPr="00841C60">
        <w:rPr>
          <w:rStyle w:val="c0"/>
          <w:color w:val="000000"/>
          <w:sz w:val="28"/>
          <w:szCs w:val="28"/>
        </w:rPr>
        <w:t> подсказка?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- Я предлагаю вам послушать интересную сказку.  Слушайте внимательно.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2"/>
          <w:b/>
          <w:bCs/>
          <w:color w:val="000000"/>
          <w:sz w:val="28"/>
          <w:szCs w:val="28"/>
        </w:rPr>
        <w:t>2.Основная часть: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lastRenderedPageBreak/>
        <w:t>- В некотором Математическом царстве, Геометрическом государстве жили геометрические фигуры. А какие геометрические фигуры там жили, вы, ребята, должны отгадать. Будьте внимательны.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4"/>
          <w:i/>
          <w:iCs/>
          <w:color w:val="000000"/>
          <w:sz w:val="28"/>
          <w:szCs w:val="28"/>
        </w:rPr>
        <w:t>1.Математические загадки: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На фигуру посмотри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И в альбоме начерти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Три угла. Три стороны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Меж собой соедини.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Получился не угольник,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А красивый… (треугольник)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                    ***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Я похож, друг, на тарелку.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Колесо кручу, как белка.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Со стола скачусь я вдруг.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А зовусь я просто … (круг)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                     ***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Я фигура – хоть куда,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Очень ровная всегда,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Все углы во мне равны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И четыре стороны.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Кубик – мой любимый брат,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Потому что я…. (квадрат)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                  ***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Растянули мы квадрат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И представили на взгляд,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На кого он стал похожим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Или с чем-то очень схожим?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Не кирпич, не треугольник -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Стал квадрат… (прямоугольник).</w:t>
      </w:r>
    </w:p>
    <w:p w:rsidR="002E5D08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A4E69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 w:rsidRPr="00841C60">
        <w:rPr>
          <w:rStyle w:val="c0"/>
          <w:color w:val="000000"/>
          <w:sz w:val="28"/>
          <w:szCs w:val="28"/>
        </w:rPr>
        <w:t xml:space="preserve"> - Молодцы, все загадки отгадали.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Однажды приключилась с геометрическими фигурами беда. Пролетал над царством государством злой волшебник, увидел, как весело играют геометрические фигуры, и решил забрать одну из них. И знаете, ребята, кого он забрал? У этой фигуры три стороны и три угла. Как называется эта фигура? (Ответы детей)</w:t>
      </w:r>
      <w:r w:rsidRPr="009A4E69">
        <w:rPr>
          <w:rStyle w:val="c0"/>
          <w:b/>
          <w:color w:val="000000"/>
          <w:sz w:val="28"/>
          <w:szCs w:val="28"/>
        </w:rPr>
        <w:t xml:space="preserve"> </w:t>
      </w:r>
      <w:proofErr w:type="spellStart"/>
      <w:r w:rsidRPr="009A4E69">
        <w:rPr>
          <w:rStyle w:val="c0"/>
          <w:b/>
          <w:color w:val="000000"/>
          <w:sz w:val="28"/>
          <w:szCs w:val="28"/>
        </w:rPr>
        <w:t>слаид</w:t>
      </w:r>
      <w:proofErr w:type="spellEnd"/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Остались круг, квадрат, прямоугольник одни. Погоревали друзья, да делать нечего, надо идти друга из беды выручать.</w:t>
      </w:r>
    </w:p>
    <w:p w:rsidR="009A4E69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Ребята, а </w:t>
      </w:r>
      <w:r w:rsidRPr="00841C60">
        <w:rPr>
          <w:rStyle w:val="c0"/>
          <w:color w:val="000000"/>
          <w:sz w:val="28"/>
          <w:szCs w:val="28"/>
        </w:rPr>
        <w:t>мы сможем помочь геометрическим фигурам? (ответ детей). Тогда от</w:t>
      </w:r>
    </w:p>
    <w:p w:rsidR="009A4E69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41C60">
        <w:rPr>
          <w:rStyle w:val="c4"/>
          <w:b/>
          <w:i/>
          <w:iCs/>
          <w:color w:val="000000"/>
          <w:sz w:val="28"/>
          <w:szCs w:val="28"/>
        </w:rPr>
        <w:t>3.Динамическая пауза «Веселый счет»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(Дети выполняют движения согласно тексту)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Раз – подняться, потянуться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Два – согнуться – разогнуться,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Три – в ладони три хлопка,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Головою три кивка.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На четыре – руки шире,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Пять – руками помахать,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начнем</w:t>
      </w:r>
      <w:r w:rsidRPr="00841C60">
        <w:rPr>
          <w:rStyle w:val="c0"/>
          <w:color w:val="000000"/>
          <w:sz w:val="28"/>
          <w:szCs w:val="28"/>
        </w:rPr>
        <w:t> опять играть.</w:t>
      </w:r>
    </w:p>
    <w:p w:rsidR="009A4E69" w:rsidRDefault="009A4E69" w:rsidP="009A4E6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841C60">
        <w:rPr>
          <w:rStyle w:val="c0"/>
          <w:color w:val="000000"/>
          <w:sz w:val="28"/>
          <w:szCs w:val="28"/>
        </w:rPr>
        <w:t>правляемся</w:t>
      </w:r>
      <w:proofErr w:type="spellEnd"/>
      <w:r w:rsidRPr="00841C60">
        <w:rPr>
          <w:rStyle w:val="c0"/>
          <w:color w:val="000000"/>
          <w:sz w:val="28"/>
          <w:szCs w:val="28"/>
        </w:rPr>
        <w:t xml:space="preserve"> в путь (на полу из шпагатов выложены дорожки разной ширины).</w:t>
      </w:r>
    </w:p>
    <w:p w:rsidR="009A4E69" w:rsidRDefault="009A4E69" w:rsidP="009A4E6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9A4E69" w:rsidRPr="002E5D08" w:rsidRDefault="009A4E69" w:rsidP="009A4E69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E5D08">
        <w:rPr>
          <w:rStyle w:val="c4"/>
          <w:b/>
          <w:i/>
          <w:iCs/>
          <w:color w:val="000000"/>
          <w:sz w:val="28"/>
          <w:szCs w:val="28"/>
        </w:rPr>
        <w:t>4.Игровое упражнение «Пройди по дорожкам»</w:t>
      </w:r>
    </w:p>
    <w:p w:rsidR="009A4E69" w:rsidRPr="00841C60" w:rsidRDefault="009A4E69" w:rsidP="009A4E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- Мы подошли к двум дорожкам: к широкой и узкой.  Какие дорожки? (Хоровые и индивидуальные ответы). Девочки пойдут по широкой дорожке, мальчики – по узкой.</w:t>
      </w:r>
    </w:p>
    <w:p w:rsidR="009A4E69" w:rsidRPr="00841C60" w:rsidRDefault="009A4E69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(Дети идут по дорожкам и становятся возле стола</w:t>
      </w:r>
      <w:r w:rsidRPr="00841C60">
        <w:rPr>
          <w:rStyle w:val="c0"/>
          <w:color w:val="000000"/>
          <w:sz w:val="28"/>
          <w:szCs w:val="28"/>
        </w:rPr>
        <w:t>).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i/>
          <w:iCs/>
          <w:color w:val="000000"/>
          <w:sz w:val="28"/>
          <w:szCs w:val="28"/>
        </w:rPr>
      </w:pPr>
      <w:r w:rsidRPr="00841C60">
        <w:rPr>
          <w:rStyle w:val="c4"/>
          <w:b/>
          <w:i/>
          <w:iCs/>
          <w:color w:val="000000"/>
          <w:sz w:val="28"/>
          <w:szCs w:val="28"/>
        </w:rPr>
        <w:t>2.Игровое упражнение «Один, два, много, не одного».</w:t>
      </w:r>
    </w:p>
    <w:p w:rsidR="002E5D08" w:rsidRPr="00841C60" w:rsidRDefault="002E5D08" w:rsidP="002E5D08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(Дети берут карточки: с изображением одной точки, двух точек, множества точек, а также пустая карточка. Дети поднимают необходимую карточку в соответствии с ответом.)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Сколько слонов живет у вас дома?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Сколько рук у мамы?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Сколько волос на голове?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lastRenderedPageBreak/>
        <w:t>Сколько хвостов у кошки?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Сколько крыльев у рыб?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Сколько ртов у нас на лице?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Сколько глаз у коровы?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Сколько листочков на дереве летом? А зимой?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А сейчас какое время года? (весна)</w:t>
      </w:r>
    </w:p>
    <w:p w:rsidR="009A4E69" w:rsidRPr="00841C60" w:rsidRDefault="002E5D08" w:rsidP="009A4E6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E5D08">
        <w:rPr>
          <w:rStyle w:val="c0"/>
          <w:b/>
          <w:color w:val="000000"/>
          <w:sz w:val="28"/>
          <w:szCs w:val="28"/>
        </w:rPr>
        <w:t>Воспитатель:</w:t>
      </w:r>
      <w:r w:rsidRPr="00841C60">
        <w:rPr>
          <w:rStyle w:val="c0"/>
          <w:color w:val="000000"/>
          <w:sz w:val="28"/>
          <w:szCs w:val="28"/>
        </w:rPr>
        <w:t xml:space="preserve"> </w:t>
      </w:r>
      <w:r w:rsidR="009A4E69" w:rsidRPr="00841C60">
        <w:rPr>
          <w:rStyle w:val="c0"/>
          <w:color w:val="000000"/>
          <w:sz w:val="28"/>
          <w:szCs w:val="28"/>
        </w:rPr>
        <w:t>- Жили геометрические фигуры дружно, не тужили и любили играть в разные игры. И для нас с вами они приготовили игру.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- Как замечательно мы поиграли! Все вы были внимательными и правильно выполняли правила игры. Молодцы!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7512D">
        <w:rPr>
          <w:rStyle w:val="c0"/>
          <w:b/>
          <w:color w:val="000000"/>
          <w:sz w:val="28"/>
          <w:szCs w:val="28"/>
        </w:rPr>
        <w:t>Воспитатель:</w:t>
      </w:r>
      <w:r w:rsidRPr="00841C60">
        <w:rPr>
          <w:rStyle w:val="c0"/>
          <w:color w:val="000000"/>
          <w:sz w:val="28"/>
          <w:szCs w:val="28"/>
        </w:rPr>
        <w:t xml:space="preserve"> - Сказка наша продолжается. Шли, шли геометрические фигуры, и пришли в царство государство, где жил злой волшебник. Узнал злой волшебник, что геометрические фигуры пришли в его царство и приказал им выполнить следующее задание.</w:t>
      </w:r>
    </w:p>
    <w:p w:rsidR="002E5D08" w:rsidRPr="00B7512D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7512D">
        <w:rPr>
          <w:rStyle w:val="c4"/>
          <w:b/>
          <w:i/>
          <w:iCs/>
          <w:color w:val="000000"/>
          <w:sz w:val="28"/>
          <w:szCs w:val="28"/>
        </w:rPr>
        <w:t>5.Игровые задания «Выложи из счетных палочек геометрические фигуры».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 Выложите из счетных палочек геометрическую фигуру, у которой четыре стороны, четыре угла (квадрат).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Выложите из счетных палочек геометрическую фигуру, у которой три стороны и три угла (треугольник).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Выложите из счетных палочек геометрическую фигуру, у которой 2 стороны длинные и 2 стороны короткие (прямоугольник).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Можем мы из счетных палочек выложить круг? (ответы детей) Что же нам поможет выложить круг? (ответ – шнурок)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Воспитатель следит за выполнением заданий, оказывает индивидуальную помощь затрудняющимся детям.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Воспитатель: - Молодцы, вы справились и с этим заданием.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 xml:space="preserve">Злой волшебник, </w:t>
      </w:r>
      <w:proofErr w:type="gramStart"/>
      <w:r w:rsidRPr="00841C60">
        <w:rPr>
          <w:rStyle w:val="c0"/>
          <w:color w:val="000000"/>
          <w:sz w:val="28"/>
          <w:szCs w:val="28"/>
        </w:rPr>
        <w:t>приказал  выполнить</w:t>
      </w:r>
      <w:proofErr w:type="gramEnd"/>
      <w:r w:rsidRPr="00841C60">
        <w:rPr>
          <w:rStyle w:val="c0"/>
          <w:color w:val="000000"/>
          <w:sz w:val="28"/>
          <w:szCs w:val="28"/>
        </w:rPr>
        <w:t xml:space="preserve"> ещё одно задание.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E5D08">
        <w:rPr>
          <w:rStyle w:val="c4"/>
          <w:b/>
          <w:i/>
          <w:iCs/>
          <w:color w:val="000000"/>
          <w:sz w:val="28"/>
          <w:szCs w:val="28"/>
        </w:rPr>
        <w:t>5. Дидактическая игра «Найди свой домик»</w:t>
      </w:r>
    </w:p>
    <w:p w:rsidR="002E5D08" w:rsidRPr="009A4E69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lastRenderedPageBreak/>
        <w:t> - Узнал злой волшебник, что геометрические фигуры, выполнили его задание, и отпустил треугольник. Вмиг треугольник оказался со своими друзьями и все вместе они вернулись в свое Геометрическое государство.</w:t>
      </w:r>
      <w:r w:rsidR="009A4E69">
        <w:rPr>
          <w:rStyle w:val="c0"/>
          <w:color w:val="000000"/>
          <w:sz w:val="28"/>
          <w:szCs w:val="28"/>
        </w:rPr>
        <w:t xml:space="preserve"> </w:t>
      </w:r>
      <w:r w:rsidR="009A4E69" w:rsidRPr="009A4E69">
        <w:rPr>
          <w:rStyle w:val="c0"/>
          <w:b/>
          <w:color w:val="000000"/>
          <w:sz w:val="28"/>
          <w:szCs w:val="28"/>
        </w:rPr>
        <w:t>(</w:t>
      </w:r>
      <w:proofErr w:type="spellStart"/>
      <w:r w:rsidR="009A4E69" w:rsidRPr="009A4E69">
        <w:rPr>
          <w:rStyle w:val="c0"/>
          <w:b/>
          <w:color w:val="000000"/>
          <w:sz w:val="28"/>
          <w:szCs w:val="28"/>
        </w:rPr>
        <w:t>слаид</w:t>
      </w:r>
      <w:proofErr w:type="spellEnd"/>
      <w:r w:rsidR="009A4E69" w:rsidRPr="009A4E69">
        <w:rPr>
          <w:rStyle w:val="c0"/>
          <w:b/>
          <w:color w:val="000000"/>
          <w:sz w:val="28"/>
          <w:szCs w:val="28"/>
        </w:rPr>
        <w:t>)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b/>
          <w:bCs/>
          <w:color w:val="333333"/>
          <w:sz w:val="28"/>
          <w:szCs w:val="28"/>
        </w:rPr>
        <w:t>Зрительная гимнастика: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«Мы с фигурками играли, наши глазоньки устали</w:t>
      </w:r>
      <w:bookmarkStart w:id="0" w:name="_GoBack"/>
      <w:bookmarkEnd w:id="0"/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Раз, два, три, четыре, пять будем глазками моргать. 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(моргают)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Пусть немного отдохнут (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закрывают глаза)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И опять моргать начнут (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открываю глаза и моргают)</w:t>
      </w:r>
    </w:p>
    <w:p w:rsidR="002E5D08" w:rsidRPr="00841C60" w:rsidRDefault="002E5D08" w:rsidP="002E5D08">
      <w:pPr>
        <w:shd w:val="clear" w:color="auto" w:fill="FFFFFF"/>
        <w:spacing w:after="150" w:line="360" w:lineRule="auto"/>
        <w:rPr>
          <w:rFonts w:ascii="Times New Roman" w:hAnsi="Times New Roman"/>
          <w:b/>
          <w:i/>
          <w:iCs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iCs/>
          <w:color w:val="333333"/>
          <w:sz w:val="28"/>
          <w:szCs w:val="28"/>
        </w:rPr>
        <w:t>6.</w:t>
      </w:r>
      <w:r w:rsidRPr="00841C60">
        <w:rPr>
          <w:rFonts w:ascii="Times New Roman" w:hAnsi="Times New Roman"/>
          <w:b/>
          <w:i/>
          <w:iCs/>
          <w:color w:val="333333"/>
          <w:sz w:val="28"/>
          <w:szCs w:val="28"/>
        </w:rPr>
        <w:t xml:space="preserve">Воспитатель: Ребята у нас с вами осталось еще одно задание </w:t>
      </w:r>
    </w:p>
    <w:p w:rsidR="002E5D08" w:rsidRPr="00841C60" w:rsidRDefault="002E5D08" w:rsidP="002E5D08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Проходите за столы и посмотрите на свои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841C60">
        <w:rPr>
          <w:rFonts w:ascii="Times New Roman" w:hAnsi="Times New Roman"/>
          <w:color w:val="333333"/>
          <w:sz w:val="28"/>
          <w:szCs w:val="28"/>
        </w:rPr>
        <w:t>коробочки. В них лежат геометрические фигуры. Какие? 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(треугольник, прямоугольники, квадраты)</w:t>
      </w:r>
      <w:r w:rsidRPr="00841C60">
        <w:rPr>
          <w:rFonts w:ascii="Times New Roman" w:hAnsi="Times New Roman"/>
          <w:color w:val="333333"/>
          <w:sz w:val="28"/>
          <w:szCs w:val="28"/>
        </w:rPr>
        <w:t>.</w:t>
      </w:r>
    </w:p>
    <w:p w:rsidR="002E5D08" w:rsidRPr="00841C60" w:rsidRDefault="002E5D08" w:rsidP="002E5D08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Как вы думаете, что у дома может быть прямоугольным? А что может быть квадратным? А что бывает треугольным у дома? 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(ответы детей)</w:t>
      </w:r>
    </w:p>
    <w:p w:rsidR="002E5D08" w:rsidRPr="00841C60" w:rsidRDefault="002E5D08" w:rsidP="002E5D08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С чего мы начнем строить дом? 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(с этажей)</w:t>
      </w:r>
      <w:r w:rsidRPr="00841C60">
        <w:rPr>
          <w:rFonts w:ascii="Times New Roman" w:hAnsi="Times New Roman"/>
          <w:color w:val="333333"/>
          <w:sz w:val="28"/>
          <w:szCs w:val="28"/>
        </w:rPr>
        <w:t> Они какой формы? 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(прямоугольной)</w:t>
      </w:r>
    </w:p>
    <w:p w:rsidR="002E5D08" w:rsidRPr="00841C60" w:rsidRDefault="002E5D08" w:rsidP="002E5D08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 xml:space="preserve">Сколько прямоугольников лежит у вас на подносах? Посчитайте. (3) – Значит, сколько этажей будет в доме? (3). </w:t>
      </w:r>
    </w:p>
    <w:p w:rsidR="002E5D08" w:rsidRPr="00841C60" w:rsidRDefault="002E5D08" w:rsidP="002E5D08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А квадратов сколько? (много). Какого цвета? (белого). Ну что, начинаем строить?</w:t>
      </w:r>
    </w:p>
    <w:p w:rsidR="002E5D08" w:rsidRPr="00841C60" w:rsidRDefault="002E5D08" w:rsidP="002E5D08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b/>
          <w:bCs/>
          <w:color w:val="333333"/>
          <w:sz w:val="28"/>
          <w:szCs w:val="28"/>
        </w:rPr>
        <w:t>Д/и «Выложи из геометрических фигур»</w:t>
      </w:r>
    </w:p>
    <w:p w:rsidR="002E5D08" w:rsidRPr="00841C60" w:rsidRDefault="002E5D08" w:rsidP="002E5D08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Посмотрите на прямоугольники. Они все одинакового цвета? (нет) Значит они какие? (разноцветные) Все этажи у нас будут разного цвета. Когда много этажей, как такой дом называется? (многоэтажный)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 xml:space="preserve">- первый этаж у 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(желтый)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 xml:space="preserve">- второй этаж – 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(красный)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- какого цвета будет третий этаж? (зеленый)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Ставим крышу (крыша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из  какой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фигуры  будет?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Теперь очередь дошла до окон 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(квадрат)</w:t>
      </w:r>
      <w:r w:rsidRPr="00841C60">
        <w:rPr>
          <w:rFonts w:ascii="Times New Roman" w:hAnsi="Times New Roman"/>
          <w:color w:val="333333"/>
          <w:sz w:val="28"/>
          <w:szCs w:val="28"/>
        </w:rPr>
        <w:t>.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lastRenderedPageBreak/>
        <w:t>На первом этаже будет 1 окно. На втором – 2 окна, на третьем – столько же, сколько на первом (1). На каком этаже больше окон? По сколько окон на первом и на третьем этаже? (по 1 окну). А по-другому можно сказать, что их поровну. Повторите.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Сколько домов у нас получилось? (много)</w:t>
      </w:r>
    </w:p>
    <w:p w:rsidR="002E5D08" w:rsidRPr="00841C60" w:rsidRDefault="002E5D08" w:rsidP="002E5D08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841C60">
        <w:rPr>
          <w:rFonts w:ascii="Times New Roman" w:hAnsi="Times New Roman"/>
          <w:color w:val="333333"/>
          <w:sz w:val="28"/>
          <w:szCs w:val="28"/>
        </w:rPr>
        <w:t>А когда домов много, получается </w:t>
      </w:r>
      <w:r>
        <w:rPr>
          <w:rFonts w:ascii="Times New Roman" w:hAnsi="Times New Roman"/>
          <w:i/>
          <w:iCs/>
          <w:color w:val="333333"/>
          <w:sz w:val="28"/>
          <w:szCs w:val="28"/>
        </w:rPr>
        <w:t>(город,</w:t>
      </w:r>
      <w:r w:rsidRPr="00841C60">
        <w:rPr>
          <w:rFonts w:ascii="Times New Roman" w:hAnsi="Times New Roman"/>
          <w:i/>
          <w:iCs/>
          <w:color w:val="333333"/>
          <w:sz w:val="28"/>
          <w:szCs w:val="28"/>
        </w:rPr>
        <w:t>)</w:t>
      </w:r>
      <w:r w:rsidRPr="00841C60">
        <w:rPr>
          <w:rFonts w:ascii="Times New Roman" w:hAnsi="Times New Roman"/>
          <w:color w:val="333333"/>
          <w:sz w:val="28"/>
          <w:szCs w:val="28"/>
        </w:rPr>
        <w:t>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А наша сказка подошла к концу.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Теперь нам надо возвращаться из нашего путешествия (дети становятся на «ковёр-самолёт»).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Скажем все вместе: «Раз, два, три, четыре, пять! Возвратились в детский сад!»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1C60">
        <w:rPr>
          <w:rStyle w:val="c2"/>
          <w:b/>
          <w:bCs/>
          <w:color w:val="000000"/>
          <w:sz w:val="28"/>
          <w:szCs w:val="28"/>
        </w:rPr>
        <w:t>3.Рефлексия</w:t>
      </w:r>
      <w:r w:rsidRPr="00841C60">
        <w:rPr>
          <w:rStyle w:val="c0"/>
          <w:color w:val="000000"/>
          <w:sz w:val="28"/>
          <w:szCs w:val="28"/>
        </w:rPr>
        <w:t>.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Вопросы детям: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- Ребята, вам понравилось наше путешествие в сказку?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- Кому мы помогали в нашей сказке?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- Что вам больше всего понравилось?</w:t>
      </w:r>
    </w:p>
    <w:p w:rsidR="002E5D08" w:rsidRPr="00841C60" w:rsidRDefault="002E5D08" w:rsidP="002E5D0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1C60">
        <w:rPr>
          <w:rStyle w:val="c0"/>
          <w:color w:val="000000"/>
          <w:sz w:val="28"/>
          <w:szCs w:val="28"/>
        </w:rPr>
        <w:t>-Вы были внимательными, сообразительными, правильно думали и мыслили. Молодцы!</w:t>
      </w:r>
    </w:p>
    <w:p w:rsidR="00FD7AEC" w:rsidRDefault="00427B4F" w:rsidP="002E5D08">
      <w:pPr>
        <w:spacing w:line="360" w:lineRule="auto"/>
      </w:pPr>
    </w:p>
    <w:sectPr w:rsidR="00FD7AEC" w:rsidSect="002E5D08">
      <w:pgSz w:w="12240" w:h="15840"/>
      <w:pgMar w:top="568" w:right="474" w:bottom="1133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9A"/>
    <w:rsid w:val="002E5D08"/>
    <w:rsid w:val="0039459A"/>
    <w:rsid w:val="00427B4F"/>
    <w:rsid w:val="009A4E69"/>
    <w:rsid w:val="00B64063"/>
    <w:rsid w:val="00B7512D"/>
    <w:rsid w:val="00FA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7EA"/>
  <w15:chartTrackingRefBased/>
  <w15:docId w15:val="{49B1CB70-84F8-4344-B0E8-E2BC9BC1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D08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5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2E5D08"/>
  </w:style>
  <w:style w:type="character" w:customStyle="1" w:styleId="c2">
    <w:name w:val="c2"/>
    <w:basedOn w:val="a0"/>
    <w:rsid w:val="002E5D08"/>
  </w:style>
  <w:style w:type="character" w:customStyle="1" w:styleId="c0">
    <w:name w:val="c0"/>
    <w:basedOn w:val="a0"/>
    <w:rsid w:val="002E5D08"/>
  </w:style>
  <w:style w:type="paragraph" w:customStyle="1" w:styleId="c13">
    <w:name w:val="c13"/>
    <w:basedOn w:val="a"/>
    <w:rsid w:val="002E5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2E5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2E5D08"/>
  </w:style>
  <w:style w:type="character" w:customStyle="1" w:styleId="c10">
    <w:name w:val="c10"/>
    <w:basedOn w:val="a0"/>
    <w:rsid w:val="002E5D08"/>
  </w:style>
  <w:style w:type="character" w:customStyle="1" w:styleId="c12">
    <w:name w:val="c12"/>
    <w:basedOn w:val="a0"/>
    <w:rsid w:val="002E5D08"/>
  </w:style>
  <w:style w:type="character" w:customStyle="1" w:styleId="c5">
    <w:name w:val="c5"/>
    <w:basedOn w:val="a0"/>
    <w:rsid w:val="002E5D08"/>
  </w:style>
  <w:style w:type="character" w:customStyle="1" w:styleId="c4">
    <w:name w:val="c4"/>
    <w:basedOn w:val="a0"/>
    <w:rsid w:val="002E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2023-04-19T05:27:00Z</dcterms:created>
  <dcterms:modified xsi:type="dcterms:W3CDTF">2023-04-24T07:01:00Z</dcterms:modified>
</cp:coreProperties>
</file>