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4C" w:rsidRPr="0015784C" w:rsidRDefault="0015784C" w:rsidP="0015784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15784C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Определенный интеграл. Как вычислить площадь фигуры</w:t>
      </w:r>
    </w:p>
    <w:p w:rsidR="0015784C" w:rsidRPr="0015784C" w:rsidRDefault="0015784C" w:rsidP="0015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Переходим к рассмотрению приложений интегрального исчисления. На этом уроке мы разберем типовую и наиболее распространенную задачу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как с помощью определенного интеграла вычислить площадь плоской фигуры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Наконец-то ищущие смысл в высшей математике – да найдут его. Мало ли. Придется вот в жизни приближать дачный участок элементарными функциями и находить его площадь с помощью определенного интеграла.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успешного освоения материала, необходимо: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Разбираться в неопределенном интеграле хотя бы на среднем уровне. Таким образом, чайникам для начала следует ознакомиться с уроком </w:t>
      </w:r>
      <w:hyperlink r:id="rId4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Неопределенный интеграл. Примеры решений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Уметь применять формулу Ньютона-Лейбница и вычислять определенный интеграл. Наладить теплые дружеские отношения с определенными интегралами можно на странице </w:t>
      </w:r>
      <w:hyperlink r:id="rId5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Определенный интеграл. Примеры решений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действительности, для того чтобы находить площадь фигуры не надо так уж много знаний по неопределенному и определенному интегралу.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«вычислить площадь с помощью определенного интеграла» всегда предполагает построение чертежа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поэтому гораздо более актуальным вопросом будут ваши знания и навыки построения чертежей. В этой связи полезно освежить в памяти графики основных элементарных функций, а, как минимум, уметь строить прямую, параболу и гиперболу. Сделать это можно (многим – нужно) с помощью методического материала </w:t>
      </w:r>
      <w:hyperlink r:id="rId6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Графики и свойства элементарных функций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статьи о</w:t>
      </w:r>
      <w:hyperlink r:id="rId7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 геометрических преобразованиях графиков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Собственно, с задачей нахождения площади с помощью определенного интеграла все знакомы еще со школы, и мы мало уйдем вперед от школьной программы. Этой статьи вообще могло бы и не быть, </w:t>
      </w:r>
      <w:proofErr w:type="gramStart"/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  дело</w:t>
      </w:r>
      <w:proofErr w:type="gramEnd"/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том, что задача встречается в 99 случаев из 100, когда студент </w:t>
      </w:r>
      <w:r w:rsidRPr="0015784C"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  <w:t>мучается от ненавистной вышки 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увлечением осваивает курс высшей математики.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данного практикума изложены просто, подробно и с минимумом </w:t>
      </w:r>
      <w:hyperlink r:id="rId8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теории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Начнем с криволинейной трапеции.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Криволинейной трапецией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плоская фигура, ограниченная осью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22230A" wp14:editId="3E2D65CE">
            <wp:extent cx="266700" cy="180975"/>
            <wp:effectExtent l="0" t="0" r="0" b="9525"/>
            <wp:docPr id="1" name="Рисунок 1" descr="http://mathprofi.ru/f/vychislenie_ploshadi_c_pomoshju_opredelennogo_integral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f/vychislenie_ploshadi_c_pomoshju_opredelennogo_integrala_clip_image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0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прямыми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A72740" wp14:editId="736C6824">
            <wp:extent cx="371475" cy="142875"/>
            <wp:effectExtent l="0" t="0" r="0" b="9525"/>
            <wp:docPr id="2" name="Рисунок 2" descr="http://mathprofi.ru/f/vychislenie_ploshadi_c_pomoshju_opredelennogo_integral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vychislenie_ploshadi_c_pomoshju_opredelennogo_integrala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999C64" wp14:editId="537918EE">
            <wp:extent cx="352425" cy="180975"/>
            <wp:effectExtent l="0" t="0" r="9525" b="9525"/>
            <wp:docPr id="3" name="Рисунок 3" descr="http://mathprofi.ru/f/vychislenie_ploshadi_c_pomoshju_opredelennogo_integral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f/vychislenie_ploshadi_c_pomoshju_opredelennogo_integrala_clip_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графиком </w:t>
      </w:r>
      <w:hyperlink r:id="rId13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непрерывной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отрезке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116F84" wp14:editId="42CDB15A">
            <wp:extent cx="333375" cy="219075"/>
            <wp:effectExtent l="0" t="0" r="9525" b="9525"/>
            <wp:docPr id="4" name="Рисунок 4" descr="http://mathprofi.ru/f/vychislenie_ploshadi_c_pomoshju_opredelennogo_integral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f/vychislenie_ploshadi_c_pomoshju_opredelennogo_integrala_clip_image07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функции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2EFBD7F" wp14:editId="17044057">
            <wp:extent cx="581025" cy="200025"/>
            <wp:effectExtent l="0" t="0" r="9525" b="9525"/>
            <wp:docPr id="5" name="Рисунок 5" descr="http://mathprofi.ru/f/vychislenie_ploshadi_c_pomoshju_opredelennogo_integrala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f/vychislenie_ploshadi_c_pomoshju_opredelennogo_integrala_clip_image0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 </w:t>
      </w:r>
      <w:hyperlink r:id="rId16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не меняет знак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этом промежутке. Пусть данная фигура расположена </w:t>
      </w:r>
      <w:r w:rsidRPr="0015784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ниже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оси абсцисс: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24580DD" wp14:editId="10F4E87B">
            <wp:extent cx="2867025" cy="2952750"/>
            <wp:effectExtent l="0" t="0" r="9525" b="0"/>
            <wp:docPr id="6" name="Рисунок 6" descr="Площадь криволинейной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ощадь криволинейной трапеци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площадь криволинейной трапеции численно равна определенному интегралу </w:t>
      </w:r>
      <w:r w:rsidRPr="001578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F6D5BF4" wp14:editId="4BF54154">
            <wp:extent cx="571500" cy="485775"/>
            <wp:effectExtent l="0" t="0" r="0" b="9525"/>
            <wp:docPr id="7" name="Рисунок 7" descr="http://mathprofi.ru/f/vychislenie_ploshadi_c_pomoshju_opredelennogo_integral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f/vychislenie_ploshadi_c_pomoshju_opredelennogo_integrala_clip_image0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 любого определенного интеграла (который существует) есть очень хороший геометрический смысл. На уроке </w:t>
      </w:r>
      <w:hyperlink r:id="rId19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Определенный интеграл. Примеры решений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 говорил, что определенный интеграл – это число. А сейчас пришла пора констатировать еще один полезный факт.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точки зрения геометрии определенный интеграл – это ПЛОЩАДЬ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 есть,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определенному интегралу (если он существует) геометрически соответствует площадь некоторой фигуры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Например, рассмотрим определенный интеграл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6D65ED" wp14:editId="50A019C4">
            <wp:extent cx="542925" cy="466725"/>
            <wp:effectExtent l="0" t="0" r="9525" b="9525"/>
            <wp:docPr id="8" name="Рисунок 8" descr="http://mathprofi.ru/f/vychislenie_ploshadi_c_pomoshju_opredelennogo_integrala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f/vychislenie_ploshadi_c_pomoshju_opredelennogo_integrala_clip_image01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Подынтегральная функция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EC0E1D" wp14:editId="2D271E3D">
            <wp:extent cx="695325" cy="419100"/>
            <wp:effectExtent l="0" t="0" r="9525" b="0"/>
            <wp:docPr id="9" name="Рисунок 9" descr="http://mathprofi.ru/f/vychislenie_ploshadi_c_pomoshju_opredelennogo_integral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f/vychislenie_ploshadi_c_pomoshju_opredelennogo_integrala_clip_image0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задает на плоскости кривую, располагающуюся выше оси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E64048" wp14:editId="7EC76148">
            <wp:extent cx="266700" cy="180975"/>
            <wp:effectExtent l="0" t="0" r="0" b="9525"/>
            <wp:docPr id="10" name="Рисунок 10" descr="http://mathprofi.ru/f/vychislenie_ploshadi_c_pomoshju_opredelennogo_integrala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f/vychislenie_ploshadi_c_pomoshju_opredelennogo_integrala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(желающие могут выполнить чертёж), а сам определенный интеграл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3CEA85" wp14:editId="0EA460E9">
            <wp:extent cx="542925" cy="466725"/>
            <wp:effectExtent l="0" t="0" r="9525" b="9525"/>
            <wp:docPr id="11" name="Рисунок 11" descr="http://mathprofi.ru/f/vychislenie_ploshadi_c_pomoshju_opredelennogo_integrala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f/vychislenie_ploshadi_c_pomoshju_opredelennogo_integrala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численно равен площади соответствующей криволинейной трапеции.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1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DFD940E" wp14:editId="5C036416">
            <wp:extent cx="657225" cy="228600"/>
            <wp:effectExtent l="0" t="0" r="9525" b="0"/>
            <wp:docPr id="12" name="Рисунок 12" descr="http://mathprofi.ru/f/vychislenie_ploshadi_c_pomoshju_opredelennogo_integrala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f/vychislenie_ploshadi_c_pomoshju_opredelennogo_integrala_clip_image0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425CF93" wp14:editId="468B256E">
            <wp:extent cx="371475" cy="200025"/>
            <wp:effectExtent l="0" t="0" r="9525" b="9525"/>
            <wp:docPr id="13" name="Рисунок 13" descr="http://mathprofi.ru/f/vychislenie_ploshadi_c_pomoshju_opredelennogo_integrala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f/vychislenie_ploshadi_c_pomoshju_opredelennogo_integrala_clip_image0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992939" wp14:editId="43D81342">
            <wp:extent cx="447675" cy="180975"/>
            <wp:effectExtent l="0" t="0" r="9525" b="9525"/>
            <wp:docPr id="14" name="Рисунок 14" descr="http://mathprofi.ru/f/vychislenie_ploshadi_c_pomoshju_opredelennogo_integrala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f/vychislenie_ploshadi_c_pomoshju_opredelennogo_integrala_clip_image02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CF3BFC" wp14:editId="20D4E6A2">
            <wp:extent cx="333375" cy="180975"/>
            <wp:effectExtent l="0" t="0" r="9525" b="9525"/>
            <wp:docPr id="15" name="Рисунок 15" descr="http://mathprofi.ru/f/vychislenie_ploshadi_c_pomoshju_opredelennogo_integrala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f/vychislenie_ploshadi_c_pomoshju_opredelennogo_integrala_clip_image02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типовая формулировка задания.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 и важнейший момент решения – построение чертежа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Причем, чертеж необходимо построить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ПРАВИЛЬНО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построении чертежа я рекомендую следующий порядок: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сначала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лучше построить все прямые (если они есть) и только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потом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параболы, гиперболы, графики других функций. Графики функций выгоднее строить </w:t>
      </w:r>
      <w:proofErr w:type="spellStart"/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поточечно</w:t>
      </w:r>
      <w:proofErr w:type="spellEnd"/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техникой поточечного построения можно ознакомиться в справочном материале </w:t>
      </w:r>
      <w:hyperlink r:id="rId26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Графики и свойства элементарных функций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Там же можно найти очень полезный применительно к нашему уроку материал – как быстро построить параболу.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данной задаче решение может выглядеть так.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Выполним чертеж (обратите внимание, что уравнение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3D08F0" wp14:editId="42E1A563">
            <wp:extent cx="371475" cy="200025"/>
            <wp:effectExtent l="0" t="0" r="9525" b="9525"/>
            <wp:docPr id="16" name="Рисунок 16" descr="http://mathprofi.ru/f/vychislenie_ploshadi_c_pomoshju_opredelennogo_integrala_clip_image02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f/vychislenie_ploshadi_c_pomoshju_opredelennogo_integrala_clip_image021_000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задает ось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8CC997" wp14:editId="6DFC2F96">
            <wp:extent cx="266700" cy="180975"/>
            <wp:effectExtent l="0" t="0" r="0" b="9525"/>
            <wp:docPr id="17" name="Рисунок 17" descr="http://mathprofi.ru/f/vychislenie_ploshadi_c_pomoshju_opredelennogo_integrala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profi.ru/f/vychislenie_ploshadi_c_pomoshju_opredelennogo_integrala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1E56A2" wp14:editId="2F50A192">
            <wp:extent cx="3305175" cy="3257550"/>
            <wp:effectExtent l="0" t="0" r="0" b="0"/>
            <wp:docPr id="18" name="Рисунок 18" descr="Простейший пример на вычислени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стейший пример на вычислени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Штриховать криволинейную трапецию я не буду, здесь очевидно, о какой площади идет речь. Решение продолжается так: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отрезке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AEE6835" wp14:editId="3B998C2B">
            <wp:extent cx="390525" cy="219075"/>
            <wp:effectExtent l="0" t="0" r="9525" b="9525"/>
            <wp:docPr id="19" name="Рисунок 19" descr="http://mathprofi.ru/f/vychislenie_ploshadi_c_pomoshju_opredelennogo_integral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profi.ru/f/vychislenie_ploshadi_c_pomoshju_opredelennogo_integrala_clip_image03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график функции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208D8D" wp14:editId="72D03B17">
            <wp:extent cx="657225" cy="228600"/>
            <wp:effectExtent l="0" t="0" r="9525" b="0"/>
            <wp:docPr id="20" name="Рисунок 20" descr="http://mathprofi.ru/f/vychislenie_ploshadi_c_pomoshju_opredelennogo_integrala_clip_image0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profi.ru/f/vychislenie_ploshadi_c_pomoshju_opredelennogo_integrala_clip_image019_000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расположен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 осью </w:t>
      </w:r>
      <w:r w:rsidRPr="001578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6E31AF6" wp14:editId="42EB7E46">
            <wp:extent cx="266700" cy="180975"/>
            <wp:effectExtent l="0" t="0" r="0" b="9525"/>
            <wp:docPr id="21" name="Рисунок 21" descr="http://mathprofi.ru/f/vychislenie_ploshadi_c_pomoshju_opredelennogo_integrala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profi.ru/f/vychislenie_ploshadi_c_pomoshju_opredelennogo_integrala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поэтому: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8E26CF" wp14:editId="6451E438">
            <wp:extent cx="4267200" cy="485775"/>
            <wp:effectExtent l="0" t="0" r="0" b="9525"/>
            <wp:docPr id="22" name="Рисунок 22" descr="http://mathprofi.ru/f/vychislenie_ploshadi_c_pomoshju_opredelennogo_integral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profi.ru/f/vychislenie_ploshadi_c_pomoshju_opredelennogo_integrala_clip_image03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578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573AC11" wp14:editId="7C791625">
            <wp:extent cx="619125" cy="257175"/>
            <wp:effectExtent l="0" t="0" r="9525" b="0"/>
            <wp:docPr id="23" name="Рисунок 23" descr="http://mathprofi.ru/f/vychislenie_ploshadi_c_pomoshju_opredelennogo_integrala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hprofi.ru/f/vychislenie_ploshadi_c_pomoshju_opredelennogo_integrala_clip_image03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кого возникли трудности с вычислением определенного интеграла и применением формулы Ньютона-Лейбница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9CCBFC" wp14:editId="677C9D30">
            <wp:extent cx="2085975" cy="485775"/>
            <wp:effectExtent l="0" t="0" r="9525" b="9525"/>
            <wp:docPr id="24" name="Рисунок 24" descr="http://mathprofi.ru/f/vychislenie_ploshadi_c_pomoshju_opredelennogo_integrala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hprofi.ru/f/vychislenie_ploshadi_c_pomoshju_opredelennogo_integrala_clip_image03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обратитесь к лекции </w:t>
      </w:r>
      <w:hyperlink r:id="rId32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Определенный интеграл. Примеры решений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задание выполнено, всегда полезно взглянуть на чертеж и прикинуть, реальный ли получился ответ. В данном случае «на глазок» подсчитываем количество клеточек в чертеже – ну, примерно 9 наберётся, похоже на правду. Совершенно понятно, что если бы у нас получился, скажем, ответ: 20 квадратных единиц, то, очевидно, что где-то допущена ошибка – в рассматриваемую фигуру 20 клеточек явно не вмещается, от силы десяток. Если ответ получился отрицательным, то задание тоже решено некорректно.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2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4A6B25" wp14:editId="2BAFB238">
            <wp:extent cx="428625" cy="200025"/>
            <wp:effectExtent l="0" t="0" r="9525" b="9525"/>
            <wp:docPr id="25" name="Рисунок 25" descr="http://mathprofi.ru/f/vychislenie_ploshadi_c_pomoshju_opredelennogo_integrala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hprofi.ru/f/vychislenie_ploshadi_c_pomoshju_opredelennogo_integrala_clip_image03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FD5A28" wp14:editId="401D1A28">
            <wp:extent cx="352425" cy="180975"/>
            <wp:effectExtent l="0" t="0" r="9525" b="9525"/>
            <wp:docPr id="26" name="Рисунок 26" descr="http://mathprofi.ru/f/vychislenie_ploshadi_c_pomoshju_opredelennogo_integral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hprofi.ru/f/vychislenie_ploshadi_c_pomoshju_opredelennogo_integrala_clip_image04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E78AA10" wp14:editId="3C5137C1">
            <wp:extent cx="352425" cy="180975"/>
            <wp:effectExtent l="0" t="0" r="9525" b="9525"/>
            <wp:docPr id="27" name="Рисунок 27" descr="http://mathprofi.ru/f/vychislenie_ploshadi_c_pomoshju_opredelennogo_integrala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hprofi.ru/f/vychislenie_ploshadi_c_pomoshju_opredelennogo_integrala_clip_image04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осью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621197A" wp14:editId="34E2A2FF">
            <wp:extent cx="266700" cy="180975"/>
            <wp:effectExtent l="0" t="0" r="0" b="9525"/>
            <wp:docPr id="28" name="Рисунок 28" descr="http://mathprofi.ru/f/vychislenie_ploshadi_c_pomoshju_opredelennogo_integrala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profi.ru/f/vychislenie_ploshadi_c_pomoshju_opredelennogo_integrala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пример для самостоятельного решения. Полное решение и ответ в конце урока.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делать, если криволинейная трапеция расположена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осью </w:t>
      </w:r>
      <w:r w:rsidRPr="001578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EDB4C49" wp14:editId="23BA63FD">
            <wp:extent cx="266700" cy="180975"/>
            <wp:effectExtent l="0" t="0" r="0" b="9525"/>
            <wp:docPr id="29" name="Рисунок 29" descr="http://mathprofi.ru/f/vychislenie_ploshadi_c_pomoshju_opredelennogo_integrala_clip_image004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hprofi.ru/f/vychislenie_ploshadi_c_pomoshju_opredelennogo_integrala_clip_image004_00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3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площадь фигуры, ограниченной линиями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E0A8D2B" wp14:editId="021DAE8E">
            <wp:extent cx="495300" cy="228600"/>
            <wp:effectExtent l="0" t="0" r="0" b="0"/>
            <wp:docPr id="30" name="Рисунок 30" descr="http://mathprofi.ru/f/vychislenie_ploshadi_c_pomoshju_opredelennogo_integrala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f/vychislenie_ploshadi_c_pomoshju_opredelennogo_integrala_clip_image045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5D6A62E" wp14:editId="48B481B4">
            <wp:extent cx="333375" cy="180975"/>
            <wp:effectExtent l="0" t="0" r="9525" b="9525"/>
            <wp:docPr id="31" name="Рисунок 31" descr="http://mathprofi.ru/f/vychislenie_ploshadi_c_pomoshju_opredelennogo_integrala_clip_image02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f/vychislenie_ploshadi_c_pomoshju_opredelennogo_integrala_clip_image025_000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координатными осями.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Выполним чертеж: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B1FA6B" wp14:editId="4CB7D04B">
            <wp:extent cx="3305175" cy="3257550"/>
            <wp:effectExtent l="0" t="0" r="0" b="0"/>
            <wp:docPr id="32" name="Рисунок 32" descr="Площадь фигуры, если она расположена под осью абс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лощадь фигуры, если она расположена под осью абсцис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криволинейная трапеция расположена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под осью </w:t>
      </w:r>
      <w:r w:rsidRPr="001578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4E0AE30" wp14:editId="4E159564">
            <wp:extent cx="266700" cy="180975"/>
            <wp:effectExtent l="0" t="0" r="0" b="9525"/>
            <wp:docPr id="33" name="Рисунок 33" descr="http://mathprofi.ru/f/vychislenie_ploshadi_c_pomoshju_opredelennogo_integrala_clip_image004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f/vychislenie_ploshadi_c_pomoshju_opredelennogo_integrala_clip_image004_0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(или, по крайней мере, </w:t>
      </w:r>
      <w:r w:rsidRPr="0015784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выше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данной оси), то её площадь можно найти по формуле: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87670B" wp14:editId="538559EE">
            <wp:extent cx="914400" cy="485775"/>
            <wp:effectExtent l="0" t="0" r="0" b="9525"/>
            <wp:docPr id="34" name="Рисунок 34" descr="http://mathprofi.ru/f/vychislenie_ploshadi_c_pomoshju_opredelennogo_integral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f/vychislenie_ploshadi_c_pomoshju_opredelennogo_integrala_clip_image05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данном случае: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88D149" wp14:editId="6832DC75">
            <wp:extent cx="2790825" cy="485775"/>
            <wp:effectExtent l="0" t="0" r="9525" b="9525"/>
            <wp:docPr id="35" name="Рисунок 35" descr="http://mathprofi.ru/f/vychislenie_ploshadi_c_pomoshju_opredelennogo_integrala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f/vychislenie_ploshadi_c_pomoshju_opredelennogo_integrala_clip_image05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D1B184" wp14:editId="7A8EC8C8">
            <wp:extent cx="1571625" cy="257175"/>
            <wp:effectExtent l="0" t="0" r="9525" b="9525"/>
            <wp:docPr id="36" name="Рисунок 36" descr="http://mathprofi.ru/f/vychislenie_ploshadi_c_pomoshju_opredelennogo_integrala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f/vychislenie_ploshadi_c_pomoshju_opredelennogo_integrala_clip_image05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 Не следует путать два типа задач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Если Вам предложено решить просто определенный интеграл без всякого геометрического смысла, то он может быть отрицательным.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Если Вам предложено найти площадь фигуры с помощью определенного интеграла, то площадь всегда положительна! Именно поэтому в только что рассмотренной формуле фигурирует минус.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практике чаще всего фигура расположена и в верхней и в нижней полуплоскости, а поэтому, от простейших школьных задачек переходим к более содержательным примерам.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4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площадь плоской фигуры, ограниченной линиями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593E02F" wp14:editId="5ECB1CE6">
            <wp:extent cx="723900" cy="228600"/>
            <wp:effectExtent l="0" t="0" r="0" b="0"/>
            <wp:docPr id="37" name="Рисунок 37" descr="http://mathprofi.ru/f/vychislenie_ploshadi_c_pomoshju_opredelennogo_integrala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f/vychislenie_ploshadi_c_pomoshju_opredelennogo_integrala_clip_image05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50C2CA3" wp14:editId="3761F3FB">
            <wp:extent cx="457200" cy="161925"/>
            <wp:effectExtent l="0" t="0" r="0" b="9525"/>
            <wp:docPr id="38" name="Рисунок 38" descr="http://mathprofi.ru/f/vychislenie_ploshadi_c_pomoshju_opredelennogo_integrala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f/vychislenie_ploshadi_c_pomoshju_opredelennogo_integrala_clip_image05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Решение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Сначала нужно выполнить чертеж. Вообще говоря, при построении чертежа в задачах на площадь нас больше всего интересуют точки пересечения линий. Найдем точки пересечения параболы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F194095" wp14:editId="51B781D4">
            <wp:extent cx="723900" cy="228600"/>
            <wp:effectExtent l="0" t="0" r="0" b="0"/>
            <wp:docPr id="39" name="Рисунок 39" descr="http://mathprofi.ru/f/vychislenie_ploshadi_c_pomoshju_opredelennogo_integrala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f/vychislenie_ploshadi_c_pomoshju_opredelennogo_integrala_clip_image06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прямой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6CF6606" wp14:editId="548DDA1E">
            <wp:extent cx="457200" cy="161925"/>
            <wp:effectExtent l="0" t="0" r="0" b="9525"/>
            <wp:docPr id="40" name="Рисунок 40" descr="http://mathprofi.ru/f/vychislenie_ploshadi_c_pomoshju_opredelennogo_integrala_clip_image0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f/vychislenie_ploshadi_c_pomoshju_opredelennogo_integrala_clip_image058_000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можно сделать двумя способами. Первый способ – аналитический. Решаем уравнение: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89E27A" wp14:editId="294EF6E6">
            <wp:extent cx="828675" cy="942975"/>
            <wp:effectExtent l="0" t="0" r="9525" b="9525"/>
            <wp:docPr id="41" name="Рисунок 41" descr="http://mathprofi.ru/f/vychislenie_ploshadi_c_pomoshju_opredelennogo_integrala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profi.ru/f/vychislenie_ploshadi_c_pomoshju_opredelennogo_integrala_clip_image063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Значит, нижний предел интегрирования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C2242E" wp14:editId="79961FA2">
            <wp:extent cx="352425" cy="180975"/>
            <wp:effectExtent l="0" t="0" r="9525" b="9525"/>
            <wp:docPr id="42" name="Рисунок 42" descr="http://mathprofi.ru/f/vychislenie_ploshadi_c_pomoshju_opredelennogo_integrala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f/vychislenie_ploshadi_c_pomoshju_opredelennogo_integrala_clip_image065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верхний предел интегрирования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F2EBF4" wp14:editId="211772F9">
            <wp:extent cx="342900" cy="180975"/>
            <wp:effectExtent l="0" t="0" r="0" b="9525"/>
            <wp:docPr id="43" name="Рисунок 43" descr="http://mathprofi.ru/f/vychislenie_ploshadi_c_pomoshju_opredelennogo_integrala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thprofi.ru/f/vychislenie_ploshadi_c_pomoshju_opredelennogo_integrala_clip_image067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Этим способом лучше, по возможности, не пользоваться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Гораздо выгоднее и быстрее построить линии </w:t>
      </w:r>
      <w:proofErr w:type="spellStart"/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поточечно</w:t>
      </w:r>
      <w:proofErr w:type="spellEnd"/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 этом пределы интегрирования выясняются как бы «сами собой». Техника поточечного построения для различных графиков подробно рассмотрена в справке</w:t>
      </w:r>
      <w:hyperlink r:id="rId47" w:history="1"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u w:val="single"/>
            <w:lang w:eastAsia="ru-RU"/>
          </w:rPr>
          <w:t> </w:t>
        </w:r>
        <w:r w:rsidRPr="0015784C">
          <w:rPr>
            <w:rFonts w:ascii="Arial" w:eastAsia="Times New Roman" w:hAnsi="Arial" w:cs="Arial"/>
            <w:b/>
            <w:bCs/>
            <w:color w:val="3366CC"/>
            <w:sz w:val="24"/>
            <w:szCs w:val="24"/>
            <w:lang w:eastAsia="ru-RU"/>
          </w:rPr>
          <w:t>Графики и свойства элементарных функций</w:t>
        </w:r>
      </w:hyperlink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Тем не менее, аналитический способ нахождения пределов все-таки приходится иногда применять, если, например, график достаточно большой, или поточенное построение не выявило пределов интегрирования (они могут быть дробными или иррациональными). И такой пример, мы тоже рассмотрим.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Возвращаемся к нашей задаче: рациональнее сначала построить прямую и только потом параболу. Выполним чертеж: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52B134" wp14:editId="16858A60">
            <wp:extent cx="2162175" cy="3257550"/>
            <wp:effectExtent l="0" t="0" r="0" b="0"/>
            <wp:docPr id="44" name="Рисунок 44" descr="Типовая задача на нахождение площади с помощью определенного интегр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Типовая задача на нахождение площади с помощью определенного интеграла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Повторюсь, что при поточечном построении пределы интегрирования чаще всего выясняются «автоматом».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теперь рабочая формула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Если на отрезке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64EF41" wp14:editId="48F4286B">
            <wp:extent cx="333375" cy="219075"/>
            <wp:effectExtent l="0" t="0" r="9525" b="9525"/>
            <wp:docPr id="45" name="Рисунок 45" descr="http://mathprofi.ru/f/vychislenie_ploshadi_c_pomoshju_opredelennogo_integrala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athprofi.ru/f/vychislenie_ploshadi_c_pomoshju_opredelennogo_integrala_clip_image07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некоторая непрерывная функция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3B88DF" wp14:editId="72D5228D">
            <wp:extent cx="342900" cy="200025"/>
            <wp:effectExtent l="0" t="0" r="0" b="9525"/>
            <wp:docPr id="46" name="Рисунок 46" descr="http://mathprofi.ru/f/vychislenie_ploshadi_c_pomoshju_opredelennogo_integrala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profi.ru/f/vychislenie_ploshadi_c_pomoshju_opredelennogo_integrala_clip_image073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 либо равна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некоторой непрерывной функции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FEC162" wp14:editId="09677293">
            <wp:extent cx="333375" cy="200025"/>
            <wp:effectExtent l="0" t="0" r="9525" b="9525"/>
            <wp:docPr id="47" name="Рисунок 47" descr="http://mathprofi.ru/f/vychislenie_ploshadi_c_pomoshju_opredelennogo_integrala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athprofi.ru/f/vychislenie_ploshadi_c_pomoshju_opredelennogo_integrala_clip_image075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площадь фигуры, ограниченной графиками данных функций и прямыми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54D9581" wp14:editId="2F939BE2">
            <wp:extent cx="371475" cy="142875"/>
            <wp:effectExtent l="0" t="0" r="0" b="9525"/>
            <wp:docPr id="48" name="Рисунок 48" descr="http://mathprofi.ru/f/vychislenie_ploshadi_c_pomoshju_opredelennogo_integral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athprofi.ru/f/vychislenie_ploshadi_c_pomoshju_opredelennogo_integrala_clip_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6D6BF3" wp14:editId="091728A5">
            <wp:extent cx="352425" cy="180975"/>
            <wp:effectExtent l="0" t="0" r="9525" b="9525"/>
            <wp:docPr id="49" name="Рисунок 49" descr="http://mathprofi.ru/f/vychislenie_ploshadi_c_pomoshju_opredelennogo_integral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profi.ru/f/vychislenie_ploshadi_c_pomoshju_opredelennogo_integrala_clip_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можно найти по формуле: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D32D4F" wp14:editId="32A034C4">
            <wp:extent cx="1343025" cy="485775"/>
            <wp:effectExtent l="0" t="0" r="9525" b="9525"/>
            <wp:docPr id="50" name="Рисунок 50" descr="http://mathprofi.ru/f/vychislenie_ploshadi_c_pomoshju_opredelennogo_integrala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f/vychislenie_ploshadi_c_pomoshju_opredelennogo_integrala_clip_image077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уже не надо думать, где расположена фигура – над осью или под осью, и, грубо говоря,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важно, какой график ВЫШЕ 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(относительно другого графика), 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какой – НИЖЕ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рассматриваемом примере очевидно, что на отрезке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7DF60F" wp14:editId="293F5C5B">
            <wp:extent cx="295275" cy="219075"/>
            <wp:effectExtent l="0" t="0" r="9525" b="9525"/>
            <wp:docPr id="51" name="Рисунок 51" descr="http://mathprofi.ru/f/vychislenie_ploshadi_c_pomoshju_opredelennogo_integrala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f/vychislenie_ploshadi_c_pomoshju_opredelennogo_integrala_clip_image079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парабола располагается выше прямой, а поэтому из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55666E" wp14:editId="4D9C7B78">
            <wp:extent cx="466725" cy="200025"/>
            <wp:effectExtent l="0" t="0" r="9525" b="9525"/>
            <wp:docPr id="52" name="Рисунок 52" descr="http://mathprofi.ru/f/vychislenie_ploshadi_c_pomoshju_opredelennogo_integrala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f/vychislenie_ploshadi_c_pomoshju_opredelennogo_integrala_clip_image081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необходимо вычесть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4760A8" wp14:editId="23A60536">
            <wp:extent cx="238125" cy="142875"/>
            <wp:effectExtent l="0" t="0" r="9525" b="9525"/>
            <wp:docPr id="53" name="Рисунок 53" descr="http://mathprofi.ru/f/vychislenie_ploshadi_c_pomoshju_opredelennogo_integrala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f/vychislenie_ploshadi_c_pomoshju_opredelennogo_integrala_clip_image083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Завершение решения может выглядеть так: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Искомая фигура ограничена параболой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53C694" wp14:editId="658569BC">
            <wp:extent cx="723900" cy="228600"/>
            <wp:effectExtent l="0" t="0" r="0" b="0"/>
            <wp:docPr id="54" name="Рисунок 54" descr="http://mathprofi.ru/f/vychislenie_ploshadi_c_pomoshju_opredelennogo_integrala_clip_image0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f/vychislenie_ploshadi_c_pomoshju_opredelennogo_integrala_clip_image060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сверху и прямой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3F5E26D" wp14:editId="27D6EEBE">
            <wp:extent cx="457200" cy="161925"/>
            <wp:effectExtent l="0" t="0" r="0" b="9525"/>
            <wp:docPr id="55" name="Рисунок 55" descr="http://mathprofi.ru/f/vychislenie_ploshadi_c_pomoshju_opredelennogo_integrala_clip_image05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f/vychislenie_ploshadi_c_pomoshju_opredelennogo_integrala_clip_image058_0001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снизу.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отрезке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FC4514" wp14:editId="19DB1198">
            <wp:extent cx="304800" cy="219075"/>
            <wp:effectExtent l="0" t="0" r="0" b="9525"/>
            <wp:docPr id="56" name="Рисунок 56" descr="http://mathprofi.ru/f/vychislenie_ploshadi_c_pomoshju_opredelennogo_integrala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f/vychislenie_ploshadi_c_pomoshju_opredelennogo_integrala_clip_image08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F30AE3" wp14:editId="1931B3C7">
            <wp:extent cx="809625" cy="200025"/>
            <wp:effectExtent l="0" t="0" r="9525" b="9525"/>
            <wp:docPr id="57" name="Рисунок 57" descr="http://mathprofi.ru/f/vychislenie_ploshadi_c_pomoshju_opredelennogo_integrala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f/vychislenie_ploshadi_c_pomoshju_opredelennogo_integrala_clip_image088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соответствующей формуле: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8F57704" wp14:editId="595CABF5">
            <wp:extent cx="5038725" cy="485775"/>
            <wp:effectExtent l="0" t="0" r="9525" b="9525"/>
            <wp:docPr id="58" name="Рисунок 58" descr="http://mathprofi.ru/f/vychislenie_ploshadi_c_pomoshju_opredelennogo_integrala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f/vychislenie_ploshadi_c_pomoshju_opredelennogo_integrala_clip_image090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</w:t>
      </w:r>
      <w:r w:rsidRPr="00157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15784C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BE3920C" wp14:editId="0110CF6A">
            <wp:extent cx="762000" cy="419100"/>
            <wp:effectExtent l="0" t="0" r="0" b="0"/>
            <wp:docPr id="59" name="Рисунок 59" descr="http://mathprofi.ru/f/vychislenie_ploshadi_c_pomoshju_opredelennogo_integrala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f/vychislenie_ploshadi_c_pomoshju_opredelennogo_integrala_clip_image09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самом деле школьная формула для площади криволинейной трапеции в нижней полуплоскости (см. простенький пример №3) – частный случай формулы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46695AE" wp14:editId="4B86D4B0">
            <wp:extent cx="1343025" cy="485775"/>
            <wp:effectExtent l="0" t="0" r="9525" b="9525"/>
            <wp:docPr id="60" name="Рисунок 60" descr="http://mathprofi.ru/f/vychislenie_ploshadi_c_pomoshju_opredelennogo_integrala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f/vychislenie_ploshadi_c_pomoshju_opredelennogo_integrala_clip_image094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Поскольку ось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E88D3FA" wp14:editId="2BB8EEAC">
            <wp:extent cx="266700" cy="180975"/>
            <wp:effectExtent l="0" t="0" r="0" b="9525"/>
            <wp:docPr id="61" name="Рисунок 61" descr="http://mathprofi.ru/f/vychislenie_ploshadi_c_pomoshju_opredelennogo_integrala_clip_image004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f/vychislenie_ploshadi_c_pomoshju_opredelennogo_integrala_clip_image004_0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задается уравнением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2391EA0" wp14:editId="7A91E09F">
            <wp:extent cx="371475" cy="200025"/>
            <wp:effectExtent l="0" t="0" r="9525" b="9525"/>
            <wp:docPr id="62" name="Рисунок 62" descr="http://mathprofi.ru/f/vychislenie_ploshadi_c_pomoshju_opredelennogo_integrala_clip_image02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f/vychislenie_ploshadi_c_pomoshju_opredelennogo_integrala_clip_image021_000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график функции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589CE5" wp14:editId="622AD11A">
            <wp:extent cx="333375" cy="200025"/>
            <wp:effectExtent l="0" t="0" r="9525" b="9525"/>
            <wp:docPr id="63" name="Рисунок 63" descr="http://mathprofi.ru/f/vychislenie_ploshadi_c_pomoshju_opredelennogo_integrala_clip_image07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f/vychislenie_ploshadi_c_pomoshju_opredelennogo_integrala_clip_image075_000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расположен </w:t>
      </w:r>
      <w:r w:rsidRPr="0015784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 выше</w:t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87BC95" wp14:editId="0F7B6991">
            <wp:extent cx="266700" cy="180975"/>
            <wp:effectExtent l="0" t="0" r="0" b="9525"/>
            <wp:docPr id="64" name="Рисунок 64" descr="http://mathprofi.ru/f/vychislenie_ploshadi_c_pomoshju_opredelennogo_integrala_clip_image004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f/vychislenie_ploshadi_c_pomoshju_opredelennogo_integrala_clip_image004_0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5A6D3A" wp14:editId="6C45901C">
            <wp:extent cx="1895475" cy="485775"/>
            <wp:effectExtent l="0" t="0" r="9525" b="9525"/>
            <wp:docPr id="65" name="Рисунок 65" descr="http://mathprofi.ru/f/vychislenie_ploshadi_c_pomoshju_opredelennogo_integrala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f/vychislenie_ploshadi_c_pomoshju_opredelennogo_integrala_clip_image100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сейчас пара примеров для самостоятельного решения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5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площадь фигуры, ограниченной линиями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1D46C1" wp14:editId="51C1EC9F">
            <wp:extent cx="647700" cy="228600"/>
            <wp:effectExtent l="0" t="0" r="0" b="0"/>
            <wp:docPr id="66" name="Рисунок 66" descr="http://mathprofi.ru/f/vychislenie_ploshadi_c_pomoshju_opredelennogo_integrala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f/vychislenie_ploshadi_c_pomoshju_opredelennogo_integrala_clip_image102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30172E" wp14:editId="2EAC8056">
            <wp:extent cx="638175" cy="200025"/>
            <wp:effectExtent l="0" t="0" r="9525" b="9525"/>
            <wp:docPr id="67" name="Рисунок 67" descr="http://mathprofi.ru/f/vychislenie_ploshadi_c_pomoshju_opredelennogo_integrala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f/vychislenie_ploshadi_c_pomoshju_opredelennogo_integrala_clip_image104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6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 площадь фигуры, ограниченной линиями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DF61AF9" wp14:editId="732870C8">
            <wp:extent cx="600075" cy="200025"/>
            <wp:effectExtent l="0" t="0" r="9525" b="9525"/>
            <wp:docPr id="68" name="Рисунок 68" descr="http://mathprofi.ru/f/vychislenie_ploshadi_c_pomoshju_opredelennogo_integrala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f/vychislenie_ploshadi_c_pomoshju_opredelennogo_integrala_clip_image106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15784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575A570" wp14:editId="3086070B">
            <wp:extent cx="419100" cy="200025"/>
            <wp:effectExtent l="0" t="0" r="0" b="9525"/>
            <wp:docPr id="69" name="Рисунок 69" descr="http://mathprofi.ru/f/vychislenie_ploshadi_c_pomoshju_opredelennogo_integrala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f/vychislenie_ploshadi_c_pomoshju_opredelennogo_integrala_clip_image108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784C" w:rsidRPr="0015784C" w:rsidRDefault="0015784C" w:rsidP="0015784C">
      <w:pPr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решения задач на вычисление площади с помощью определенного интеграла иногда случается забавный казус. Чертеж выполнен правильно, расчеты – п</w:t>
      </w:r>
    </w:p>
    <w:p w:rsidR="002D58ED" w:rsidRDefault="002D58ED">
      <w:bookmarkStart w:id="0" w:name="_GoBack"/>
      <w:bookmarkEnd w:id="0"/>
    </w:p>
    <w:sectPr w:rsidR="002D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4C"/>
    <w:rsid w:val="0015784C"/>
    <w:rsid w:val="002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8CEEE-2412-411D-9666-8A9FA122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profi.ru/grafiki_i_svoistva_funkcij.html" TargetMode="External"/><Relationship Id="rId21" Type="http://schemas.openxmlformats.org/officeDocument/2006/relationships/image" Target="media/image9.gif"/><Relationship Id="rId34" Type="http://schemas.openxmlformats.org/officeDocument/2006/relationships/image" Target="media/image20.gif"/><Relationship Id="rId42" Type="http://schemas.openxmlformats.org/officeDocument/2006/relationships/image" Target="media/image28.gif"/><Relationship Id="rId47" Type="http://schemas.openxmlformats.org/officeDocument/2006/relationships/hyperlink" Target="http://mathprofi.ru/grafiki_i_svoistva_funkcij.html" TargetMode="External"/><Relationship Id="rId50" Type="http://schemas.openxmlformats.org/officeDocument/2006/relationships/image" Target="media/image35.gif"/><Relationship Id="rId55" Type="http://schemas.openxmlformats.org/officeDocument/2006/relationships/image" Target="media/image40.gif"/><Relationship Id="rId63" Type="http://schemas.openxmlformats.org/officeDocument/2006/relationships/image" Target="media/image48.gif"/><Relationship Id="rId7" Type="http://schemas.openxmlformats.org/officeDocument/2006/relationships/hyperlink" Target="http://mathprofi.ru/kak_postroit_grafik_funkcii_s_pomoshyu_preobrazovan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thprofi.ru/nuli_funkcii_intervaly_znakopostoyanstva_metod_intervalov.html" TargetMode="External"/><Relationship Id="rId29" Type="http://schemas.openxmlformats.org/officeDocument/2006/relationships/image" Target="media/image16.gif"/><Relationship Id="rId11" Type="http://schemas.openxmlformats.org/officeDocument/2006/relationships/image" Target="media/image2.gif"/><Relationship Id="rId24" Type="http://schemas.openxmlformats.org/officeDocument/2006/relationships/image" Target="media/image12.gif"/><Relationship Id="rId32" Type="http://schemas.openxmlformats.org/officeDocument/2006/relationships/hyperlink" Target="http://mathprofi.ru/opredelennye_integraly_primery_reshenij.html" TargetMode="External"/><Relationship Id="rId37" Type="http://schemas.openxmlformats.org/officeDocument/2006/relationships/image" Target="media/image23.gif"/><Relationship Id="rId40" Type="http://schemas.openxmlformats.org/officeDocument/2006/relationships/image" Target="media/image26.gif"/><Relationship Id="rId45" Type="http://schemas.openxmlformats.org/officeDocument/2006/relationships/image" Target="media/image31.gif"/><Relationship Id="rId53" Type="http://schemas.openxmlformats.org/officeDocument/2006/relationships/image" Target="media/image38.gif"/><Relationship Id="rId58" Type="http://schemas.openxmlformats.org/officeDocument/2006/relationships/image" Target="media/image43.gif"/><Relationship Id="rId66" Type="http://schemas.openxmlformats.org/officeDocument/2006/relationships/theme" Target="theme/theme1.xml"/><Relationship Id="rId5" Type="http://schemas.openxmlformats.org/officeDocument/2006/relationships/hyperlink" Target="http://mathprofi.ru/opredelennye_integraly_primery_reshenij.html" TargetMode="External"/><Relationship Id="rId61" Type="http://schemas.openxmlformats.org/officeDocument/2006/relationships/image" Target="media/image46.gif"/><Relationship Id="rId19" Type="http://schemas.openxmlformats.org/officeDocument/2006/relationships/hyperlink" Target="http://mathprofi.ru/opredelennye_integraly_primery_reshenij.html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0.gif"/><Relationship Id="rId27" Type="http://schemas.openxmlformats.org/officeDocument/2006/relationships/image" Target="media/image14.gif"/><Relationship Id="rId30" Type="http://schemas.openxmlformats.org/officeDocument/2006/relationships/image" Target="media/image17.gif"/><Relationship Id="rId35" Type="http://schemas.openxmlformats.org/officeDocument/2006/relationships/image" Target="media/image21.gif"/><Relationship Id="rId43" Type="http://schemas.openxmlformats.org/officeDocument/2006/relationships/image" Target="media/image29.gif"/><Relationship Id="rId48" Type="http://schemas.openxmlformats.org/officeDocument/2006/relationships/image" Target="media/image33.gif"/><Relationship Id="rId56" Type="http://schemas.openxmlformats.org/officeDocument/2006/relationships/image" Target="media/image41.gif"/><Relationship Id="rId64" Type="http://schemas.openxmlformats.org/officeDocument/2006/relationships/image" Target="media/image49.gif"/><Relationship Id="rId8" Type="http://schemas.openxmlformats.org/officeDocument/2006/relationships/hyperlink" Target="http://mathprofi.ru/chto_takoe_integral_teorija_dlja_chainikov.html" TargetMode="External"/><Relationship Id="rId51" Type="http://schemas.openxmlformats.org/officeDocument/2006/relationships/image" Target="media/image36.gif"/><Relationship Id="rId3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6.jpeg"/><Relationship Id="rId25" Type="http://schemas.openxmlformats.org/officeDocument/2006/relationships/image" Target="media/image13.gif"/><Relationship Id="rId33" Type="http://schemas.openxmlformats.org/officeDocument/2006/relationships/image" Target="media/image19.gif"/><Relationship Id="rId38" Type="http://schemas.openxmlformats.org/officeDocument/2006/relationships/image" Target="media/image24.gif"/><Relationship Id="rId46" Type="http://schemas.openxmlformats.org/officeDocument/2006/relationships/image" Target="media/image32.gif"/><Relationship Id="rId59" Type="http://schemas.openxmlformats.org/officeDocument/2006/relationships/image" Target="media/image44.gif"/><Relationship Id="rId20" Type="http://schemas.openxmlformats.org/officeDocument/2006/relationships/image" Target="media/image8.gif"/><Relationship Id="rId41" Type="http://schemas.openxmlformats.org/officeDocument/2006/relationships/image" Target="media/image27.gif"/><Relationship Id="rId54" Type="http://schemas.openxmlformats.org/officeDocument/2006/relationships/image" Target="media/image39.gif"/><Relationship Id="rId62" Type="http://schemas.openxmlformats.org/officeDocument/2006/relationships/image" Target="media/image47.gif"/><Relationship Id="rId1" Type="http://schemas.openxmlformats.org/officeDocument/2006/relationships/styles" Target="styles.xml"/><Relationship Id="rId6" Type="http://schemas.openxmlformats.org/officeDocument/2006/relationships/hyperlink" Target="http://mathprofi.ru/grafiki_i_svoistva_funkcij.html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1.gif"/><Relationship Id="rId28" Type="http://schemas.openxmlformats.org/officeDocument/2006/relationships/image" Target="media/image15.gif"/><Relationship Id="rId36" Type="http://schemas.openxmlformats.org/officeDocument/2006/relationships/image" Target="media/image22.gif"/><Relationship Id="rId49" Type="http://schemas.openxmlformats.org/officeDocument/2006/relationships/image" Target="media/image34.gif"/><Relationship Id="rId57" Type="http://schemas.openxmlformats.org/officeDocument/2006/relationships/image" Target="media/image42.gif"/><Relationship Id="rId10" Type="http://schemas.openxmlformats.org/officeDocument/2006/relationships/hyperlink" Target="http://mathprofi.ru/uravnenie_pryamoi_na_ploskosti.html" TargetMode="External"/><Relationship Id="rId31" Type="http://schemas.openxmlformats.org/officeDocument/2006/relationships/image" Target="media/image18.gif"/><Relationship Id="rId44" Type="http://schemas.openxmlformats.org/officeDocument/2006/relationships/image" Target="media/image30.gif"/><Relationship Id="rId52" Type="http://schemas.openxmlformats.org/officeDocument/2006/relationships/image" Target="media/image37.gif"/><Relationship Id="rId60" Type="http://schemas.openxmlformats.org/officeDocument/2006/relationships/image" Target="media/image45.gif"/><Relationship Id="rId65" Type="http://schemas.openxmlformats.org/officeDocument/2006/relationships/fontTable" Target="fontTable.xml"/><Relationship Id="rId4" Type="http://schemas.openxmlformats.org/officeDocument/2006/relationships/hyperlink" Target="http://mathprofi.ru/integraly_primery_reshenij.html" TargetMode="External"/><Relationship Id="rId9" Type="http://schemas.openxmlformats.org/officeDocument/2006/relationships/image" Target="media/image1.gif"/><Relationship Id="rId13" Type="http://schemas.openxmlformats.org/officeDocument/2006/relationships/hyperlink" Target="http://mathprofi.ru/nepreryvnost_funkcii_i_tochki_razryva.html" TargetMode="External"/><Relationship Id="rId18" Type="http://schemas.openxmlformats.org/officeDocument/2006/relationships/image" Target="media/image7.gif"/><Relationship Id="rId39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2022-11-17T16:19:00Z</dcterms:created>
  <dcterms:modified xsi:type="dcterms:W3CDTF">2022-11-17T16:20:00Z</dcterms:modified>
</cp:coreProperties>
</file>