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F7" w:rsidRDefault="00E279F7" w:rsidP="00E279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9F7">
        <w:rPr>
          <w:rFonts w:ascii="Times New Roman" w:hAnsi="Times New Roman" w:cs="Times New Roman"/>
          <w:sz w:val="28"/>
          <w:szCs w:val="28"/>
        </w:rPr>
        <w:t xml:space="preserve">Для успешной подготовки к сдаче нормативов ГТО в дошкольных учреждениях необходимо предусмотреть работу по </w:t>
      </w:r>
      <w:proofErr w:type="spellStart"/>
      <w:proofErr w:type="gramStart"/>
      <w:r w:rsidRPr="00E279F7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>ѐм</w:t>
      </w:r>
      <w:proofErr w:type="spellEnd"/>
      <w:r w:rsidRPr="00E279F7">
        <w:rPr>
          <w:rFonts w:ascii="Times New Roman" w:hAnsi="Times New Roman" w:cs="Times New Roman"/>
          <w:sz w:val="28"/>
          <w:szCs w:val="28"/>
        </w:rPr>
        <w:t xml:space="preserve"> направлениям — работа с детьми, родителями и педагогами. Работа с детьми предполагает следующие виды деятельности: Проводить беседы о комплексе ГТО на темы: «История возникновения ГТО», «ГТО и детский сад — быть здоровым каждый рад!», «Зачем нужно ГТО дошкольникам».</w:t>
      </w:r>
    </w:p>
    <w:p w:rsidR="00E279F7" w:rsidRDefault="00E279F7" w:rsidP="00E279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79F7">
        <w:rPr>
          <w:rFonts w:ascii="Times New Roman" w:hAnsi="Times New Roman" w:cs="Times New Roman"/>
          <w:sz w:val="28"/>
          <w:szCs w:val="28"/>
        </w:rPr>
        <w:t>Осуществлять сбор и систематизацию информации (рассматривание картинок и фотографий с изображением разных видов спорта и оформление их в альбом; использование дидактических игр, посвященных разным видам спорта; составление сборника рассказов детей о любимом спортсмене, организация встреч со спортсменами, проведение экскурсий в Оранжевый лед, виртуальные экскурсии по спортивным аренам мира, посещение выста</w:t>
      </w:r>
      <w:r>
        <w:rPr>
          <w:rFonts w:ascii="Times New Roman" w:hAnsi="Times New Roman" w:cs="Times New Roman"/>
          <w:sz w:val="28"/>
          <w:szCs w:val="28"/>
        </w:rPr>
        <w:t>вки сада «Олимп успеха»).</w:t>
      </w:r>
      <w:proofErr w:type="gramEnd"/>
    </w:p>
    <w:p w:rsidR="00E279F7" w:rsidRDefault="00E279F7" w:rsidP="00E279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9F7">
        <w:rPr>
          <w:rFonts w:ascii="Times New Roman" w:hAnsi="Times New Roman" w:cs="Times New Roman"/>
          <w:sz w:val="28"/>
          <w:szCs w:val="28"/>
        </w:rPr>
        <w:t>Педагогическая диагностика освоения детьми содержания образовательной области «Физическое развитие». Результаты заносятся в индивидуальную карту-прогноз. При необходимости намечается коррекционная работа. К сдаче норм ГТО дети подготавлив</w:t>
      </w:r>
      <w:r>
        <w:rPr>
          <w:rFonts w:ascii="Times New Roman" w:hAnsi="Times New Roman" w:cs="Times New Roman"/>
          <w:sz w:val="28"/>
          <w:szCs w:val="28"/>
        </w:rPr>
        <w:t>аются по индивидуальному плану.</w:t>
      </w:r>
    </w:p>
    <w:p w:rsidR="00E279F7" w:rsidRDefault="00E279F7" w:rsidP="00E279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9F7">
        <w:rPr>
          <w:rFonts w:ascii="Times New Roman" w:hAnsi="Times New Roman" w:cs="Times New Roman"/>
          <w:sz w:val="28"/>
          <w:szCs w:val="28"/>
        </w:rPr>
        <w:t xml:space="preserve">Организовывать и проводить спортивные мероприятия, направленные на развитие силы, быстроты, гибкости и выносливости, предусматривающие выполнение нормативов и требований комплекса ГТО, с использованием установленной </w:t>
      </w:r>
      <w:r>
        <w:rPr>
          <w:rFonts w:ascii="Times New Roman" w:hAnsi="Times New Roman" w:cs="Times New Roman"/>
          <w:sz w:val="28"/>
          <w:szCs w:val="28"/>
        </w:rPr>
        <w:t>техники выполнения испытаний.</w:t>
      </w:r>
    </w:p>
    <w:p w:rsidR="00C23E05" w:rsidRPr="00E279F7" w:rsidRDefault="00E279F7" w:rsidP="00E279F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9F7">
        <w:rPr>
          <w:rFonts w:ascii="Times New Roman" w:hAnsi="Times New Roman" w:cs="Times New Roman"/>
          <w:sz w:val="28"/>
          <w:szCs w:val="28"/>
        </w:rPr>
        <w:t xml:space="preserve">Прохождение детьми итогового тестирования в рамках комплекса ГТО. При проведении данных видов деятельности можно достичь следующих результатов у детей: – сформируется представление о комплексе ГТО как о системе мероприятий, направленных на укрепление здоровья с помощью систематической физической подготовки; Дошкольное учреждение, конечно, помогает ребенку готовиться к сдаче норм ГТО. Но занятия в саду — это только 25 % необходимой двигательной деятельности, а остальные проценты ребенок должен добирать сам, занимаясь в секциях, кружках, </w:t>
      </w:r>
      <w:r w:rsidRPr="00E279F7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самостоятельно. Родители должны помочь своему ребенку, контролируя и напоминая, показывая своим примером, что ему надо заниматься. Родителям рекомендуется изучить имеющиеся на сайте http://www.gto.ru нормы ГТО для дошкольников 6–8 лет, чтобы оценить степень подготовленности, а главное, спланировать план развития. Ребенок в таком возрасте растет очень быстро, соответственно, существенно меняются и физические возможности. По этой причине стоит проводить занятия физической культурой регулярно, с постепенным увеличением нагрузок. </w:t>
      </w:r>
      <w:bookmarkStart w:id="0" w:name="_GoBack"/>
      <w:bookmarkEnd w:id="0"/>
      <w:r w:rsidRPr="00E279F7">
        <w:rPr>
          <w:rFonts w:ascii="Times New Roman" w:hAnsi="Times New Roman" w:cs="Times New Roman"/>
          <w:sz w:val="28"/>
          <w:szCs w:val="28"/>
        </w:rPr>
        <w:t xml:space="preserve">Но обязательно перед активными действиями стоит проконсультироваться с врачами и специалистами для получения медицинских рекомендаций. 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прохождение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 детьми тестирования в рамках Всероссийского физкультурно-спортивного комплекса «Готов к труду и обороне» (ГТО) родителям необходимо оформить официальную заявку на сайте http://www.gto.ru, дать согласие на прохождение тестирования и получить медицинское разрешение для сдачи нормативов ГТО. Эффективными на наш взгляд являются следующие формы работы с родителями: – очные формы работы: Консультации на тему: «Ознакомление с нормативно-правовой базой реализации ВФСК «Готов к труду и </w:t>
      </w:r>
      <w:proofErr w:type="spellStart"/>
      <w:r w:rsidRPr="00E279F7">
        <w:rPr>
          <w:rFonts w:ascii="Times New Roman" w:hAnsi="Times New Roman" w:cs="Times New Roman"/>
          <w:sz w:val="28"/>
          <w:szCs w:val="28"/>
        </w:rPr>
        <w:t>обороне»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>Спорт</w:t>
      </w:r>
      <w:proofErr w:type="spellEnd"/>
      <w:r w:rsidRPr="00E279F7">
        <w:rPr>
          <w:rFonts w:ascii="Times New Roman" w:hAnsi="Times New Roman" w:cs="Times New Roman"/>
          <w:sz w:val="28"/>
          <w:szCs w:val="28"/>
        </w:rPr>
        <w:t xml:space="preserve">- это основа жизни человека», «Роль семьи в физическом воспитании детей»; Родительские собрания на тему «Как провести выходной день с детьми?»; Совместные мероприятия с детьми, например, спортивная эстафета «Быстрее! Выше! Сильнее!», </w:t>
      </w:r>
      <w:proofErr w:type="spellStart"/>
      <w:r w:rsidRPr="00E279F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279F7">
        <w:rPr>
          <w:rFonts w:ascii="Times New Roman" w:hAnsi="Times New Roman" w:cs="Times New Roman"/>
          <w:sz w:val="28"/>
          <w:szCs w:val="28"/>
        </w:rPr>
        <w:t>-игры с родителями по профилактике опорно-двигательного аппарата «Путешествие в страну «Угадай-ка», «Играем как дети», совместные занятия плаванием в бассейне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>аочные формы работы: Онлайн-консультации специалистов детского сада по вопросам сдачи нормативов ГТО детьми; Информационн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 разъяснительная работа на сайте детского сада (изучение материалов, подготовленных специалистами по наиболее часто задаваемым родителями вопросам о сдаче нормативов ГТО детьми); Консультирование в дистанционном формате по всем интересующим вопросам посредством услуги «Обратная связь» на сайте детского сада. Ожидаемые результаты </w:t>
      </w:r>
      <w:r w:rsidRPr="00E279F7">
        <w:rPr>
          <w:rFonts w:ascii="Times New Roman" w:hAnsi="Times New Roman" w:cs="Times New Roman"/>
          <w:sz w:val="28"/>
          <w:szCs w:val="28"/>
        </w:rPr>
        <w:lastRenderedPageBreak/>
        <w:t xml:space="preserve">работы: – появится информированность о Всероссийском комплексе ГТО; – появится проявление интереса к занятиям физкультурой и спортом совместно с детьми; – соблюдение единства требований педагогов и родителей в воспитании здорового подрастающего поколения; – приобщение к спорту и физической культуре через семью. С педагогами необходимо проводить организационно-просветительскую, методическую работу по подготовке и прохождению детьми тестирования в рамках комплекса ГТО. Данная работа включает в себя: консультации, семинары-практикумы, педагогические советы, круглые столы, в рамках которых будут обсуждаться вопросы планирования, организации, проведения мероприятий по решению задач комплекса ГТО в дошкольных учреждениях. Эффективными на наш взгляд являются следующие формы деятельности: Подбор музыкальных произведений на спортивную тематику; Презентации «Физкультура в ДОУ», «Дыхательная гимнастика», «История Олимпиады»; Презентация с использованием мультимедийного оборудования «История возникновения ГТО»; Презентация проекта и создание методических рекомендаций для педагогов других 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; Семинар-практикум для педагогов: «Физкультурно-образовательное пространство дошкольного учреждения как условие подготовки детей к сдаче норм комплекса ГТО»; Консультация для педагогов: «Что такое ГТО?», «Внедрение комплекса ГТО 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; «Как подготовить ребенка к сдаче норм ГТО», «Как научить ребенка правильно выполнять физические упражнения; Ознакомление педагогов с требованиями и методическими рекомендациями ВФСК ГТО; Индивидуальные консультации по коррекционно-развивающей работе. Круглый стол — «ГТО: за и против»; Мастер-класс по обучению дошкольников правильно выполнять нормативы; Конкурс стенгазет: «Проводим выходные с пользой», «Со спортом дружит вся семья»; </w:t>
      </w:r>
      <w:proofErr w:type="spellStart"/>
      <w:r w:rsidRPr="00E279F7">
        <w:rPr>
          <w:rFonts w:ascii="Times New Roman" w:hAnsi="Times New Roman" w:cs="Times New Roman"/>
          <w:sz w:val="28"/>
          <w:szCs w:val="28"/>
        </w:rPr>
        <w:t>Фотокросс</w:t>
      </w:r>
      <w:proofErr w:type="spellEnd"/>
      <w:r w:rsidRPr="00E279F7">
        <w:rPr>
          <w:rFonts w:ascii="Times New Roman" w:hAnsi="Times New Roman" w:cs="Times New Roman"/>
          <w:sz w:val="28"/>
          <w:szCs w:val="28"/>
        </w:rPr>
        <w:t xml:space="preserve"> «Белгород — город спорта. Летние забавы»; Участие в проекте «</w:t>
      </w:r>
      <w:proofErr w:type="spellStart"/>
      <w:r w:rsidRPr="00E279F7">
        <w:rPr>
          <w:rFonts w:ascii="Times New Roman" w:hAnsi="Times New Roman" w:cs="Times New Roman"/>
          <w:sz w:val="28"/>
          <w:szCs w:val="28"/>
        </w:rPr>
        <w:t>Посткроссинг</w:t>
      </w:r>
      <w:proofErr w:type="spellEnd"/>
      <w:r w:rsidRPr="00E279F7">
        <w:rPr>
          <w:rFonts w:ascii="Times New Roman" w:hAnsi="Times New Roman" w:cs="Times New Roman"/>
          <w:sz w:val="28"/>
          <w:szCs w:val="28"/>
        </w:rPr>
        <w:t xml:space="preserve"> между детскими садами </w:t>
      </w:r>
      <w:proofErr w:type="spellStart"/>
      <w:r w:rsidRPr="00E279F7">
        <w:rPr>
          <w:rFonts w:ascii="Times New Roman" w:hAnsi="Times New Roman" w:cs="Times New Roman"/>
          <w:sz w:val="28"/>
          <w:szCs w:val="28"/>
        </w:rPr>
        <w:t>Росссии</w:t>
      </w:r>
      <w:proofErr w:type="spellEnd"/>
      <w:r w:rsidRPr="00E279F7">
        <w:rPr>
          <w:rFonts w:ascii="Times New Roman" w:hAnsi="Times New Roman" w:cs="Times New Roman"/>
          <w:sz w:val="28"/>
          <w:szCs w:val="28"/>
        </w:rPr>
        <w:t xml:space="preserve">»; Разработка и реализация совместных детско-родительских проектов по тематике ГТО. Полученные результаты: – создана </w:t>
      </w:r>
      <w:r w:rsidRPr="00E279F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информационная база по внедрению комплекса ГТО; – созданы условия для благополучного и комфортного состояния детей на спортивных мероприятиях; – повысилось профессиональное мастерство педагогов дошкольного учреждения в проблемах </w:t>
      </w:r>
      <w:proofErr w:type="spellStart"/>
      <w:r w:rsidRPr="00E279F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279F7">
        <w:rPr>
          <w:rFonts w:ascii="Times New Roman" w:hAnsi="Times New Roman" w:cs="Times New Roman"/>
          <w:sz w:val="28"/>
          <w:szCs w:val="28"/>
        </w:rPr>
        <w:t xml:space="preserve"> дошкольников; – создано единое образовательное пространство на основе доверительных партнерских отношений сотрудников ДОУ с родителями; – сформировано осознанное отношение к своему собственному здоровью. Для успешной подготовки и сдачи дошкольниками нормативов ГТО дошкольное учреждение должно быть оснащено необходимым оборудованием. Таким образом, такая системная работа с активным участием родителей по внедрению всероссийского физкультурно-оздоровительного комплекса «Готов к труду и обороне» будет способствовать повышению мотивации участников образовательного </w:t>
      </w:r>
      <w:proofErr w:type="gramStart"/>
      <w:r w:rsidRPr="00E279F7"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 w:rsidRPr="00E279F7">
        <w:rPr>
          <w:rFonts w:ascii="Times New Roman" w:hAnsi="Times New Roman" w:cs="Times New Roman"/>
          <w:sz w:val="28"/>
          <w:szCs w:val="28"/>
        </w:rPr>
        <w:t xml:space="preserve"> как со стороны дошкольников, так и их родителей (законных представителей). А значит, стратегическая цель комплекса ГТО — привить дошкольникам привычку к здоровому образу жизни — будет достигнута.</w:t>
      </w:r>
      <w:r w:rsidRPr="00E279F7">
        <w:rPr>
          <w:rFonts w:ascii="Times New Roman" w:hAnsi="Times New Roman" w:cs="Times New Roman"/>
          <w:sz w:val="28"/>
          <w:szCs w:val="28"/>
        </w:rPr>
        <w:br/>
      </w:r>
    </w:p>
    <w:sectPr w:rsidR="00C23E05" w:rsidRPr="00E2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E1"/>
    <w:rsid w:val="005A15E1"/>
    <w:rsid w:val="00C23E05"/>
    <w:rsid w:val="00E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2022-07-19T08:20:00Z</dcterms:created>
  <dcterms:modified xsi:type="dcterms:W3CDTF">2022-07-19T08:23:00Z</dcterms:modified>
</cp:coreProperties>
</file>