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E9" w:rsidRDefault="00C34AE9" w:rsidP="00C34AE9">
      <w:pPr>
        <w:pStyle w:val="c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464646"/>
          <w:sz w:val="40"/>
          <w:szCs w:val="40"/>
        </w:rPr>
        <w:t>Консультация</w:t>
      </w:r>
      <w:r>
        <w:rPr>
          <w:rStyle w:val="c1"/>
          <w:rFonts w:ascii="Lucida Sans" w:hAnsi="Lucida Sans" w:cs="Calibri"/>
          <w:b/>
          <w:bCs/>
          <w:color w:val="464646"/>
          <w:sz w:val="40"/>
          <w:szCs w:val="40"/>
        </w:rPr>
        <w:t xml:space="preserve"> </w:t>
      </w:r>
      <w:r>
        <w:rPr>
          <w:rStyle w:val="c1"/>
          <w:rFonts w:ascii="Calibri" w:hAnsi="Calibri" w:cs="Calibri"/>
          <w:b/>
          <w:bCs/>
          <w:color w:val="464646"/>
          <w:sz w:val="40"/>
          <w:szCs w:val="40"/>
        </w:rPr>
        <w:t>для</w:t>
      </w:r>
      <w:r>
        <w:rPr>
          <w:rStyle w:val="c1"/>
          <w:rFonts w:ascii="Lucida Sans" w:hAnsi="Lucida Sans" w:cs="Calibri"/>
          <w:b/>
          <w:bCs/>
          <w:color w:val="464646"/>
          <w:sz w:val="40"/>
          <w:szCs w:val="40"/>
        </w:rPr>
        <w:t xml:space="preserve"> </w:t>
      </w:r>
      <w:r>
        <w:rPr>
          <w:rStyle w:val="c1"/>
          <w:rFonts w:ascii="Calibri" w:hAnsi="Calibri" w:cs="Calibri"/>
          <w:b/>
          <w:bCs/>
          <w:color w:val="464646"/>
          <w:sz w:val="40"/>
          <w:szCs w:val="40"/>
        </w:rPr>
        <w:t>родителей</w:t>
      </w:r>
    </w:p>
    <w:p w:rsidR="00C34AE9" w:rsidRDefault="00C34AE9" w:rsidP="00C34AE9">
      <w:pPr>
        <w:pStyle w:val="c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Lucida Sans" w:hAnsi="Lucida Sans" w:cs="Calibri"/>
          <w:b/>
          <w:bCs/>
          <w:color w:val="464646"/>
          <w:sz w:val="40"/>
          <w:szCs w:val="40"/>
        </w:rPr>
        <w:t>«</w:t>
      </w:r>
      <w:r>
        <w:rPr>
          <w:rStyle w:val="c8"/>
          <w:rFonts w:ascii="Calibri" w:hAnsi="Calibri" w:cs="Calibri"/>
          <w:b/>
          <w:bCs/>
          <w:color w:val="464646"/>
          <w:sz w:val="40"/>
          <w:szCs w:val="40"/>
        </w:rPr>
        <w:t>Учимся</w:t>
      </w:r>
      <w:r>
        <w:rPr>
          <w:rStyle w:val="c8"/>
          <w:rFonts w:ascii="Lucida Sans" w:hAnsi="Lucida Sans" w:cs="Calibri"/>
          <w:b/>
          <w:bCs/>
          <w:color w:val="464646"/>
          <w:sz w:val="40"/>
          <w:szCs w:val="40"/>
        </w:rPr>
        <w:t xml:space="preserve"> </w:t>
      </w:r>
      <w:r>
        <w:rPr>
          <w:rStyle w:val="c8"/>
          <w:rFonts w:ascii="Calibri" w:hAnsi="Calibri" w:cs="Calibri"/>
          <w:b/>
          <w:bCs/>
          <w:color w:val="464646"/>
          <w:sz w:val="40"/>
          <w:szCs w:val="40"/>
        </w:rPr>
        <w:t>играть</w:t>
      </w:r>
      <w:r>
        <w:rPr>
          <w:rStyle w:val="c8"/>
          <w:rFonts w:ascii="Lucida Sans" w:hAnsi="Lucida Sans" w:cs="Calibri"/>
          <w:b/>
          <w:bCs/>
          <w:color w:val="464646"/>
          <w:sz w:val="40"/>
          <w:szCs w:val="40"/>
        </w:rPr>
        <w:t xml:space="preserve"> </w:t>
      </w:r>
      <w:r>
        <w:rPr>
          <w:rStyle w:val="c8"/>
          <w:rFonts w:ascii="Calibri" w:hAnsi="Calibri" w:cs="Calibri"/>
          <w:b/>
          <w:bCs/>
          <w:color w:val="464646"/>
          <w:sz w:val="40"/>
          <w:szCs w:val="40"/>
        </w:rPr>
        <w:t>вместе</w:t>
      </w:r>
      <w:r>
        <w:rPr>
          <w:rStyle w:val="c8"/>
          <w:rFonts w:ascii="Lucida Sans" w:hAnsi="Lucida Sans" w:cs="Calibri"/>
          <w:b/>
          <w:bCs/>
          <w:color w:val="464646"/>
          <w:sz w:val="40"/>
          <w:szCs w:val="40"/>
        </w:rPr>
        <w:t>»</w:t>
      </w:r>
    </w:p>
    <w:p w:rsidR="00C34AE9" w:rsidRPr="00DF05D0" w:rsidRDefault="00C34AE9" w:rsidP="00A17014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>Содержание: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b/>
          <w:sz w:val="28"/>
          <w:szCs w:val="28"/>
        </w:rPr>
        <w:t>Приветствие.</w:t>
      </w:r>
      <w:r w:rsidRPr="00DF05D0">
        <w:rPr>
          <w:sz w:val="28"/>
          <w:szCs w:val="28"/>
        </w:rPr>
        <w:t xml:space="preserve"> Хоровод с Зайкой.</w:t>
      </w: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>Игра «С добрым утром»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Цель: Закрепление в активном словаре детей название частей тела, развитие умения взаимодействовать с ними.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 xml:space="preserve">Содержание. Взрослый стоит напротив малыша, показывает движения, сопровождая их </w:t>
      </w:r>
      <w:proofErr w:type="spellStart"/>
      <w:r w:rsidRPr="00DF05D0">
        <w:rPr>
          <w:sz w:val="28"/>
          <w:szCs w:val="28"/>
        </w:rPr>
        <w:t>потешкой</w:t>
      </w:r>
      <w:proofErr w:type="spellEnd"/>
      <w:r w:rsidRPr="00DF05D0">
        <w:rPr>
          <w:sz w:val="28"/>
          <w:szCs w:val="28"/>
        </w:rPr>
        <w:t>. Если у ребенка возникают затруднения, взрослый помогает ему.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Глазки, </w:t>
      </w:r>
      <w:proofErr w:type="gramStart"/>
      <w:r w:rsidRPr="00DF05D0">
        <w:rPr>
          <w:sz w:val="28"/>
          <w:szCs w:val="28"/>
        </w:rPr>
        <w:t xml:space="preserve">глазки,   </w:t>
      </w:r>
      <w:proofErr w:type="gramEnd"/>
      <w:r w:rsidRPr="00DF05D0">
        <w:rPr>
          <w:sz w:val="28"/>
          <w:szCs w:val="28"/>
        </w:rPr>
        <w:t xml:space="preserve">                             Ребенок поглаживает веки, «смотрит 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Вы проснулись?                                в бинокль»,</w:t>
      </w:r>
    </w:p>
    <w:p w:rsidR="00C34AE9" w:rsidRPr="00DF05D0" w:rsidRDefault="00C34AE9" w:rsidP="00C34AE9">
      <w:pPr>
        <w:rPr>
          <w:sz w:val="28"/>
          <w:szCs w:val="28"/>
        </w:rPr>
      </w:pP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С добрым утром, </w:t>
      </w:r>
      <w:proofErr w:type="gramStart"/>
      <w:r w:rsidRPr="00DF05D0">
        <w:rPr>
          <w:sz w:val="28"/>
          <w:szCs w:val="28"/>
        </w:rPr>
        <w:t xml:space="preserve">ушки,   </w:t>
      </w:r>
      <w:proofErr w:type="gramEnd"/>
      <w:r w:rsidRPr="00DF05D0">
        <w:rPr>
          <w:sz w:val="28"/>
          <w:szCs w:val="28"/>
        </w:rPr>
        <w:t xml:space="preserve">                  Поглаживает ушки,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Вы проснулись?                                  Прикладывает ладонь к ушкам,</w:t>
      </w:r>
    </w:p>
    <w:p w:rsidR="00C34AE9" w:rsidRPr="00DF05D0" w:rsidRDefault="00C34AE9" w:rsidP="00C34AE9">
      <w:pPr>
        <w:rPr>
          <w:sz w:val="28"/>
          <w:szCs w:val="28"/>
        </w:rPr>
      </w:pP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С добрым утром, </w:t>
      </w:r>
      <w:proofErr w:type="gramStart"/>
      <w:r w:rsidRPr="00DF05D0">
        <w:rPr>
          <w:sz w:val="28"/>
          <w:szCs w:val="28"/>
        </w:rPr>
        <w:t xml:space="preserve">ручки,   </w:t>
      </w:r>
      <w:proofErr w:type="gramEnd"/>
      <w:r w:rsidRPr="00DF05D0">
        <w:rPr>
          <w:sz w:val="28"/>
          <w:szCs w:val="28"/>
        </w:rPr>
        <w:t xml:space="preserve">                 Поглаживает кисти рук,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Вы проснулись?                                  Хлопает в ладоши,</w:t>
      </w:r>
    </w:p>
    <w:p w:rsidR="00C34AE9" w:rsidRPr="00DF05D0" w:rsidRDefault="00C34AE9" w:rsidP="00C34AE9">
      <w:pPr>
        <w:rPr>
          <w:sz w:val="28"/>
          <w:szCs w:val="28"/>
        </w:rPr>
      </w:pP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С добрым утром, </w:t>
      </w:r>
      <w:proofErr w:type="gramStart"/>
      <w:r w:rsidRPr="00DF05D0">
        <w:rPr>
          <w:sz w:val="28"/>
          <w:szCs w:val="28"/>
        </w:rPr>
        <w:t xml:space="preserve">ножки,   </w:t>
      </w:r>
      <w:proofErr w:type="gramEnd"/>
      <w:r w:rsidRPr="00DF05D0">
        <w:rPr>
          <w:sz w:val="28"/>
          <w:szCs w:val="28"/>
        </w:rPr>
        <w:t xml:space="preserve">                 Поглаживает ножки,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Вы проснулись?                                   Притопывает,</w:t>
      </w:r>
    </w:p>
    <w:p w:rsidR="00C34AE9" w:rsidRPr="00DF05D0" w:rsidRDefault="00C34AE9" w:rsidP="00C34AE9">
      <w:pPr>
        <w:rPr>
          <w:sz w:val="28"/>
          <w:szCs w:val="28"/>
        </w:rPr>
      </w:pP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С добрым утром, </w:t>
      </w:r>
      <w:proofErr w:type="gramStart"/>
      <w:r w:rsidRPr="00DF05D0">
        <w:rPr>
          <w:sz w:val="28"/>
          <w:szCs w:val="28"/>
        </w:rPr>
        <w:t xml:space="preserve">солнце,   </w:t>
      </w:r>
      <w:proofErr w:type="gramEnd"/>
      <w:r w:rsidRPr="00DF05D0">
        <w:rPr>
          <w:sz w:val="28"/>
          <w:szCs w:val="28"/>
        </w:rPr>
        <w:t xml:space="preserve">                 Поднимает руки, 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Я проснулась!                                       Потягивается.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>Игра «Мы топаем»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Цель: Приучать детей слушать речь взрослого, соотносить свои действия со словом и с движениями сверстника.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Содержание. Дети стоят в кругу. Взрослый читает стихотворение, выполняя описанные в нем движения, а дети их повторяют: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Мы топаем ногами, 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Мы хлопаем руками,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 xml:space="preserve">Киваем головой, 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Мы руки поднимаем,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Мы руки опускаем,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lastRenderedPageBreak/>
        <w:t>Мы руки подаем.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И бегаем кругом,</w:t>
      </w:r>
    </w:p>
    <w:p w:rsidR="00C34AE9" w:rsidRPr="00DF05D0" w:rsidRDefault="00C34AE9" w:rsidP="00C34AE9">
      <w:pPr>
        <w:rPr>
          <w:sz w:val="28"/>
          <w:szCs w:val="28"/>
        </w:rPr>
      </w:pPr>
      <w:r w:rsidRPr="00DF05D0">
        <w:rPr>
          <w:sz w:val="28"/>
          <w:szCs w:val="28"/>
        </w:rPr>
        <w:t>И бегаем кругом.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Рекомендации. Играя с детьми, взрослый опережает движения детей.</w:t>
      </w: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 xml:space="preserve">Игра </w:t>
      </w:r>
      <w:proofErr w:type="gramStart"/>
      <w:r w:rsidRPr="00DF05D0">
        <w:rPr>
          <w:b/>
          <w:sz w:val="28"/>
          <w:szCs w:val="28"/>
        </w:rPr>
        <w:t>« Черепаха</w:t>
      </w:r>
      <w:proofErr w:type="gramEnd"/>
      <w:r w:rsidRPr="00DF05D0">
        <w:rPr>
          <w:b/>
          <w:sz w:val="28"/>
          <w:szCs w:val="28"/>
        </w:rPr>
        <w:t>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Цель: Закрепление названий домашних животных, развитие слухового внимания.</w:t>
      </w: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 xml:space="preserve">Игра </w:t>
      </w:r>
      <w:proofErr w:type="gramStart"/>
      <w:r w:rsidRPr="00DF05D0">
        <w:rPr>
          <w:b/>
          <w:sz w:val="28"/>
          <w:szCs w:val="28"/>
        </w:rPr>
        <w:t>« Курочка</w:t>
      </w:r>
      <w:proofErr w:type="gramEnd"/>
      <w:r w:rsidRPr="00DF05D0">
        <w:rPr>
          <w:b/>
          <w:sz w:val="28"/>
          <w:szCs w:val="28"/>
        </w:rPr>
        <w:t xml:space="preserve"> – Ряба»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Цель: Развивать соотносящие движения рук, дифференцированные движения пальцев рук.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Содержание. Перед началом занятия заворачиваются шарики в золотую фольгу. Обыгрывается сюжет русской народной сказки «Курочка Ряба», используя завернутые в фольгу шарики. Затем раздаются малышам «яички» и предлагается «разбить» их – снять фольгу.</w:t>
      </w: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>Игра «Ладушки»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 xml:space="preserve">Цель: Обучение детей умению слушать речь взрослого, соотносить действие со словами </w:t>
      </w:r>
      <w:proofErr w:type="spellStart"/>
      <w:r w:rsidRPr="00DF05D0">
        <w:rPr>
          <w:sz w:val="28"/>
          <w:szCs w:val="28"/>
        </w:rPr>
        <w:t>потешки</w:t>
      </w:r>
      <w:proofErr w:type="spellEnd"/>
      <w:r w:rsidRPr="00DF05D0">
        <w:rPr>
          <w:sz w:val="28"/>
          <w:szCs w:val="28"/>
        </w:rPr>
        <w:t>.</w:t>
      </w: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 xml:space="preserve"> Игра «Ах, матушка!»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Цель: Развитие эмоциональных позитивных отношений между матерью и ребенком.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 xml:space="preserve">Лепка </w:t>
      </w:r>
      <w:proofErr w:type="gramStart"/>
      <w:r w:rsidRPr="00DF05D0">
        <w:rPr>
          <w:sz w:val="28"/>
          <w:szCs w:val="28"/>
        </w:rPr>
        <w:t>« Зернышки</w:t>
      </w:r>
      <w:proofErr w:type="gramEnd"/>
      <w:r w:rsidRPr="00DF05D0">
        <w:rPr>
          <w:sz w:val="28"/>
          <w:szCs w:val="28"/>
        </w:rPr>
        <w:t xml:space="preserve"> для птичек»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Цель: Развитие мелкой моторики рук, творческого воображения, умения сотрудничать со взрослым.</w:t>
      </w:r>
    </w:p>
    <w:p w:rsidR="00C34AE9" w:rsidRPr="00DF05D0" w:rsidRDefault="00C34AE9" w:rsidP="00C34AE9">
      <w:pPr>
        <w:spacing w:line="360" w:lineRule="auto"/>
        <w:rPr>
          <w:sz w:val="28"/>
          <w:szCs w:val="28"/>
        </w:rPr>
      </w:pPr>
      <w:r w:rsidRPr="00DF05D0">
        <w:rPr>
          <w:sz w:val="28"/>
          <w:szCs w:val="28"/>
        </w:rPr>
        <w:t>Содержание. Детям раздаются листы с изображением птиц. Нужно с помощью пластилина сделать мелкие зернышки. Взрослый сочиняет историю.</w:t>
      </w:r>
    </w:p>
    <w:p w:rsidR="00C34AE9" w:rsidRDefault="00C34AE9" w:rsidP="00C34AE9">
      <w:pPr>
        <w:spacing w:line="360" w:lineRule="auto"/>
        <w:rPr>
          <w:b/>
          <w:sz w:val="28"/>
          <w:szCs w:val="28"/>
        </w:rPr>
      </w:pPr>
      <w:r w:rsidRPr="00DF05D0">
        <w:rPr>
          <w:b/>
          <w:sz w:val="28"/>
          <w:szCs w:val="28"/>
        </w:rPr>
        <w:t>Прощание с Зайкой.</w:t>
      </w:r>
    </w:p>
    <w:p w:rsidR="00C34AE9" w:rsidRPr="00DF05D0" w:rsidRDefault="00C34AE9" w:rsidP="00C34AE9">
      <w:pPr>
        <w:spacing w:line="360" w:lineRule="auto"/>
        <w:rPr>
          <w:b/>
          <w:sz w:val="28"/>
          <w:szCs w:val="28"/>
        </w:rPr>
      </w:pPr>
    </w:p>
    <w:p w:rsidR="00C34AE9" w:rsidRPr="0092527E" w:rsidRDefault="00C34AE9" w:rsidP="00C34AE9">
      <w:pPr>
        <w:spacing w:line="360" w:lineRule="auto"/>
        <w:jc w:val="center"/>
        <w:rPr>
          <w:b/>
          <w:bCs/>
          <w:sz w:val="28"/>
          <w:szCs w:val="28"/>
        </w:rPr>
      </w:pPr>
      <w:r w:rsidRPr="0092527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Котенок и собачка</w:t>
      </w:r>
      <w:r w:rsidRPr="0092527E">
        <w:rPr>
          <w:b/>
          <w:bCs/>
          <w:sz w:val="28"/>
          <w:szCs w:val="28"/>
        </w:rPr>
        <w:t>»</w:t>
      </w:r>
    </w:p>
    <w:p w:rsidR="00C34AE9" w:rsidRPr="0092527E" w:rsidRDefault="00C34AE9" w:rsidP="00C34AE9">
      <w:pPr>
        <w:spacing w:line="360" w:lineRule="auto"/>
        <w:rPr>
          <w:b/>
          <w:bCs/>
          <w:sz w:val="28"/>
          <w:szCs w:val="28"/>
        </w:rPr>
      </w:pPr>
      <w:r w:rsidRPr="0092527E">
        <w:rPr>
          <w:b/>
          <w:bCs/>
          <w:sz w:val="28"/>
          <w:szCs w:val="28"/>
        </w:rPr>
        <w:t>Цель:</w:t>
      </w:r>
    </w:p>
    <w:p w:rsidR="00C34AE9" w:rsidRPr="006506DE" w:rsidRDefault="00C34AE9" w:rsidP="00C34AE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06DE">
        <w:rPr>
          <w:sz w:val="28"/>
          <w:szCs w:val="28"/>
        </w:rPr>
        <w:lastRenderedPageBreak/>
        <w:t>- Развитие музыкальных способностей, детей раннего возраста, в том числе и с ограниченными возможностями здоровья;</w:t>
      </w:r>
    </w:p>
    <w:p w:rsidR="00C34AE9" w:rsidRPr="006506DE" w:rsidRDefault="00C34AE9" w:rsidP="00C34AE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06DE">
        <w:rPr>
          <w:sz w:val="28"/>
          <w:szCs w:val="28"/>
        </w:rPr>
        <w:t>- Обеспечение условий для общего развития средствами музыкально-игровой деятельности;</w:t>
      </w:r>
    </w:p>
    <w:p w:rsidR="00C34AE9" w:rsidRDefault="00C34AE9" w:rsidP="00C34AE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06DE">
        <w:rPr>
          <w:sz w:val="28"/>
          <w:szCs w:val="28"/>
        </w:rPr>
        <w:t xml:space="preserve">- </w:t>
      </w:r>
      <w:proofErr w:type="gramStart"/>
      <w:r w:rsidRPr="006506DE">
        <w:rPr>
          <w:sz w:val="28"/>
          <w:szCs w:val="28"/>
        </w:rPr>
        <w:t>Развивать  музыкальный</w:t>
      </w:r>
      <w:proofErr w:type="gramEnd"/>
      <w:r w:rsidRPr="006506DE">
        <w:rPr>
          <w:sz w:val="28"/>
          <w:szCs w:val="28"/>
        </w:rPr>
        <w:t xml:space="preserve"> слух, ритм, и музыкальную память. </w:t>
      </w:r>
    </w:p>
    <w:p w:rsidR="00C34AE9" w:rsidRPr="006506DE" w:rsidRDefault="00C34AE9" w:rsidP="00C34AE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гармонизации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родительских отношение посредством различных видов музыкальной деятельности</w:t>
      </w:r>
      <w:r w:rsidRPr="006506DE">
        <w:rPr>
          <w:sz w:val="28"/>
          <w:szCs w:val="28"/>
        </w:rPr>
        <w:t xml:space="preserve">; </w:t>
      </w:r>
    </w:p>
    <w:p w:rsidR="00C34AE9" w:rsidRPr="006506DE" w:rsidRDefault="00C34AE9" w:rsidP="00C34AE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506DE">
        <w:rPr>
          <w:sz w:val="28"/>
          <w:szCs w:val="28"/>
        </w:rPr>
        <w:t>- Улучшить общее физическое развитие, укрепление мышечного  корсета, формирование правильной осанки.</w:t>
      </w:r>
      <w:r w:rsidRPr="006506DE">
        <w:rPr>
          <w:sz w:val="28"/>
          <w:szCs w:val="28"/>
        </w:rPr>
        <w:br/>
        <w:t xml:space="preserve">- Формирование навыков  вербального общения. </w:t>
      </w:r>
      <w:r w:rsidRPr="006506DE">
        <w:rPr>
          <w:sz w:val="28"/>
          <w:szCs w:val="28"/>
        </w:rPr>
        <w:br/>
        <w:t xml:space="preserve">- </w:t>
      </w:r>
      <w:proofErr w:type="gramStart"/>
      <w:r w:rsidRPr="006506DE">
        <w:rPr>
          <w:sz w:val="28"/>
          <w:szCs w:val="28"/>
        </w:rPr>
        <w:t>Развивать  навыки</w:t>
      </w:r>
      <w:proofErr w:type="gramEnd"/>
      <w:r w:rsidRPr="006506DE">
        <w:rPr>
          <w:sz w:val="28"/>
          <w:szCs w:val="28"/>
        </w:rPr>
        <w:t xml:space="preserve"> мелкой и крупной моторики, а также слуховые, зрительные, тактильные способности к восприятию.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 w:rsidRPr="006506DE">
        <w:rPr>
          <w:sz w:val="28"/>
          <w:szCs w:val="28"/>
        </w:rPr>
        <w:t xml:space="preserve">-  </w:t>
      </w:r>
      <w:proofErr w:type="gramStart"/>
      <w:r w:rsidRPr="006506DE">
        <w:rPr>
          <w:sz w:val="28"/>
          <w:szCs w:val="28"/>
        </w:rPr>
        <w:t>Формирование  готовности</w:t>
      </w:r>
      <w:proofErr w:type="gramEnd"/>
      <w:r w:rsidRPr="006506DE">
        <w:rPr>
          <w:sz w:val="28"/>
          <w:szCs w:val="28"/>
        </w:rPr>
        <w:t xml:space="preserve"> и умения  действовать в коллективе.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proofErr w:type="gramStart"/>
      <w:r w:rsidRPr="0092527E">
        <w:rPr>
          <w:b/>
          <w:bCs/>
          <w:sz w:val="28"/>
          <w:szCs w:val="28"/>
        </w:rPr>
        <w:t>Оборудование :</w:t>
      </w:r>
      <w:proofErr w:type="gramEnd"/>
      <w:r w:rsidRPr="0092527E">
        <w:rPr>
          <w:sz w:val="28"/>
          <w:szCs w:val="28"/>
        </w:rPr>
        <w:t xml:space="preserve"> игрушки - кот , кошка, котёнок, мышка, воробей, собачка, пирожок из папье – Маше, домик, погремушки, коврик ,иллюстрация</w:t>
      </w:r>
      <w:r>
        <w:rPr>
          <w:sz w:val="28"/>
          <w:szCs w:val="28"/>
        </w:rPr>
        <w:t xml:space="preserve"> «</w:t>
      </w:r>
      <w:r w:rsidRPr="0092527E">
        <w:rPr>
          <w:sz w:val="28"/>
          <w:szCs w:val="28"/>
        </w:rPr>
        <w:t>Осень»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 w:rsidRPr="00FC5CF8">
        <w:rPr>
          <w:b/>
          <w:sz w:val="28"/>
          <w:szCs w:val="28"/>
        </w:rPr>
        <w:t>Взаимодействие с родителями:</w:t>
      </w:r>
      <w:r>
        <w:rPr>
          <w:b/>
          <w:sz w:val="28"/>
          <w:szCs w:val="28"/>
        </w:rPr>
        <w:t xml:space="preserve"> 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Привлечение родителей к исполнению песен 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Привлечение родителей к проведению пальчиковой гимнастики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Привлечение родителей к совместным с детьми танцам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Привлечение родителей к совместным играм</w:t>
      </w:r>
    </w:p>
    <w:p w:rsidR="00C34AE9" w:rsidRDefault="00C34AE9" w:rsidP="00C34A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Домашнее задание для родителей – выучить текст песен</w:t>
      </w:r>
    </w:p>
    <w:p w:rsidR="00C34AE9" w:rsidRPr="00FC5CF8" w:rsidRDefault="00C34AE9" w:rsidP="00C34A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Раздаточный материал для родителей: тексты песен,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 пальчиковых игр.</w:t>
      </w:r>
    </w:p>
    <w:p w:rsidR="00C34AE9" w:rsidRDefault="00C34AE9" w:rsidP="00C34AE9">
      <w:pPr>
        <w:spacing w:line="360" w:lineRule="auto"/>
        <w:rPr>
          <w:b/>
          <w:bCs/>
          <w:sz w:val="28"/>
          <w:szCs w:val="28"/>
        </w:rPr>
      </w:pPr>
      <w:r w:rsidRPr="0092527E">
        <w:rPr>
          <w:b/>
          <w:bCs/>
          <w:sz w:val="28"/>
          <w:szCs w:val="28"/>
        </w:rPr>
        <w:t>Содержание:</w:t>
      </w:r>
    </w:p>
    <w:p w:rsidR="00C34AE9" w:rsidRPr="00640F7E" w:rsidRDefault="00C34AE9" w:rsidP="00C34AE9">
      <w:pPr>
        <w:spacing w:line="360" w:lineRule="auto"/>
        <w:rPr>
          <w:sz w:val="28"/>
          <w:szCs w:val="28"/>
        </w:rPr>
      </w:pPr>
      <w:r w:rsidRPr="00640F7E">
        <w:rPr>
          <w:sz w:val="28"/>
          <w:szCs w:val="28"/>
        </w:rPr>
        <w:t>Дети и родители входят в зал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 xml:space="preserve">В углу на коврике </w:t>
      </w:r>
      <w:proofErr w:type="gramStart"/>
      <w:r w:rsidRPr="0092527E">
        <w:rPr>
          <w:sz w:val="28"/>
          <w:szCs w:val="28"/>
        </w:rPr>
        <w:t>« спит</w:t>
      </w:r>
      <w:proofErr w:type="gramEnd"/>
      <w:r w:rsidRPr="0092527E">
        <w:rPr>
          <w:sz w:val="28"/>
          <w:szCs w:val="28"/>
        </w:rPr>
        <w:t>» котёнок, рядом сидит кошка.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A54688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A54688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(держит на руках кота) Ребята, котик к </w:t>
      </w:r>
      <w:proofErr w:type="gramStart"/>
      <w:r w:rsidRPr="0092527E">
        <w:rPr>
          <w:sz w:val="28"/>
          <w:szCs w:val="28"/>
        </w:rPr>
        <w:t>нам  в</w:t>
      </w:r>
      <w:proofErr w:type="gramEnd"/>
      <w:r w:rsidRPr="0092527E">
        <w:rPr>
          <w:sz w:val="28"/>
          <w:szCs w:val="28"/>
        </w:rPr>
        <w:t xml:space="preserve"> гости опять пришёл. Давайте с ним поздороваемся </w:t>
      </w:r>
      <w:proofErr w:type="gramStart"/>
      <w:r w:rsidRPr="0092527E">
        <w:rPr>
          <w:sz w:val="28"/>
          <w:szCs w:val="28"/>
        </w:rPr>
        <w:t xml:space="preserve">( </w:t>
      </w:r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и родители </w:t>
      </w:r>
      <w:r w:rsidRPr="0092527E">
        <w:rPr>
          <w:sz w:val="28"/>
          <w:szCs w:val="28"/>
        </w:rPr>
        <w:t>здороваются)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 xml:space="preserve">Как у нашего кота 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lastRenderedPageBreak/>
        <w:tab/>
        <w:t>Шубка очень хороша.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Как у котика усы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Удивительной красы.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 xml:space="preserve">А вот и </w:t>
      </w:r>
      <w:proofErr w:type="gramStart"/>
      <w:r w:rsidRPr="0092527E">
        <w:rPr>
          <w:sz w:val="28"/>
          <w:szCs w:val="28"/>
        </w:rPr>
        <w:t>кошечка ,</w:t>
      </w:r>
      <w:proofErr w:type="gramEnd"/>
      <w:r w:rsidRPr="0092527E">
        <w:rPr>
          <w:sz w:val="28"/>
          <w:szCs w:val="28"/>
        </w:rPr>
        <w:t xml:space="preserve">  ждёт не дождётся кота.( подходит кошечка)</w:t>
      </w:r>
    </w:p>
    <w:p w:rsidR="00C34AE9" w:rsidRPr="0092527E" w:rsidRDefault="00C34AE9" w:rsidP="00C34AE9">
      <w:pPr>
        <w:tabs>
          <w:tab w:val="left" w:pos="945"/>
        </w:tabs>
        <w:rPr>
          <w:sz w:val="28"/>
          <w:szCs w:val="28"/>
        </w:rPr>
      </w:pPr>
      <w:r w:rsidRPr="0092527E">
        <w:rPr>
          <w:sz w:val="28"/>
          <w:szCs w:val="28"/>
        </w:rPr>
        <w:tab/>
      </w:r>
      <w:proofErr w:type="gramStart"/>
      <w:r w:rsidRPr="0092527E">
        <w:rPr>
          <w:sz w:val="28"/>
          <w:szCs w:val="28"/>
        </w:rPr>
        <w:t>А  у</w:t>
      </w:r>
      <w:proofErr w:type="gramEnd"/>
      <w:r w:rsidRPr="0092527E">
        <w:rPr>
          <w:sz w:val="28"/>
          <w:szCs w:val="28"/>
        </w:rPr>
        <w:t xml:space="preserve"> котика сынок</w:t>
      </w:r>
    </w:p>
    <w:p w:rsidR="00C34AE9" w:rsidRPr="0092527E" w:rsidRDefault="00C34AE9" w:rsidP="00C34AE9">
      <w:pPr>
        <w:tabs>
          <w:tab w:val="left" w:pos="945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Спит, забившись в уголок.</w:t>
      </w:r>
    </w:p>
    <w:p w:rsidR="00C34AE9" w:rsidRPr="0092527E" w:rsidRDefault="00C34AE9" w:rsidP="00C34AE9">
      <w:pPr>
        <w:tabs>
          <w:tab w:val="left" w:pos="945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Серенький ребёнок,</w:t>
      </w:r>
    </w:p>
    <w:p w:rsidR="00C34AE9" w:rsidRPr="0092527E" w:rsidRDefault="00C34AE9" w:rsidP="00C34AE9">
      <w:pPr>
        <w:tabs>
          <w:tab w:val="left" w:pos="945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Маленький (котёнок)</w:t>
      </w:r>
    </w:p>
    <w:p w:rsidR="00C34AE9" w:rsidRDefault="00C34AE9" w:rsidP="00C34AE9">
      <w:pPr>
        <w:rPr>
          <w:sz w:val="28"/>
          <w:szCs w:val="28"/>
        </w:rPr>
      </w:pP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 xml:space="preserve">Что котёнок делает? Спит? Стали </w:t>
      </w:r>
      <w:proofErr w:type="gramStart"/>
      <w:r w:rsidRPr="0092527E">
        <w:rPr>
          <w:sz w:val="28"/>
          <w:szCs w:val="28"/>
        </w:rPr>
        <w:t>кот</w:t>
      </w:r>
      <w:proofErr w:type="gramEnd"/>
      <w:r w:rsidRPr="0092527E">
        <w:rPr>
          <w:sz w:val="28"/>
          <w:szCs w:val="28"/>
        </w:rPr>
        <w:t xml:space="preserve"> и кошечка будить своего котёнка.</w:t>
      </w:r>
    </w:p>
    <w:p w:rsidR="00C34AE9" w:rsidRPr="0092527E" w:rsidRDefault="00C34AE9" w:rsidP="00C34AE9">
      <w:pPr>
        <w:tabs>
          <w:tab w:val="left" w:pos="915"/>
        </w:tabs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ab/>
        <w:t>Смотрит солнышко с утра</w:t>
      </w:r>
    </w:p>
    <w:p w:rsidR="00C34AE9" w:rsidRPr="0092527E" w:rsidRDefault="00C34AE9" w:rsidP="00C34AE9">
      <w:pPr>
        <w:tabs>
          <w:tab w:val="left" w:pos="915"/>
        </w:tabs>
        <w:rPr>
          <w:sz w:val="28"/>
          <w:szCs w:val="28"/>
        </w:rPr>
      </w:pPr>
      <w:r w:rsidRPr="0092527E">
        <w:rPr>
          <w:sz w:val="28"/>
          <w:szCs w:val="28"/>
        </w:rPr>
        <w:tab/>
      </w:r>
      <w:proofErr w:type="spellStart"/>
      <w:r w:rsidRPr="0092527E">
        <w:rPr>
          <w:sz w:val="28"/>
          <w:szCs w:val="28"/>
        </w:rPr>
        <w:t>Котенька</w:t>
      </w:r>
      <w:proofErr w:type="spellEnd"/>
      <w:r w:rsidRPr="0092527E">
        <w:rPr>
          <w:sz w:val="28"/>
          <w:szCs w:val="28"/>
        </w:rPr>
        <w:t xml:space="preserve">, вставать пора! 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</w:p>
    <w:p w:rsidR="00C34AE9" w:rsidRDefault="00C34AE9" w:rsidP="00C34AE9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Упражнение «</w:t>
      </w:r>
      <w:proofErr w:type="spellStart"/>
      <w:r>
        <w:rPr>
          <w:b/>
          <w:bCs/>
          <w:sz w:val="28"/>
          <w:szCs w:val="28"/>
        </w:rPr>
        <w:t>Потягушки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подрастушки</w:t>
      </w:r>
      <w:proofErr w:type="spellEnd"/>
      <w:r>
        <w:rPr>
          <w:b/>
          <w:bCs/>
          <w:sz w:val="28"/>
          <w:szCs w:val="28"/>
        </w:rPr>
        <w:t>»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>(родители помогают детям)</w:t>
      </w:r>
    </w:p>
    <w:p w:rsidR="00C34AE9" w:rsidRPr="0092527E" w:rsidRDefault="00C34AE9" w:rsidP="00C34AE9">
      <w:pPr>
        <w:tabs>
          <w:tab w:val="left" w:pos="3060"/>
        </w:tabs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>На кота-</w:t>
      </w:r>
      <w:proofErr w:type="spellStart"/>
      <w:r w:rsidRPr="0092527E">
        <w:rPr>
          <w:sz w:val="28"/>
          <w:szCs w:val="28"/>
        </w:rPr>
        <w:t>потягушки</w:t>
      </w:r>
      <w:proofErr w:type="spellEnd"/>
      <w:r w:rsidRPr="0092527E">
        <w:rPr>
          <w:sz w:val="28"/>
          <w:szCs w:val="28"/>
        </w:rPr>
        <w:t>,</w:t>
      </w:r>
      <w:r w:rsidRPr="0092527E">
        <w:rPr>
          <w:sz w:val="28"/>
          <w:szCs w:val="28"/>
        </w:rPr>
        <w:tab/>
        <w:t xml:space="preserve">исходное положение (далее—и. п.)— сидя </w:t>
      </w:r>
      <w:proofErr w:type="gramStart"/>
      <w:r w:rsidRPr="0092527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92527E">
        <w:rPr>
          <w:sz w:val="28"/>
          <w:szCs w:val="28"/>
        </w:rPr>
        <w:t>корточках</w:t>
      </w:r>
      <w:proofErr w:type="gramEnd"/>
      <w:r w:rsidRPr="0092527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2527E">
        <w:rPr>
          <w:sz w:val="28"/>
          <w:szCs w:val="28"/>
        </w:rPr>
        <w:tab/>
        <w:t>Опираясь руками о пол, дети 2 раза выгибают спинку.</w:t>
      </w:r>
    </w:p>
    <w:p w:rsidR="00C34AE9" w:rsidRPr="0092527E" w:rsidRDefault="00C34AE9" w:rsidP="00C34AE9">
      <w:pPr>
        <w:tabs>
          <w:tab w:val="left" w:pos="3165"/>
        </w:tabs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 xml:space="preserve">А на нас - </w:t>
      </w:r>
      <w:proofErr w:type="spellStart"/>
      <w:r w:rsidRPr="0092527E">
        <w:rPr>
          <w:sz w:val="28"/>
          <w:szCs w:val="28"/>
        </w:rPr>
        <w:t>порастушки</w:t>
      </w:r>
      <w:proofErr w:type="spellEnd"/>
      <w:r w:rsidRPr="0092527E">
        <w:rPr>
          <w:sz w:val="28"/>
          <w:szCs w:val="28"/>
        </w:rPr>
        <w:t>!</w:t>
      </w:r>
      <w:r w:rsidRPr="0092527E">
        <w:rPr>
          <w:sz w:val="28"/>
          <w:szCs w:val="28"/>
        </w:rPr>
        <w:tab/>
        <w:t>Встают прямо и поднимают руки вверх.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E34F4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E34F41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</w:t>
      </w:r>
      <w:proofErr w:type="gramStart"/>
      <w:r w:rsidRPr="0092527E">
        <w:rPr>
          <w:sz w:val="28"/>
          <w:szCs w:val="28"/>
        </w:rPr>
        <w:t>( поднимает</w:t>
      </w:r>
      <w:proofErr w:type="gramEnd"/>
      <w:r w:rsidRPr="0092527E">
        <w:rPr>
          <w:sz w:val="28"/>
          <w:szCs w:val="28"/>
        </w:rPr>
        <w:t xml:space="preserve"> котёнка и гладит его) Проснулся </w:t>
      </w:r>
      <w:proofErr w:type="spellStart"/>
      <w:r w:rsidRPr="0092527E">
        <w:rPr>
          <w:sz w:val="28"/>
          <w:szCs w:val="28"/>
        </w:rPr>
        <w:t>Котенька</w:t>
      </w:r>
      <w:proofErr w:type="spellEnd"/>
      <w:r w:rsidRPr="0092527E">
        <w:rPr>
          <w:sz w:val="28"/>
          <w:szCs w:val="28"/>
        </w:rPr>
        <w:t>, проснулся маленький.</w:t>
      </w:r>
    </w:p>
    <w:p w:rsidR="00C34AE9" w:rsidRPr="00E34F41" w:rsidRDefault="00C34AE9" w:rsidP="00C34AE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Русская народная </w:t>
      </w:r>
      <w:proofErr w:type="spellStart"/>
      <w:r>
        <w:rPr>
          <w:b/>
          <w:bCs/>
          <w:sz w:val="28"/>
          <w:szCs w:val="28"/>
        </w:rPr>
        <w:t>попевка</w:t>
      </w:r>
      <w:proofErr w:type="spellEnd"/>
      <w:r>
        <w:rPr>
          <w:b/>
          <w:bCs/>
          <w:sz w:val="28"/>
          <w:szCs w:val="28"/>
        </w:rPr>
        <w:t xml:space="preserve"> «Котик усатенький»</w:t>
      </w:r>
    </w:p>
    <w:p w:rsidR="00C34AE9" w:rsidRPr="0092527E" w:rsidRDefault="00C34AE9" w:rsidP="00C34AE9">
      <w:pPr>
        <w:spacing w:line="360" w:lineRule="auto"/>
        <w:jc w:val="both"/>
        <w:rPr>
          <w:sz w:val="28"/>
          <w:szCs w:val="28"/>
        </w:rPr>
      </w:pPr>
      <w:r w:rsidRPr="0092527E">
        <w:rPr>
          <w:sz w:val="28"/>
          <w:szCs w:val="28"/>
        </w:rPr>
        <w:t xml:space="preserve"> (Русская народная мелодия</w:t>
      </w:r>
      <w:r>
        <w:rPr>
          <w:sz w:val="28"/>
          <w:szCs w:val="28"/>
        </w:rPr>
        <w:t>, родителям раздаются слова песни, первый раз родители слушают, как поет педагог, второй раз поют родители</w:t>
      </w:r>
      <w:r w:rsidRPr="0092527E">
        <w:rPr>
          <w:sz w:val="28"/>
          <w:szCs w:val="28"/>
        </w:rPr>
        <w:t>)</w:t>
      </w:r>
    </w:p>
    <w:p w:rsidR="00C34AE9" w:rsidRPr="0092527E" w:rsidRDefault="00C34AE9" w:rsidP="00C34AE9">
      <w:pPr>
        <w:jc w:val="both"/>
        <w:rPr>
          <w:sz w:val="28"/>
          <w:szCs w:val="28"/>
        </w:rPr>
      </w:pPr>
      <w:r w:rsidRPr="0092527E">
        <w:rPr>
          <w:sz w:val="28"/>
          <w:szCs w:val="28"/>
        </w:rPr>
        <w:t>Котик усатенький,</w:t>
      </w:r>
    </w:p>
    <w:p w:rsidR="00C34AE9" w:rsidRPr="0092527E" w:rsidRDefault="00C34AE9" w:rsidP="00C34AE9">
      <w:pPr>
        <w:jc w:val="both"/>
        <w:rPr>
          <w:sz w:val="28"/>
          <w:szCs w:val="28"/>
        </w:rPr>
      </w:pPr>
      <w:r w:rsidRPr="0092527E">
        <w:rPr>
          <w:sz w:val="28"/>
          <w:szCs w:val="28"/>
        </w:rPr>
        <w:t xml:space="preserve">Котик </w:t>
      </w:r>
      <w:proofErr w:type="spellStart"/>
      <w:r w:rsidRPr="0092527E">
        <w:rPr>
          <w:sz w:val="28"/>
          <w:szCs w:val="28"/>
        </w:rPr>
        <w:t>полосатенький</w:t>
      </w:r>
      <w:proofErr w:type="spellEnd"/>
      <w:r w:rsidRPr="0092527E">
        <w:rPr>
          <w:sz w:val="28"/>
          <w:szCs w:val="28"/>
        </w:rPr>
        <w:t>.</w:t>
      </w:r>
    </w:p>
    <w:p w:rsidR="00C34AE9" w:rsidRPr="0092527E" w:rsidRDefault="00C34AE9" w:rsidP="00C34AE9">
      <w:pPr>
        <w:tabs>
          <w:tab w:val="left" w:pos="3780"/>
        </w:tabs>
        <w:spacing w:line="360" w:lineRule="auto"/>
        <w:jc w:val="both"/>
        <w:rPr>
          <w:sz w:val="28"/>
          <w:szCs w:val="28"/>
        </w:rPr>
      </w:pPr>
      <w:r w:rsidRPr="0092527E">
        <w:rPr>
          <w:sz w:val="28"/>
          <w:szCs w:val="28"/>
        </w:rPr>
        <w:t>Проигрыш.</w:t>
      </w:r>
      <w:r>
        <w:rPr>
          <w:sz w:val="28"/>
          <w:szCs w:val="28"/>
        </w:rPr>
        <w:t xml:space="preserve"> - </w:t>
      </w:r>
      <w:r w:rsidRPr="0092527E">
        <w:rPr>
          <w:sz w:val="28"/>
          <w:szCs w:val="28"/>
        </w:rPr>
        <w:t>Дети играют на погремушках</w:t>
      </w:r>
      <w:r>
        <w:rPr>
          <w:sz w:val="28"/>
          <w:szCs w:val="28"/>
        </w:rPr>
        <w:t>, родители   помогают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E34F4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E34F41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Стали мама- кошка и папа- кот котёнка кормить (показывает пирожок)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 xml:space="preserve">Пошёл котик во </w:t>
      </w:r>
      <w:proofErr w:type="spellStart"/>
      <w:r w:rsidRPr="0092527E">
        <w:rPr>
          <w:sz w:val="28"/>
          <w:szCs w:val="28"/>
        </w:rPr>
        <w:t>торжок</w:t>
      </w:r>
      <w:proofErr w:type="spellEnd"/>
      <w:r w:rsidRPr="0092527E">
        <w:rPr>
          <w:sz w:val="28"/>
          <w:szCs w:val="28"/>
        </w:rPr>
        <w:t>.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Купил котик пирожок,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 xml:space="preserve">Идёт котик по лавочке. 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Ведёт киску за лапочки,</w:t>
      </w:r>
    </w:p>
    <w:p w:rsidR="00C34AE9" w:rsidRPr="0092527E" w:rsidRDefault="00C34AE9" w:rsidP="00C34AE9">
      <w:pPr>
        <w:tabs>
          <w:tab w:val="left" w:pos="1020"/>
        </w:tabs>
        <w:rPr>
          <w:sz w:val="28"/>
          <w:szCs w:val="28"/>
        </w:rPr>
      </w:pPr>
      <w:r w:rsidRPr="0092527E">
        <w:rPr>
          <w:sz w:val="28"/>
          <w:szCs w:val="28"/>
        </w:rPr>
        <w:tab/>
        <w:t>Ходят вместе они,</w:t>
      </w:r>
    </w:p>
    <w:p w:rsidR="00C34AE9" w:rsidRPr="0092527E" w:rsidRDefault="00C34AE9" w:rsidP="00C34AE9">
      <w:pPr>
        <w:tabs>
          <w:tab w:val="left" w:pos="1020"/>
        </w:tabs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ab/>
      </w:r>
      <w:proofErr w:type="spellStart"/>
      <w:r w:rsidRPr="0092527E">
        <w:rPr>
          <w:sz w:val="28"/>
          <w:szCs w:val="28"/>
        </w:rPr>
        <w:t>Котю</w:t>
      </w:r>
      <w:proofErr w:type="spellEnd"/>
      <w:r w:rsidRPr="0092527E">
        <w:rPr>
          <w:sz w:val="28"/>
          <w:szCs w:val="28"/>
        </w:rPr>
        <w:t xml:space="preserve"> кормят они.</w:t>
      </w:r>
    </w:p>
    <w:p w:rsidR="00C34AE9" w:rsidRDefault="00C34AE9" w:rsidP="00C34AE9">
      <w:pPr>
        <w:tabs>
          <w:tab w:val="left" w:pos="1020"/>
        </w:tabs>
        <w:spacing w:line="360" w:lineRule="auto"/>
        <w:rPr>
          <w:b/>
          <w:bCs/>
          <w:sz w:val="28"/>
          <w:szCs w:val="28"/>
        </w:rPr>
      </w:pPr>
      <w:r w:rsidRPr="00E34F4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Пальчиковая игра «Кот на печи»</w:t>
      </w:r>
    </w:p>
    <w:p w:rsidR="00C34AE9" w:rsidRPr="0092527E" w:rsidRDefault="00C34AE9" w:rsidP="00C34AE9">
      <w:pPr>
        <w:tabs>
          <w:tab w:val="left" w:pos="1020"/>
        </w:tabs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lastRenderedPageBreak/>
        <w:t xml:space="preserve"> Кот на печи сухари толчёт, (дети стучат кулачком о кулачок, </w:t>
      </w:r>
      <w:proofErr w:type="gramStart"/>
      <w:r w:rsidRPr="0092527E">
        <w:rPr>
          <w:sz w:val="28"/>
          <w:szCs w:val="28"/>
        </w:rPr>
        <w:t xml:space="preserve">родители </w:t>
      </w:r>
      <w:r>
        <w:rPr>
          <w:sz w:val="28"/>
          <w:szCs w:val="28"/>
        </w:rPr>
        <w:t xml:space="preserve"> </w:t>
      </w:r>
      <w:r w:rsidRPr="0092527E">
        <w:rPr>
          <w:sz w:val="28"/>
          <w:szCs w:val="28"/>
        </w:rPr>
        <w:t>помогают</w:t>
      </w:r>
      <w:proofErr w:type="gramEnd"/>
      <w:r w:rsidRPr="0092527E">
        <w:rPr>
          <w:sz w:val="28"/>
          <w:szCs w:val="28"/>
        </w:rPr>
        <w:t xml:space="preserve"> детям)</w:t>
      </w:r>
    </w:p>
    <w:p w:rsidR="00C34AE9" w:rsidRPr="0092527E" w:rsidRDefault="00C34AE9" w:rsidP="00C34AE9">
      <w:pPr>
        <w:tabs>
          <w:tab w:val="left" w:pos="3420"/>
        </w:tabs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>Кошка в окошке</w:t>
      </w:r>
      <w:proofErr w:type="gramStart"/>
      <w:r w:rsidRPr="0092527E">
        <w:rPr>
          <w:sz w:val="28"/>
          <w:szCs w:val="28"/>
        </w:rPr>
        <w:tab/>
        <w:t>( показывают</w:t>
      </w:r>
      <w:proofErr w:type="gramEnd"/>
      <w:r w:rsidRPr="0092527E">
        <w:rPr>
          <w:sz w:val="28"/>
          <w:szCs w:val="28"/>
        </w:rPr>
        <w:t xml:space="preserve"> как шьют иголкой)</w:t>
      </w:r>
    </w:p>
    <w:p w:rsidR="00C34AE9" w:rsidRPr="0092527E" w:rsidRDefault="00C34AE9" w:rsidP="00C34AE9">
      <w:pPr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>Полотенца шьёт</w:t>
      </w:r>
    </w:p>
    <w:p w:rsidR="00C34AE9" w:rsidRPr="0092527E" w:rsidRDefault="00C34AE9" w:rsidP="00C34AE9">
      <w:pPr>
        <w:tabs>
          <w:tab w:val="left" w:pos="3585"/>
        </w:tabs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 xml:space="preserve">Маленькие котята </w:t>
      </w:r>
      <w:proofErr w:type="gramStart"/>
      <w:r w:rsidRPr="0092527E">
        <w:rPr>
          <w:sz w:val="28"/>
          <w:szCs w:val="28"/>
        </w:rPr>
        <w:tab/>
        <w:t>( поднимают</w:t>
      </w:r>
      <w:proofErr w:type="gramEnd"/>
      <w:r w:rsidRPr="0092527E">
        <w:rPr>
          <w:sz w:val="28"/>
          <w:szCs w:val="28"/>
        </w:rPr>
        <w:t xml:space="preserve"> согнутые в локтях руки на уровень </w:t>
      </w:r>
      <w:r>
        <w:rPr>
          <w:sz w:val="28"/>
          <w:szCs w:val="28"/>
        </w:rPr>
        <w:t xml:space="preserve">        </w:t>
      </w:r>
      <w:r w:rsidRPr="0092527E">
        <w:rPr>
          <w:sz w:val="28"/>
          <w:szCs w:val="28"/>
        </w:rPr>
        <w:t>груди</w:t>
      </w:r>
    </w:p>
    <w:p w:rsidR="00C34AE9" w:rsidRPr="0092527E" w:rsidRDefault="00C34AE9" w:rsidP="00C34AE9">
      <w:pPr>
        <w:tabs>
          <w:tab w:val="left" w:pos="3585"/>
        </w:tabs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 xml:space="preserve">На печке сидят </w:t>
      </w:r>
      <w:r w:rsidRPr="0092527E">
        <w:rPr>
          <w:sz w:val="28"/>
          <w:szCs w:val="28"/>
        </w:rPr>
        <w:tab/>
        <w:t xml:space="preserve">опустив кисти вниз, и качают </w:t>
      </w:r>
      <w:proofErr w:type="gramStart"/>
      <w:r w:rsidRPr="0092527E">
        <w:rPr>
          <w:sz w:val="28"/>
          <w:szCs w:val="28"/>
        </w:rPr>
        <w:t>головой  влево</w:t>
      </w:r>
      <w:proofErr w:type="gramEnd"/>
      <w:r w:rsidRPr="0092527E">
        <w:rPr>
          <w:sz w:val="28"/>
          <w:szCs w:val="28"/>
        </w:rPr>
        <w:t xml:space="preserve"> – вправо.</w:t>
      </w:r>
    </w:p>
    <w:p w:rsidR="00C34AE9" w:rsidRPr="0092527E" w:rsidRDefault="00C34AE9" w:rsidP="00C34AE9">
      <w:pPr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 xml:space="preserve">На печке сидят </w:t>
      </w:r>
    </w:p>
    <w:p w:rsidR="00C34AE9" w:rsidRPr="0092527E" w:rsidRDefault="00C34AE9" w:rsidP="00C34AE9">
      <w:pPr>
        <w:tabs>
          <w:tab w:val="left" w:pos="3705"/>
        </w:tabs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>Да на котика глядят,</w:t>
      </w:r>
      <w:r w:rsidRPr="0092527E">
        <w:rPr>
          <w:sz w:val="28"/>
          <w:szCs w:val="28"/>
        </w:rPr>
        <w:tab/>
        <w:t>приставляют к глазам указательные и большие пальцы</w:t>
      </w:r>
    </w:p>
    <w:p w:rsidR="00C34AE9" w:rsidRPr="0092527E" w:rsidRDefault="00C34AE9" w:rsidP="00C34AE9">
      <w:pPr>
        <w:tabs>
          <w:tab w:val="left" w:pos="3705"/>
        </w:tabs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>Всё на котика глядят.</w:t>
      </w:r>
      <w:r w:rsidRPr="0092527E">
        <w:rPr>
          <w:sz w:val="28"/>
          <w:szCs w:val="28"/>
        </w:rPr>
        <w:tab/>
        <w:t>очки</w:t>
      </w:r>
    </w:p>
    <w:p w:rsidR="00C34AE9" w:rsidRPr="0092527E" w:rsidRDefault="00C34AE9" w:rsidP="00C34AE9">
      <w:pPr>
        <w:tabs>
          <w:tab w:val="left" w:pos="3705"/>
        </w:tabs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>И сухарики едят.</w:t>
      </w:r>
      <w:r w:rsidRPr="0092527E">
        <w:rPr>
          <w:sz w:val="28"/>
          <w:szCs w:val="28"/>
        </w:rPr>
        <w:tab/>
        <w:t>Щёлкают зубками.</w:t>
      </w:r>
    </w:p>
    <w:p w:rsidR="00C34AE9" w:rsidRPr="0092527E" w:rsidRDefault="00C34AE9" w:rsidP="00C34AE9">
      <w:pPr>
        <w:rPr>
          <w:sz w:val="28"/>
          <w:szCs w:val="28"/>
        </w:rPr>
      </w:pP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E34F4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E34F41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Покушал котёнок и маме с папой спасибо сказал и пошёл играть.</w:t>
      </w:r>
    </w:p>
    <w:p w:rsidR="00C34AE9" w:rsidRPr="0092527E" w:rsidRDefault="00C34AE9" w:rsidP="00C34AE9">
      <w:pPr>
        <w:spacing w:line="360" w:lineRule="auto"/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>Ой, ребята, слушайте! (незаметно скребёт по деревянной поверхности)</w:t>
      </w:r>
    </w:p>
    <w:p w:rsidR="00C34AE9" w:rsidRPr="0092527E" w:rsidRDefault="00C34AE9" w:rsidP="00C34AE9">
      <w:pPr>
        <w:spacing w:line="360" w:lineRule="auto"/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>Кто это скребётся? (показывает мышку)</w:t>
      </w:r>
    </w:p>
    <w:p w:rsidR="00C34AE9" w:rsidRPr="0092527E" w:rsidRDefault="00C34AE9" w:rsidP="00C34AE9">
      <w:pPr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>А из-  под пола пушистые мыши</w:t>
      </w:r>
    </w:p>
    <w:p w:rsidR="00C34AE9" w:rsidRPr="0092527E" w:rsidRDefault="00C34AE9" w:rsidP="00C34AE9">
      <w:pPr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>Вылезли, кошкино пенье заслышав.</w:t>
      </w:r>
    </w:p>
    <w:p w:rsidR="00C34AE9" w:rsidRPr="0092527E" w:rsidRDefault="00C34AE9" w:rsidP="00C34AE9">
      <w:pPr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 xml:space="preserve">Рядышком </w:t>
      </w:r>
      <w:proofErr w:type="gramStart"/>
      <w:r w:rsidRPr="0092527E">
        <w:rPr>
          <w:sz w:val="28"/>
          <w:szCs w:val="28"/>
        </w:rPr>
        <w:t>сели  и</w:t>
      </w:r>
      <w:proofErr w:type="gramEnd"/>
      <w:r w:rsidRPr="0092527E">
        <w:rPr>
          <w:sz w:val="28"/>
          <w:szCs w:val="28"/>
        </w:rPr>
        <w:t xml:space="preserve">, глядя на киску. </w:t>
      </w:r>
    </w:p>
    <w:p w:rsidR="00C34AE9" w:rsidRPr="0092527E" w:rsidRDefault="00C34AE9" w:rsidP="00C34AE9">
      <w:pPr>
        <w:ind w:firstLine="709"/>
        <w:rPr>
          <w:sz w:val="28"/>
          <w:szCs w:val="28"/>
        </w:rPr>
      </w:pPr>
      <w:r w:rsidRPr="0092527E">
        <w:rPr>
          <w:sz w:val="28"/>
          <w:szCs w:val="28"/>
        </w:rPr>
        <w:t xml:space="preserve">-Мяу и </w:t>
      </w:r>
      <w:proofErr w:type="spellStart"/>
      <w:r w:rsidRPr="0092527E">
        <w:rPr>
          <w:sz w:val="28"/>
          <w:szCs w:val="28"/>
        </w:rPr>
        <w:t>мур</w:t>
      </w:r>
      <w:proofErr w:type="spellEnd"/>
      <w:r w:rsidRPr="0092527E">
        <w:rPr>
          <w:sz w:val="28"/>
          <w:szCs w:val="28"/>
        </w:rPr>
        <w:t xml:space="preserve"> – р –подпевают солистке.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E34F4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E34F41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Давайте вместе с мышками поскребём лапками.</w:t>
      </w:r>
    </w:p>
    <w:p w:rsidR="00C34AE9" w:rsidRPr="0092527E" w:rsidRDefault="00C34AE9" w:rsidP="00C34AE9">
      <w:pPr>
        <w:tabs>
          <w:tab w:val="left" w:pos="1245"/>
        </w:tabs>
        <w:spacing w:line="360" w:lineRule="auto"/>
        <w:jc w:val="both"/>
        <w:rPr>
          <w:sz w:val="28"/>
          <w:szCs w:val="28"/>
        </w:rPr>
      </w:pPr>
      <w:r w:rsidRPr="0092527E">
        <w:rPr>
          <w:sz w:val="28"/>
          <w:szCs w:val="28"/>
        </w:rPr>
        <w:tab/>
        <w:t xml:space="preserve"> </w:t>
      </w:r>
    </w:p>
    <w:p w:rsidR="00C34AE9" w:rsidRPr="00A47ACC" w:rsidRDefault="00C34AE9" w:rsidP="00C34AE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Игра с собачкой</w:t>
      </w:r>
    </w:p>
    <w:p w:rsidR="00C34AE9" w:rsidRPr="0092527E" w:rsidRDefault="00C34AE9" w:rsidP="00C34AE9">
      <w:pPr>
        <w:tabs>
          <w:tab w:val="left" w:pos="3825"/>
        </w:tabs>
        <w:rPr>
          <w:sz w:val="28"/>
          <w:szCs w:val="28"/>
        </w:rPr>
      </w:pPr>
      <w:r w:rsidRPr="0092527E">
        <w:rPr>
          <w:sz w:val="28"/>
          <w:szCs w:val="28"/>
        </w:rPr>
        <w:t>В уголке собачка спит</w:t>
      </w:r>
      <w:r w:rsidRPr="0092527E">
        <w:rPr>
          <w:sz w:val="28"/>
          <w:szCs w:val="28"/>
        </w:rPr>
        <w:tab/>
        <w:t>(дети с родителями сидят на стульчиках</w:t>
      </w:r>
    </w:p>
    <w:p w:rsidR="00C34AE9" w:rsidRPr="0092527E" w:rsidRDefault="00C34AE9" w:rsidP="00C34AE9">
      <w:pPr>
        <w:tabs>
          <w:tab w:val="left" w:pos="3825"/>
        </w:tabs>
        <w:rPr>
          <w:sz w:val="28"/>
          <w:szCs w:val="28"/>
        </w:rPr>
      </w:pPr>
      <w:r w:rsidRPr="0092527E">
        <w:rPr>
          <w:sz w:val="28"/>
          <w:szCs w:val="28"/>
        </w:rPr>
        <w:t>И на наших деток не глядит</w:t>
      </w:r>
      <w:r w:rsidRPr="0092527E">
        <w:rPr>
          <w:sz w:val="28"/>
          <w:szCs w:val="28"/>
        </w:rPr>
        <w:tab/>
        <w:t>в другом конце зала – собачка)</w:t>
      </w:r>
    </w:p>
    <w:p w:rsidR="00C34AE9" w:rsidRPr="0092527E" w:rsidRDefault="00C34AE9" w:rsidP="00C34AE9">
      <w:pPr>
        <w:tabs>
          <w:tab w:val="left" w:pos="3825"/>
        </w:tabs>
        <w:rPr>
          <w:sz w:val="28"/>
          <w:szCs w:val="28"/>
        </w:rPr>
      </w:pPr>
      <w:r w:rsidRPr="0092527E">
        <w:rPr>
          <w:sz w:val="28"/>
          <w:szCs w:val="28"/>
        </w:rPr>
        <w:t>Наши дети дружно встали,</w:t>
      </w:r>
      <w:r w:rsidRPr="0092527E">
        <w:rPr>
          <w:sz w:val="28"/>
          <w:szCs w:val="28"/>
        </w:rPr>
        <w:tab/>
        <w:t>встают и подходят к собачке.</w:t>
      </w:r>
    </w:p>
    <w:p w:rsidR="00C34AE9" w:rsidRPr="0092527E" w:rsidRDefault="00C34AE9" w:rsidP="00C34AE9">
      <w:pPr>
        <w:rPr>
          <w:sz w:val="28"/>
          <w:szCs w:val="28"/>
        </w:rPr>
      </w:pPr>
      <w:r w:rsidRPr="0092527E">
        <w:rPr>
          <w:sz w:val="28"/>
          <w:szCs w:val="28"/>
        </w:rPr>
        <w:t>И собачке так сказали:</w:t>
      </w:r>
    </w:p>
    <w:p w:rsidR="00C34AE9" w:rsidRPr="0092527E" w:rsidRDefault="00C34AE9" w:rsidP="00C34AE9">
      <w:pPr>
        <w:tabs>
          <w:tab w:val="left" w:pos="3810"/>
        </w:tabs>
        <w:rPr>
          <w:sz w:val="28"/>
          <w:szCs w:val="28"/>
        </w:rPr>
      </w:pPr>
      <w:r w:rsidRPr="0092527E">
        <w:rPr>
          <w:sz w:val="28"/>
          <w:szCs w:val="28"/>
        </w:rPr>
        <w:t xml:space="preserve">Ты собачка вставай, </w:t>
      </w:r>
      <w:r w:rsidRPr="0092527E">
        <w:rPr>
          <w:sz w:val="28"/>
          <w:szCs w:val="28"/>
        </w:rPr>
        <w:tab/>
        <w:t>грозят пальцем и убегают на места.</w:t>
      </w:r>
    </w:p>
    <w:p w:rsidR="00C34AE9" w:rsidRPr="0092527E" w:rsidRDefault="00C34AE9" w:rsidP="00C34AE9">
      <w:pPr>
        <w:rPr>
          <w:sz w:val="28"/>
          <w:szCs w:val="28"/>
        </w:rPr>
      </w:pPr>
      <w:r w:rsidRPr="0092527E">
        <w:rPr>
          <w:sz w:val="28"/>
          <w:szCs w:val="28"/>
        </w:rPr>
        <w:t>И ребяток догоняй!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A47AC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A47ACC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Понравилось собачке играть.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A47AC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обачка</w:t>
      </w:r>
      <w:r w:rsidRPr="00A47ACC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Буду с котиком </w:t>
      </w:r>
      <w:proofErr w:type="gramStart"/>
      <w:r w:rsidRPr="0092527E">
        <w:rPr>
          <w:sz w:val="28"/>
          <w:szCs w:val="28"/>
        </w:rPr>
        <w:t>дружить .</w:t>
      </w:r>
      <w:proofErr w:type="gramEnd"/>
    </w:p>
    <w:p w:rsidR="00C34AE9" w:rsidRPr="0092527E" w:rsidRDefault="00C34AE9" w:rsidP="00C34AE9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92527E">
        <w:rPr>
          <w:sz w:val="28"/>
          <w:szCs w:val="28"/>
        </w:rPr>
        <w:tab/>
        <w:t xml:space="preserve">Будем вместе с </w:t>
      </w:r>
      <w:proofErr w:type="gramStart"/>
      <w:r w:rsidRPr="0092527E">
        <w:rPr>
          <w:sz w:val="28"/>
          <w:szCs w:val="28"/>
        </w:rPr>
        <w:t>ним  мы</w:t>
      </w:r>
      <w:proofErr w:type="gramEnd"/>
      <w:r w:rsidRPr="0092527E">
        <w:rPr>
          <w:sz w:val="28"/>
          <w:szCs w:val="28"/>
        </w:rPr>
        <w:t xml:space="preserve"> жить.</w:t>
      </w:r>
    </w:p>
    <w:p w:rsidR="00C34AE9" w:rsidRPr="0092527E" w:rsidRDefault="00C34AE9" w:rsidP="00C34AE9">
      <w:pPr>
        <w:spacing w:line="360" w:lineRule="auto"/>
        <w:rPr>
          <w:sz w:val="28"/>
          <w:szCs w:val="28"/>
        </w:rPr>
      </w:pPr>
      <w:r w:rsidRPr="00A47AC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</w:t>
      </w:r>
      <w:r w:rsidRPr="00A47ACC">
        <w:rPr>
          <w:b/>
          <w:bCs/>
          <w:sz w:val="28"/>
          <w:szCs w:val="28"/>
        </w:rPr>
        <w:t>.</w:t>
      </w:r>
      <w:r w:rsidRPr="0092527E">
        <w:rPr>
          <w:sz w:val="28"/>
          <w:szCs w:val="28"/>
        </w:rPr>
        <w:t xml:space="preserve"> Наигрался, нагулялся котёнок, кушать захотел.</w:t>
      </w:r>
    </w:p>
    <w:p w:rsidR="00C34AE9" w:rsidRPr="0092527E" w:rsidRDefault="00C34AE9" w:rsidP="00C34AE9">
      <w:pPr>
        <w:spacing w:line="360" w:lineRule="auto"/>
        <w:ind w:firstLine="708"/>
        <w:rPr>
          <w:sz w:val="28"/>
          <w:szCs w:val="28"/>
        </w:rPr>
      </w:pPr>
      <w:r w:rsidRPr="0092527E">
        <w:rPr>
          <w:sz w:val="28"/>
          <w:szCs w:val="28"/>
        </w:rPr>
        <w:t>Чем накормим котика? Молочком.</w:t>
      </w:r>
    </w:p>
    <w:p w:rsidR="00C34AE9" w:rsidRPr="0092527E" w:rsidRDefault="00C34AE9" w:rsidP="00C34AE9">
      <w:pPr>
        <w:tabs>
          <w:tab w:val="left" w:pos="1035"/>
        </w:tabs>
        <w:spacing w:line="360" w:lineRule="auto"/>
        <w:jc w:val="both"/>
        <w:rPr>
          <w:sz w:val="28"/>
          <w:szCs w:val="28"/>
        </w:rPr>
      </w:pPr>
      <w:r w:rsidRPr="0092527E">
        <w:rPr>
          <w:sz w:val="28"/>
          <w:szCs w:val="28"/>
        </w:rPr>
        <w:lastRenderedPageBreak/>
        <w:tab/>
      </w:r>
      <w:r w:rsidRPr="00A47AC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есня</w:t>
      </w:r>
      <w:r w:rsidRPr="00A47ACC">
        <w:rPr>
          <w:b/>
          <w:bCs/>
          <w:sz w:val="28"/>
          <w:szCs w:val="28"/>
        </w:rPr>
        <w:t xml:space="preserve"> «К</w:t>
      </w:r>
      <w:r>
        <w:rPr>
          <w:b/>
          <w:bCs/>
          <w:sz w:val="28"/>
          <w:szCs w:val="28"/>
        </w:rPr>
        <w:t>ошка</w:t>
      </w:r>
      <w:r w:rsidRPr="00A47ACC">
        <w:rPr>
          <w:b/>
          <w:bCs/>
          <w:sz w:val="28"/>
          <w:szCs w:val="28"/>
        </w:rPr>
        <w:t>»</w:t>
      </w:r>
      <w:r w:rsidRPr="0092527E">
        <w:rPr>
          <w:sz w:val="28"/>
          <w:szCs w:val="28"/>
        </w:rPr>
        <w:t xml:space="preserve"> (Слова </w:t>
      </w:r>
      <w:proofErr w:type="spellStart"/>
      <w:r w:rsidRPr="0092527E">
        <w:rPr>
          <w:sz w:val="28"/>
          <w:szCs w:val="28"/>
        </w:rPr>
        <w:t>Н.Френкель</w:t>
      </w:r>
      <w:proofErr w:type="spellEnd"/>
      <w:proofErr w:type="gramStart"/>
      <w:r w:rsidRPr="0092527E">
        <w:rPr>
          <w:sz w:val="28"/>
          <w:szCs w:val="28"/>
        </w:rPr>
        <w:t>,  муз</w:t>
      </w:r>
      <w:proofErr w:type="gramEnd"/>
      <w:r w:rsidRPr="0092527E">
        <w:rPr>
          <w:sz w:val="28"/>
          <w:szCs w:val="28"/>
        </w:rPr>
        <w:t>. А.Н. Александрова</w:t>
      </w:r>
      <w:r>
        <w:rPr>
          <w:sz w:val="28"/>
          <w:szCs w:val="28"/>
        </w:rPr>
        <w:t xml:space="preserve">, родители поют вместе с </w:t>
      </w:r>
      <w:proofErr w:type="gramStart"/>
      <w:r>
        <w:rPr>
          <w:sz w:val="28"/>
          <w:szCs w:val="28"/>
        </w:rPr>
        <w:t xml:space="preserve">детьми </w:t>
      </w:r>
      <w:r w:rsidRPr="0092527E">
        <w:rPr>
          <w:sz w:val="28"/>
          <w:szCs w:val="28"/>
        </w:rPr>
        <w:t>)</w:t>
      </w:r>
      <w:proofErr w:type="gramEnd"/>
    </w:p>
    <w:p w:rsidR="0023408D" w:rsidRDefault="0023408D"/>
    <w:sectPr w:rsidR="0023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E9"/>
    <w:rsid w:val="0023408D"/>
    <w:rsid w:val="00A17014"/>
    <w:rsid w:val="00C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EC82"/>
  <w15:chartTrackingRefBased/>
  <w15:docId w15:val="{24B4025F-4C21-48AC-8263-C93DE120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4AE9"/>
    <w:pPr>
      <w:spacing w:before="100" w:beforeAutospacing="1" w:after="100" w:afterAutospacing="1"/>
    </w:pPr>
  </w:style>
  <w:style w:type="paragraph" w:customStyle="1" w:styleId="c6">
    <w:name w:val="c6"/>
    <w:basedOn w:val="a"/>
    <w:rsid w:val="00C34AE9"/>
    <w:pPr>
      <w:spacing w:before="100" w:beforeAutospacing="1" w:after="100" w:afterAutospacing="1"/>
    </w:pPr>
  </w:style>
  <w:style w:type="character" w:customStyle="1" w:styleId="c1">
    <w:name w:val="c1"/>
    <w:basedOn w:val="a0"/>
    <w:rsid w:val="00C34AE9"/>
  </w:style>
  <w:style w:type="character" w:customStyle="1" w:styleId="c8">
    <w:name w:val="c8"/>
    <w:basedOn w:val="a0"/>
    <w:rsid w:val="00C3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2021-06-29T17:00:00Z</dcterms:created>
  <dcterms:modified xsi:type="dcterms:W3CDTF">2021-06-29T17:11:00Z</dcterms:modified>
</cp:coreProperties>
</file>