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7B" w:rsidRDefault="00A33BF7" w:rsidP="00A33BF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</w:pPr>
      <w:r w:rsidRPr="00A33BF7">
        <w:rPr>
          <w:rFonts w:ascii="Comic Sans MS" w:eastAsia="Times New Roman" w:hAnsi="Comic Sans MS" w:cs="Arial"/>
          <w:b/>
          <w:color w:val="7030A0"/>
          <w:sz w:val="36"/>
          <w:szCs w:val="36"/>
          <w:lang w:eastAsia="ru-RU"/>
        </w:rPr>
        <w:t>КАК ИНТЕРЕСНО ПРОВЕСТИ ЗИМУ С РЕБЕНКОМ</w:t>
      </w:r>
      <w:r w:rsidRPr="00A33BF7">
        <w:rPr>
          <w:rFonts w:ascii="Comic Sans MS" w:eastAsia="Times New Roman" w:hAnsi="Comic Sans MS" w:cs="Arial"/>
          <w:b/>
          <w:color w:val="7030A0"/>
          <w:sz w:val="36"/>
          <w:szCs w:val="36"/>
          <w:lang w:eastAsia="ru-RU"/>
        </w:rPr>
        <w:br/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1. Слепить снеговика.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2. Покататься на санках.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3. Сходить на каток.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4. Погулять по замёрзшей речке, озеру, пруду.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 xml:space="preserve">5. </w:t>
      </w:r>
      <w:proofErr w:type="spellStart"/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Порассматривать</w:t>
      </w:r>
      <w:proofErr w:type="spellEnd"/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 xml:space="preserve"> замерзшие льдинки.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6. Погулять по зимнему лесу.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7. Сфотографировать снежинки очень крупно.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8. Разжечь костёр на снегу или даже устроить шашлыки.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9. Сделать кормушку и покормить птиц.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10. Прокопать туннель в сугробе (или выкопать в нём норку-домик).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11. Построить снежную кр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епость.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12. Покататься на лыжах.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13. Скатиться с горы без санок.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 xml:space="preserve">14. </w:t>
      </w:r>
      <w:proofErr w:type="spellStart"/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Навырезать</w:t>
      </w:r>
      <w:proofErr w:type="spellEnd"/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 xml:space="preserve"> бумажных снежинок 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15. Украсить дерево во дворе (или ёлку) ледяными украшен</w:t>
      </w:r>
      <w:bookmarkStart w:id="0" w:name="_GoBack"/>
      <w:bookmarkEnd w:id="0"/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иями.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16. Наклеить на окно снежинки или разрисовать его празднично.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17. Принести снег домой и посмотреть, как он тает.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 xml:space="preserve">18. Слепить из снега маленькие фигурки (или сделать </w:t>
      </w:r>
      <w:proofErr w:type="spellStart"/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пасочки</w:t>
      </w:r>
      <w:proofErr w:type="spellEnd"/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) и хранить их в морозилке.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19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Посмотреть любимые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 xml:space="preserve"> зимние мультфильмы и фильмы.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20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Почитать зимние сказки.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lastRenderedPageBreak/>
        <w:t>21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Сочинить новогоднюю сказку и разыграть по ней спектакль.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22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 xml:space="preserve"> </w:t>
      </w:r>
      <w:proofErr w:type="spellStart"/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Позагадывать</w:t>
      </w:r>
      <w:proofErr w:type="spellEnd"/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 xml:space="preserve"> зимние загадки.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23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Поваляться в сне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гу (сделать снежного ангела).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24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Нарисова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ть на снегу картину красками.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25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 xml:space="preserve">. </w:t>
      </w:r>
      <w:proofErr w:type="spellStart"/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Порассматривать</w:t>
      </w:r>
      <w:proofErr w:type="spellEnd"/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 xml:space="preserve"> следы на снегу.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26. Поиграть в снежки.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27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Оставить на снегу с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вои следы, написать свое имя.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28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Прикрепить к ногам огромные следы и п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оходить, как снежный человек.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29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окататься на ледяной дорожке.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30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Раскрасить снегови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ка или другую снежную фигуру.</w:t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31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Поймать снежинку языком.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32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Посбивать снежками сосульки.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33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Сделать уютный домик под одеялом.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  <w:r w:rsidR="00C0317B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34</w:t>
      </w:r>
      <w:r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Выложить на снегу узоры и фигуры из светящихся материалов — кольца, светящиеся палочки — что угодно. </w:t>
      </w:r>
    </w:p>
    <w:p w:rsidR="00A33BF7" w:rsidRPr="00A33BF7" w:rsidRDefault="00C0317B" w:rsidP="00A33BF7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</w:pPr>
      <w:r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35</w:t>
      </w:r>
      <w:r w:rsidR="00A33BF7"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Поиграть в следы на снегу. Воспроизведите с ребенком следы машины (сплошная двойная л</w:t>
      </w:r>
      <w:r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иния), зайца, птицы, трактора</w:t>
      </w:r>
      <w:r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  <w:t>36</w:t>
      </w:r>
      <w:r w:rsidR="00A33BF7"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t>. Украсить сугроб – красками, мишурой, цветной фольгой. Налейте в пульверизатор раствор цветной краски (вода + краситель) и раскрасьте сугроб.</w:t>
      </w:r>
      <w:r w:rsidR="00A33BF7"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  <w:r w:rsidR="00A33BF7" w:rsidRPr="00A33BF7">
        <w:rPr>
          <w:rFonts w:ascii="Comic Sans MS" w:eastAsia="Times New Roman" w:hAnsi="Comic Sans MS" w:cs="Arial"/>
          <w:b/>
          <w:color w:val="1F4E79" w:themeColor="accent1" w:themeShade="80"/>
          <w:sz w:val="36"/>
          <w:szCs w:val="36"/>
          <w:lang w:eastAsia="ru-RU"/>
        </w:rPr>
        <w:br/>
      </w:r>
    </w:p>
    <w:p w:rsidR="00933B43" w:rsidRDefault="00A33BF7">
      <w:r>
        <w:rPr>
          <w:noProof/>
          <w:lang w:eastAsia="ru-RU"/>
        </w:rPr>
        <w:drawing>
          <wp:inline distT="0" distB="0" distL="0" distR="0" wp14:anchorId="7AFC351C" wp14:editId="750E67E0">
            <wp:extent cx="5753100" cy="4419600"/>
            <wp:effectExtent l="0" t="0" r="0" b="0"/>
            <wp:docPr id="1" name="Рисунок 1" descr="https://sun9-62.userapi.com/impf/m5gzgTaKsLpmws9ng80INYFwjgTp1Rg0MZ2cng/Cr1MjTg2BoU.jpg?size=604x464&amp;quality=96&amp;proxy=1&amp;sign=28a4ed070b0a5de1349975cb4921ff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f/m5gzgTaKsLpmws9ng80INYFwjgTp1Rg0MZ2cng/Cr1MjTg2BoU.jpg?size=604x464&amp;quality=96&amp;proxy=1&amp;sign=28a4ed070b0a5de1349975cb4921ffc1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B43" w:rsidSect="00C0317B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D2"/>
    <w:rsid w:val="000A4FE6"/>
    <w:rsid w:val="00933B43"/>
    <w:rsid w:val="00A33BF7"/>
    <w:rsid w:val="00C0317B"/>
    <w:rsid w:val="00D5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06D2"/>
  <w15:chartTrackingRefBased/>
  <w15:docId w15:val="{2949ED9B-5B58-4198-A323-B7370858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4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cp:lastPrinted>2021-01-12T17:04:00Z</cp:lastPrinted>
  <dcterms:created xsi:type="dcterms:W3CDTF">2021-01-12T16:07:00Z</dcterms:created>
  <dcterms:modified xsi:type="dcterms:W3CDTF">2021-01-12T17:12:00Z</dcterms:modified>
</cp:coreProperties>
</file>