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AA" w:rsidRDefault="009120AA" w:rsidP="005D01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120AA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29404B"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="0071379B">
        <w:rPr>
          <w:rFonts w:ascii="Times New Roman" w:hAnsi="Times New Roman" w:cs="Times New Roman"/>
          <w:b/>
          <w:bCs/>
          <w:sz w:val="28"/>
          <w:szCs w:val="28"/>
        </w:rPr>
        <w:t>мирование творческого активности</w:t>
      </w:r>
      <w:r w:rsidR="0029404B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  <w:r w:rsidR="00C77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20A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13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20AA">
        <w:rPr>
          <w:rFonts w:ascii="Times New Roman" w:hAnsi="Times New Roman" w:cs="Times New Roman"/>
          <w:b/>
          <w:bCs/>
          <w:sz w:val="28"/>
          <w:szCs w:val="28"/>
        </w:rPr>
        <w:t>использованием средств ИКТ</w:t>
      </w:r>
      <w:r w:rsidR="00763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379B">
        <w:rPr>
          <w:rFonts w:ascii="Times New Roman" w:hAnsi="Times New Roman" w:cs="Times New Roman"/>
          <w:b/>
          <w:bCs/>
          <w:sz w:val="28"/>
          <w:szCs w:val="28"/>
        </w:rPr>
        <w:t xml:space="preserve">в дополнительном образовании </w:t>
      </w:r>
      <w:r w:rsidR="005D014D">
        <w:rPr>
          <w:rFonts w:ascii="Times New Roman" w:hAnsi="Times New Roman" w:cs="Times New Roman"/>
          <w:b/>
          <w:bCs/>
          <w:sz w:val="28"/>
          <w:szCs w:val="28"/>
        </w:rPr>
        <w:t>(из опыта работы)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120AA" w:rsidRDefault="009120AA" w:rsidP="005D014D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F6" w:rsidRDefault="005D014D" w:rsidP="005D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0AA" w:rsidRPr="007C5380">
        <w:rPr>
          <w:rFonts w:ascii="Times New Roman" w:hAnsi="Times New Roman" w:cs="Times New Roman"/>
          <w:sz w:val="28"/>
          <w:szCs w:val="28"/>
        </w:rPr>
        <w:t>Формирование творческого</w:t>
      </w:r>
      <w:r w:rsidR="0071379B">
        <w:rPr>
          <w:rFonts w:ascii="Times New Roman" w:hAnsi="Times New Roman" w:cs="Times New Roman"/>
          <w:sz w:val="28"/>
          <w:szCs w:val="28"/>
        </w:rPr>
        <w:t xml:space="preserve"> мышления и активности</w:t>
      </w:r>
      <w:r w:rsidR="009120AA">
        <w:rPr>
          <w:rFonts w:ascii="Times New Roman" w:hAnsi="Times New Roman" w:cs="Times New Roman"/>
          <w:sz w:val="28"/>
          <w:szCs w:val="28"/>
        </w:rPr>
        <w:t xml:space="preserve"> учащихся, является </w:t>
      </w:r>
      <w:r w:rsidR="009120AA" w:rsidRPr="007C5380">
        <w:rPr>
          <w:rFonts w:ascii="Times New Roman" w:hAnsi="Times New Roman" w:cs="Times New Roman"/>
          <w:sz w:val="28"/>
          <w:szCs w:val="28"/>
        </w:rPr>
        <w:t xml:space="preserve">насущной потребностью </w:t>
      </w:r>
      <w:r w:rsidR="0071379B">
        <w:rPr>
          <w:rFonts w:ascii="Times New Roman" w:hAnsi="Times New Roman" w:cs="Times New Roman"/>
          <w:sz w:val="28"/>
          <w:szCs w:val="28"/>
        </w:rPr>
        <w:t xml:space="preserve">как </w:t>
      </w:r>
      <w:r w:rsidR="009120AA" w:rsidRPr="007C5380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71379B" w:rsidRPr="007C5380">
        <w:rPr>
          <w:rFonts w:ascii="Times New Roman" w:hAnsi="Times New Roman" w:cs="Times New Roman"/>
          <w:sz w:val="28"/>
          <w:szCs w:val="28"/>
        </w:rPr>
        <w:t>школы,</w:t>
      </w:r>
      <w:r w:rsidR="0071379B">
        <w:rPr>
          <w:rFonts w:ascii="Times New Roman" w:hAnsi="Times New Roman" w:cs="Times New Roman"/>
          <w:sz w:val="28"/>
          <w:szCs w:val="28"/>
        </w:rPr>
        <w:t xml:space="preserve"> так и дополнительного образования</w:t>
      </w:r>
      <w:r w:rsidR="009120AA" w:rsidRPr="007C5380">
        <w:rPr>
          <w:rFonts w:ascii="Times New Roman" w:hAnsi="Times New Roman" w:cs="Times New Roman"/>
          <w:sz w:val="28"/>
          <w:szCs w:val="28"/>
        </w:rPr>
        <w:t>, требует организации определенных условий, способствующих творческой активности учащихся, и научно обоснованной стратегии</w:t>
      </w:r>
      <w:r w:rsidR="0071379B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9120AA" w:rsidRPr="007C5380">
        <w:rPr>
          <w:rFonts w:ascii="Times New Roman" w:hAnsi="Times New Roman" w:cs="Times New Roman"/>
          <w:sz w:val="28"/>
          <w:szCs w:val="28"/>
        </w:rPr>
        <w:t xml:space="preserve"> учителя,</w:t>
      </w:r>
      <w:r w:rsidR="0071379B">
        <w:rPr>
          <w:rFonts w:ascii="Times New Roman" w:hAnsi="Times New Roman" w:cs="Times New Roman"/>
          <w:sz w:val="28"/>
          <w:szCs w:val="28"/>
        </w:rPr>
        <w:t xml:space="preserve"> но и педагога дополнительного образования</w:t>
      </w:r>
      <w:r w:rsidR="009120AA" w:rsidRPr="007C5380">
        <w:rPr>
          <w:rFonts w:ascii="Times New Roman" w:hAnsi="Times New Roman" w:cs="Times New Roman"/>
          <w:sz w:val="28"/>
          <w:szCs w:val="28"/>
        </w:rPr>
        <w:t xml:space="preserve"> направленной на раскрытие и повышение творческого потенциала каждого ребенка</w:t>
      </w:r>
      <w:r w:rsidR="009120AA" w:rsidRPr="00AF3923">
        <w:rPr>
          <w:rFonts w:ascii="Times New Roman" w:hAnsi="Times New Roman" w:cs="Times New Roman"/>
          <w:sz w:val="28"/>
          <w:szCs w:val="28"/>
        </w:rPr>
        <w:t>.</w:t>
      </w:r>
      <w:r w:rsidR="00912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AA" w:rsidRDefault="005458F6" w:rsidP="005D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9120AA">
        <w:rPr>
          <w:rFonts w:ascii="Times New Roman" w:hAnsi="Times New Roman" w:cs="Times New Roman"/>
          <w:sz w:val="28"/>
          <w:szCs w:val="28"/>
        </w:rPr>
        <w:t>оздание определенных</w:t>
      </w:r>
      <w:r w:rsidR="009120AA" w:rsidRPr="007C5380">
        <w:rPr>
          <w:rFonts w:ascii="Times New Roman" w:hAnsi="Times New Roman" w:cs="Times New Roman"/>
          <w:sz w:val="28"/>
          <w:szCs w:val="28"/>
        </w:rPr>
        <w:t xml:space="preserve"> условий требует реализации</w:t>
      </w:r>
      <w:r w:rsidR="0071379B">
        <w:rPr>
          <w:rFonts w:ascii="Times New Roman" w:hAnsi="Times New Roman" w:cs="Times New Roman"/>
          <w:sz w:val="28"/>
          <w:szCs w:val="28"/>
        </w:rPr>
        <w:t xml:space="preserve"> и</w:t>
      </w:r>
      <w:r w:rsidR="009120AA" w:rsidRPr="007C5380">
        <w:rPr>
          <w:rFonts w:ascii="Times New Roman" w:hAnsi="Times New Roman" w:cs="Times New Roman"/>
          <w:sz w:val="28"/>
          <w:szCs w:val="28"/>
        </w:rPr>
        <w:t xml:space="preserve"> </w:t>
      </w:r>
      <w:r w:rsidR="009120AA">
        <w:rPr>
          <w:rFonts w:ascii="Times New Roman" w:hAnsi="Times New Roman" w:cs="Times New Roman"/>
          <w:sz w:val="28"/>
          <w:szCs w:val="28"/>
        </w:rPr>
        <w:t>определенных</w:t>
      </w:r>
      <w:r w:rsidR="009120AA" w:rsidRPr="007C5380">
        <w:rPr>
          <w:rFonts w:ascii="Times New Roman" w:hAnsi="Times New Roman" w:cs="Times New Roman"/>
          <w:sz w:val="28"/>
          <w:szCs w:val="28"/>
        </w:rPr>
        <w:t xml:space="preserve"> подходов, которые послужат основой для формирования творческого мышления учащихся посредством разнообразных методов обучения.</w:t>
      </w:r>
      <w:r w:rsidR="00912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AA" w:rsidRDefault="009120AA" w:rsidP="005D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Современное образование уже невозможно представить без использования современных информационных технологий.  </w:t>
      </w:r>
      <w:r w:rsidR="002940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выступают как универсальный инструмент, который способен помочь  детям в решении самых разнообразных проблем современного человека, так же поможет им адаптироваться к будущей взрослой жизни.   Поэтому использ</w:t>
      </w:r>
      <w:r w:rsidR="0071379B">
        <w:rPr>
          <w:rFonts w:ascii="Times New Roman" w:hAnsi="Times New Roman" w:cs="Times New Roman"/>
          <w:sz w:val="28"/>
          <w:szCs w:val="28"/>
        </w:rPr>
        <w:t xml:space="preserve">ование ИКТ на занятиях дополнительного образования поможет ребятам приобщиться к </w:t>
      </w:r>
      <w:r>
        <w:rPr>
          <w:rFonts w:ascii="Times New Roman" w:hAnsi="Times New Roman" w:cs="Times New Roman"/>
          <w:sz w:val="28"/>
          <w:szCs w:val="28"/>
        </w:rPr>
        <w:t>новому для них виду д</w:t>
      </w:r>
      <w:r w:rsidR="0076358B">
        <w:rPr>
          <w:rFonts w:ascii="Times New Roman" w:hAnsi="Times New Roman" w:cs="Times New Roman"/>
          <w:sz w:val="28"/>
          <w:szCs w:val="28"/>
        </w:rPr>
        <w:t xml:space="preserve">еятельности и развить, а затем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реализовать свои творческие способности на протяжении всего образовательного процесса.</w:t>
      </w:r>
    </w:p>
    <w:p w:rsidR="009120AA" w:rsidRDefault="005458F6" w:rsidP="005D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0AA">
        <w:rPr>
          <w:rFonts w:ascii="Times New Roman" w:hAnsi="Times New Roman" w:cs="Times New Roman"/>
          <w:sz w:val="28"/>
          <w:szCs w:val="28"/>
        </w:rPr>
        <w:t xml:space="preserve">В своей работе с детьми я пытаюсь использовать пять принципов, которые были сформулированы П. </w:t>
      </w:r>
      <w:proofErr w:type="spellStart"/>
      <w:r w:rsidR="009120AA">
        <w:rPr>
          <w:rFonts w:ascii="Times New Roman" w:hAnsi="Times New Roman" w:cs="Times New Roman"/>
          <w:sz w:val="28"/>
          <w:szCs w:val="28"/>
        </w:rPr>
        <w:t>Торренсом</w:t>
      </w:r>
      <w:proofErr w:type="spellEnd"/>
      <w:r w:rsidR="009120AA">
        <w:rPr>
          <w:rFonts w:ascii="Times New Roman" w:hAnsi="Times New Roman" w:cs="Times New Roman"/>
          <w:sz w:val="28"/>
          <w:szCs w:val="28"/>
        </w:rPr>
        <w:t xml:space="preserve"> в 1987 году, при помощи которых должен руководствоваться учитель, чтобы поощрять творческое мышление:</w:t>
      </w:r>
    </w:p>
    <w:p w:rsidR="009120AA" w:rsidRDefault="009120AA" w:rsidP="005D014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внимательное отношение к необычным вопросам;</w:t>
      </w:r>
    </w:p>
    <w:p w:rsidR="009120AA" w:rsidRDefault="009120AA" w:rsidP="005D014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уважительное отношение к необычным идеям;</w:t>
      </w:r>
    </w:p>
    <w:p w:rsidR="009120AA" w:rsidRDefault="009120AA" w:rsidP="005D014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детям, что их идеи имеют ценность;</w:t>
      </w:r>
    </w:p>
    <w:p w:rsidR="009120AA" w:rsidRDefault="009120AA" w:rsidP="005D014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возможность для самостоятельного обучения;</w:t>
      </w:r>
    </w:p>
    <w:p w:rsidR="009120AA" w:rsidRDefault="009120AA" w:rsidP="005D014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время для неоцениваемой практики или обучения.</w:t>
      </w:r>
    </w:p>
    <w:p w:rsidR="009120AA" w:rsidRDefault="0071379B" w:rsidP="005D01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р</w:t>
      </w:r>
      <w:r w:rsidR="009120AA">
        <w:rPr>
          <w:rFonts w:ascii="Times New Roman" w:hAnsi="Times New Roman"/>
          <w:sz w:val="28"/>
          <w:szCs w:val="28"/>
        </w:rPr>
        <w:t>аботая в</w:t>
      </w:r>
      <w:r>
        <w:rPr>
          <w:rFonts w:ascii="Times New Roman" w:hAnsi="Times New Roman"/>
          <w:sz w:val="28"/>
          <w:szCs w:val="28"/>
        </w:rPr>
        <w:t xml:space="preserve"> общеобразовательной школе в</w:t>
      </w:r>
      <w:r w:rsidR="009120AA">
        <w:rPr>
          <w:rFonts w:ascii="Times New Roman" w:hAnsi="Times New Roman"/>
          <w:sz w:val="28"/>
          <w:szCs w:val="28"/>
        </w:rPr>
        <w:t xml:space="preserve"> среднем</w:t>
      </w:r>
      <w:r>
        <w:rPr>
          <w:rFonts w:ascii="Times New Roman" w:hAnsi="Times New Roman"/>
          <w:sz w:val="28"/>
          <w:szCs w:val="28"/>
        </w:rPr>
        <w:t xml:space="preserve"> и старших</w:t>
      </w:r>
      <w:r w:rsidR="009120AA">
        <w:rPr>
          <w:rFonts w:ascii="Times New Roman" w:hAnsi="Times New Roman"/>
          <w:sz w:val="28"/>
          <w:szCs w:val="28"/>
        </w:rPr>
        <w:t xml:space="preserve"> звен</w:t>
      </w:r>
      <w:r>
        <w:rPr>
          <w:rFonts w:ascii="Times New Roman" w:hAnsi="Times New Roman"/>
          <w:sz w:val="28"/>
          <w:szCs w:val="28"/>
        </w:rPr>
        <w:t>ьях</w:t>
      </w:r>
      <w:r w:rsidR="009120AA">
        <w:rPr>
          <w:rFonts w:ascii="Times New Roman" w:hAnsi="Times New Roman"/>
          <w:sz w:val="28"/>
          <w:szCs w:val="28"/>
        </w:rPr>
        <w:t xml:space="preserve"> по традиционной системе, я для себя отметила, что процесс развития творческого потенциала у ребенка особенно ближе к подростковому возрасту практически постепенно угасает, а внут</w:t>
      </w:r>
      <w:r>
        <w:rPr>
          <w:rFonts w:ascii="Times New Roman" w:hAnsi="Times New Roman"/>
          <w:sz w:val="28"/>
          <w:szCs w:val="28"/>
        </w:rPr>
        <w:t xml:space="preserve">ренняя мотивация на творчество из 100% обучающихся в 84% </w:t>
      </w:r>
      <w:r w:rsidR="009120AA">
        <w:rPr>
          <w:rFonts w:ascii="Times New Roman" w:hAnsi="Times New Roman"/>
          <w:sz w:val="28"/>
          <w:szCs w:val="28"/>
        </w:rPr>
        <w:t xml:space="preserve">отсутствует. </w:t>
      </w:r>
    </w:p>
    <w:p w:rsidR="009120AA" w:rsidRDefault="009120AA" w:rsidP="005D01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сложность данного процесса, я для себя определила  следующую  </w:t>
      </w:r>
      <w:r w:rsidRPr="009F2E4F">
        <w:rPr>
          <w:rFonts w:ascii="Times New Roman" w:hAnsi="Times New Roman"/>
          <w:b/>
          <w:sz w:val="28"/>
          <w:szCs w:val="28"/>
        </w:rPr>
        <w:t>проблему: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2E4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 приумножить и сохранить  творческий потенциал ребенка его внешнюю и внутреннюю мотивации на творчество.</w:t>
      </w:r>
    </w:p>
    <w:p w:rsidR="009120AA" w:rsidRPr="009120AA" w:rsidRDefault="0071379B" w:rsidP="005D014D">
      <w:pPr>
        <w:pStyle w:val="a3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Соответственно ц</w:t>
      </w:r>
      <w:r w:rsidR="009120AA" w:rsidRPr="009120AA">
        <w:rPr>
          <w:rFonts w:ascii="Times New Roman" w:hAnsi="Times New Roman"/>
          <w:b/>
          <w:bCs/>
          <w:sz w:val="28"/>
          <w:szCs w:val="28"/>
        </w:rPr>
        <w:t>ель</w:t>
      </w:r>
      <w:r>
        <w:rPr>
          <w:rFonts w:ascii="Times New Roman" w:hAnsi="Times New Roman"/>
          <w:b/>
          <w:bCs/>
          <w:sz w:val="28"/>
          <w:szCs w:val="28"/>
        </w:rPr>
        <w:t>ю достижения данной проблемы стало</w:t>
      </w:r>
      <w:r w:rsidR="009120AA" w:rsidRPr="009120AA">
        <w:rPr>
          <w:rFonts w:ascii="Times New Roman" w:hAnsi="Times New Roman"/>
          <w:b/>
          <w:bCs/>
          <w:sz w:val="28"/>
          <w:szCs w:val="28"/>
        </w:rPr>
        <w:t>:</w:t>
      </w:r>
      <w:r w:rsidR="009120AA" w:rsidRPr="009120AA">
        <w:rPr>
          <w:rFonts w:ascii="Times New Roman" w:hAnsi="Times New Roman"/>
          <w:bCs/>
          <w:sz w:val="28"/>
          <w:szCs w:val="28"/>
        </w:rPr>
        <w:t xml:space="preserve"> изучить и применить эффективные приемы работы ИКТ технологий, которые способствовали бы лучшему развитию творческого потенциала личности. </w:t>
      </w:r>
      <w:r w:rsidR="009120AA">
        <w:rPr>
          <w:rFonts w:ascii="Times New Roman" w:hAnsi="Times New Roman"/>
          <w:bCs/>
          <w:sz w:val="28"/>
          <w:szCs w:val="28"/>
        </w:rPr>
        <w:t xml:space="preserve"> А для того, чтобы охватить все аспекты  по данной теме я разработала ряд </w:t>
      </w:r>
      <w:r w:rsidR="009120AA" w:rsidRPr="005D014D">
        <w:rPr>
          <w:rFonts w:ascii="Times New Roman" w:hAnsi="Times New Roman"/>
          <w:b/>
          <w:bCs/>
          <w:sz w:val="28"/>
          <w:szCs w:val="28"/>
        </w:rPr>
        <w:t>задач:</w:t>
      </w:r>
    </w:p>
    <w:p w:rsidR="0032584F" w:rsidRPr="005D014D" w:rsidRDefault="005458F6" w:rsidP="00221C86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D014D">
        <w:rPr>
          <w:rFonts w:ascii="Times New Roman" w:hAnsi="Times New Roman"/>
          <w:bCs/>
          <w:sz w:val="28"/>
          <w:szCs w:val="28"/>
        </w:rPr>
        <w:lastRenderedPageBreak/>
        <w:t xml:space="preserve">Изучение научно - методических разработок.  </w:t>
      </w:r>
    </w:p>
    <w:p w:rsidR="0032584F" w:rsidRPr="005D014D" w:rsidRDefault="005458F6" w:rsidP="00221C86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D014D">
        <w:rPr>
          <w:rFonts w:ascii="Times New Roman" w:hAnsi="Times New Roman"/>
          <w:bCs/>
          <w:sz w:val="28"/>
          <w:szCs w:val="28"/>
        </w:rPr>
        <w:t xml:space="preserve">Обобщение передового опыта работы различных         </w:t>
      </w:r>
      <w:r w:rsidR="0071379B">
        <w:rPr>
          <w:rFonts w:ascii="Times New Roman" w:hAnsi="Times New Roman"/>
          <w:bCs/>
          <w:sz w:val="28"/>
          <w:szCs w:val="28"/>
        </w:rPr>
        <w:t>учителей-методистов, педагогов дополнительного образования.</w:t>
      </w:r>
    </w:p>
    <w:p w:rsidR="0032584F" w:rsidRPr="005D014D" w:rsidRDefault="005458F6" w:rsidP="00221C86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D014D">
        <w:rPr>
          <w:rFonts w:ascii="Times New Roman" w:hAnsi="Times New Roman"/>
          <w:bCs/>
          <w:sz w:val="28"/>
          <w:szCs w:val="28"/>
        </w:rPr>
        <w:t>Выявление эффективных приемов работы в нетрадиционных техниках изобразительного и прикладного творчества.</w:t>
      </w:r>
    </w:p>
    <w:p w:rsidR="009120AA" w:rsidRPr="005D014D" w:rsidRDefault="009120AA" w:rsidP="00221C86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5D014D">
        <w:rPr>
          <w:rFonts w:ascii="Times New Roman" w:hAnsi="Times New Roman"/>
          <w:bCs/>
          <w:sz w:val="28"/>
          <w:szCs w:val="28"/>
        </w:rPr>
        <w:t>4.   Ознакомление учащихся с возможностями и  принципами работы в  графических и текстовых редакторах.</w:t>
      </w:r>
    </w:p>
    <w:p w:rsidR="005D014D" w:rsidRDefault="00221C86" w:rsidP="005D0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D014D">
        <w:rPr>
          <w:rFonts w:ascii="Times New Roman" w:hAnsi="Times New Roman"/>
          <w:color w:val="000000"/>
          <w:sz w:val="28"/>
          <w:szCs w:val="28"/>
        </w:rPr>
        <w:tab/>
        <w:t xml:space="preserve">В качестве </w:t>
      </w:r>
      <w:proofErr w:type="spellStart"/>
      <w:r w:rsidR="005D014D">
        <w:rPr>
          <w:rFonts w:ascii="Times New Roman" w:hAnsi="Times New Roman"/>
          <w:color w:val="000000"/>
          <w:sz w:val="28"/>
          <w:szCs w:val="28"/>
        </w:rPr>
        <w:t>теоретико</w:t>
      </w:r>
      <w:proofErr w:type="spellEnd"/>
      <w:r w:rsidR="005D014D">
        <w:rPr>
          <w:rFonts w:ascii="Times New Roman" w:hAnsi="Times New Roman"/>
          <w:color w:val="000000"/>
          <w:sz w:val="28"/>
          <w:szCs w:val="28"/>
        </w:rPr>
        <w:t xml:space="preserve"> – методологических оснований формирования творческого мышления учащихся с использованием информационно – коммуникационных технологий определены следующие подходы: системный, деятельный, личностно – ориентированный. </w:t>
      </w:r>
      <w:r w:rsidR="005D014D" w:rsidRPr="00C35DBA">
        <w:rPr>
          <w:rFonts w:ascii="Times New Roman" w:hAnsi="Times New Roman"/>
          <w:color w:val="000000"/>
          <w:sz w:val="28"/>
          <w:szCs w:val="28"/>
        </w:rPr>
        <w:t xml:space="preserve">Их взаимодополняющая </w:t>
      </w:r>
      <w:r w:rsidR="005D014D">
        <w:rPr>
          <w:rFonts w:ascii="Times New Roman" w:hAnsi="Times New Roman"/>
          <w:color w:val="000000"/>
          <w:sz w:val="28"/>
          <w:szCs w:val="28"/>
        </w:rPr>
        <w:t xml:space="preserve">разработка обеспечивает комплексное исследование процесса формирования творческого мышления учащихся. </w:t>
      </w:r>
    </w:p>
    <w:p w:rsidR="005D014D" w:rsidRDefault="005D014D" w:rsidP="005D0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Сущность системного подхода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В.Г.Афанасьева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В.П.Беспалько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Ю.А.КОнаржевский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М.И.Рожков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Э.Г.Юдин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др.) заключается в том, что относительно самостоятельные компоненты рассматриваются не изолированно, а в их взаимосвязи, в развитии и движении. </w:t>
      </w:r>
    </w:p>
    <w:p w:rsidR="005D014D" w:rsidRDefault="005D014D" w:rsidP="005D01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Развитость и совершенство методов и средств, современных ИКТ создают реальные возможности для их использования в системе образования. Включение в педагогический процесс компьютерных технологий способствует  достижению поставленной цели – формирования творческого мышления учащихся. Такие значимые свойства применение компьютера в образовательном пространстве, как наглядность, повышение мотивации, предоставление возможности к творчеству легли в основу формирования творческого мышления школьников. </w:t>
      </w:r>
    </w:p>
    <w:p w:rsidR="005D014D" w:rsidRDefault="005D014D" w:rsidP="005D0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B45C7">
        <w:rPr>
          <w:rFonts w:ascii="Times New Roman" w:hAnsi="Times New Roman"/>
          <w:color w:val="000000"/>
          <w:sz w:val="28"/>
          <w:szCs w:val="28"/>
        </w:rPr>
        <w:t xml:space="preserve">В соответствии с государственными стандартами начального общего образования ФГСО НОО </w:t>
      </w:r>
      <w:r w:rsidR="00D5398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сновного образован</w:t>
      </w:r>
      <w:r w:rsidR="00D5398D">
        <w:rPr>
          <w:rFonts w:ascii="Times New Roman" w:hAnsi="Times New Roman"/>
          <w:color w:val="000000"/>
          <w:sz w:val="28"/>
          <w:szCs w:val="28"/>
        </w:rPr>
        <w:t xml:space="preserve">ия программа начального общего </w:t>
      </w:r>
      <w:r>
        <w:rPr>
          <w:rFonts w:ascii="Times New Roman" w:hAnsi="Times New Roman"/>
          <w:color w:val="000000"/>
          <w:sz w:val="28"/>
          <w:szCs w:val="28"/>
        </w:rPr>
        <w:t>образования реализуе</w:t>
      </w:r>
      <w:r w:rsidR="00D5398D">
        <w:rPr>
          <w:rFonts w:ascii="Times New Roman" w:hAnsi="Times New Roman"/>
          <w:color w:val="000000"/>
          <w:sz w:val="28"/>
          <w:szCs w:val="28"/>
        </w:rPr>
        <w:t>тся образовательными учреждениями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="00D5398D">
        <w:rPr>
          <w:rFonts w:ascii="Times New Roman" w:hAnsi="Times New Roman"/>
          <w:color w:val="000000"/>
          <w:sz w:val="28"/>
          <w:szCs w:val="28"/>
        </w:rPr>
        <w:t>и в дополнительном образовании.</w:t>
      </w:r>
    </w:p>
    <w:p w:rsidR="005D014D" w:rsidRDefault="005D014D" w:rsidP="005D0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5398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="00D539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позволяет решить ряд важных задач:</w:t>
      </w:r>
    </w:p>
    <w:p w:rsidR="005D014D" w:rsidRDefault="005D014D" w:rsidP="005D0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обеспечить благоприятную адаптацию ребенка в школе;</w:t>
      </w:r>
    </w:p>
    <w:p w:rsidR="005D014D" w:rsidRDefault="005D014D" w:rsidP="005D0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оптимизиров</w:t>
      </w:r>
      <w:r w:rsidR="005458F6">
        <w:rPr>
          <w:rFonts w:ascii="Times New Roman" w:hAnsi="Times New Roman"/>
          <w:color w:val="000000"/>
          <w:sz w:val="28"/>
          <w:szCs w:val="28"/>
        </w:rPr>
        <w:t>ать учебную нагрузку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D014D" w:rsidRDefault="005D014D" w:rsidP="005D0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улучшить условия для развития ребёнка;</w:t>
      </w:r>
    </w:p>
    <w:p w:rsidR="005D014D" w:rsidRDefault="005D014D" w:rsidP="005D01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учесть возрастные и индивидуальные особенности обучающихся.</w:t>
      </w:r>
    </w:p>
    <w:p w:rsidR="00E2243E" w:rsidRDefault="00E2243E" w:rsidP="00E224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43E" w:rsidRPr="00E2243E" w:rsidRDefault="00D5398D" w:rsidP="00E2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объединения</w:t>
      </w:r>
      <w:r w:rsidR="00E2243E" w:rsidRPr="00E2243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Волшебная кисточка» включает три тематических   </w:t>
      </w:r>
      <w:r w:rsidR="00E2243E" w:rsidRPr="00E2243E">
        <w:rPr>
          <w:rFonts w:ascii="Times New Roman" w:hAnsi="Times New Roman" w:cs="Times New Roman"/>
          <w:bCs/>
          <w:sz w:val="28"/>
          <w:szCs w:val="28"/>
        </w:rPr>
        <w:t>раздела:</w:t>
      </w:r>
    </w:p>
    <w:p w:rsidR="00E2243E" w:rsidRPr="00E2243E" w:rsidRDefault="00E2243E" w:rsidP="00E2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3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243E"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 w:rsidRPr="00E2243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Изобразительное искусство </w:t>
      </w:r>
      <w:r w:rsidRPr="00E2243E">
        <w:rPr>
          <w:rFonts w:ascii="Times New Roman" w:hAnsi="Times New Roman" w:cs="Times New Roman"/>
          <w:bCs/>
          <w:sz w:val="28"/>
          <w:szCs w:val="28"/>
        </w:rPr>
        <w:t xml:space="preserve">(развитие воображения      </w:t>
      </w:r>
    </w:p>
    <w:p w:rsidR="00E2243E" w:rsidRPr="00E2243E" w:rsidRDefault="00E2243E" w:rsidP="00E2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3E">
        <w:rPr>
          <w:rFonts w:ascii="Times New Roman" w:hAnsi="Times New Roman" w:cs="Times New Roman"/>
          <w:bCs/>
          <w:sz w:val="28"/>
          <w:szCs w:val="28"/>
        </w:rPr>
        <w:t xml:space="preserve">         как  основного компонента  творческого процесса).</w:t>
      </w:r>
    </w:p>
    <w:p w:rsidR="00E2243E" w:rsidRPr="00E2243E" w:rsidRDefault="00E2243E" w:rsidP="00E2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3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D539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2243E">
        <w:rPr>
          <w:rFonts w:ascii="Times New Roman" w:hAnsi="Times New Roman" w:cs="Times New Roman"/>
          <w:bCs/>
          <w:sz w:val="28"/>
          <w:szCs w:val="28"/>
          <w:u w:val="single"/>
        </w:rPr>
        <w:t>Декоративно –прикладного творчества (</w:t>
      </w:r>
      <w:r w:rsidRPr="00E2243E">
        <w:rPr>
          <w:rFonts w:ascii="Times New Roman" w:hAnsi="Times New Roman" w:cs="Times New Roman"/>
          <w:bCs/>
          <w:sz w:val="28"/>
          <w:szCs w:val="28"/>
        </w:rPr>
        <w:t>изготовление объектов в нетрадиционных техниках прикладного искусства).</w:t>
      </w:r>
    </w:p>
    <w:p w:rsidR="00E2243E" w:rsidRPr="00E2243E" w:rsidRDefault="00E2243E" w:rsidP="00E2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3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224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2243E">
        <w:rPr>
          <w:rFonts w:ascii="Times New Roman" w:hAnsi="Times New Roman" w:cs="Times New Roman"/>
          <w:bCs/>
          <w:sz w:val="28"/>
          <w:szCs w:val="28"/>
          <w:u w:val="single"/>
        </w:rPr>
        <w:t>Компьютерные графика</w:t>
      </w:r>
      <w:r w:rsidRPr="00E2243E">
        <w:rPr>
          <w:rFonts w:ascii="Times New Roman" w:hAnsi="Times New Roman" w:cs="Times New Roman"/>
          <w:bCs/>
          <w:sz w:val="28"/>
          <w:szCs w:val="28"/>
        </w:rPr>
        <w:t xml:space="preserve"> (знакомство с графическими редакторами, создание</w:t>
      </w:r>
      <w:r w:rsidR="00D53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43E">
        <w:rPr>
          <w:rFonts w:ascii="Times New Roman" w:hAnsi="Times New Roman" w:cs="Times New Roman"/>
          <w:bCs/>
          <w:sz w:val="28"/>
          <w:szCs w:val="28"/>
        </w:rPr>
        <w:t xml:space="preserve">  различных компьютерных работ).</w:t>
      </w:r>
    </w:p>
    <w:p w:rsidR="00E2243E" w:rsidRPr="00E2243E" w:rsidRDefault="00E2243E" w:rsidP="00E22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3E">
        <w:rPr>
          <w:rFonts w:ascii="Times New Roman" w:hAnsi="Times New Roman" w:cs="Times New Roman"/>
          <w:bCs/>
          <w:sz w:val="28"/>
          <w:szCs w:val="28"/>
        </w:rPr>
        <w:t>Занятия проходят в два этапа:</w:t>
      </w:r>
    </w:p>
    <w:p w:rsidR="0032584F" w:rsidRPr="00E2243E" w:rsidRDefault="005458F6" w:rsidP="00E224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3E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теоретический</w:t>
      </w:r>
      <w:r w:rsidR="00D53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43E">
        <w:rPr>
          <w:rFonts w:ascii="Times New Roman" w:hAnsi="Times New Roman" w:cs="Times New Roman"/>
          <w:bCs/>
          <w:sz w:val="28"/>
          <w:szCs w:val="28"/>
        </w:rPr>
        <w:t xml:space="preserve">(беседы, лекций, которые обеспечивают целостное понимание ключевых вопросов). </w:t>
      </w:r>
    </w:p>
    <w:p w:rsidR="0032584F" w:rsidRPr="00221C86" w:rsidRDefault="005458F6" w:rsidP="00E224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43E">
        <w:rPr>
          <w:rFonts w:ascii="Times New Roman" w:hAnsi="Times New Roman" w:cs="Times New Roman"/>
          <w:bCs/>
          <w:sz w:val="28"/>
          <w:szCs w:val="28"/>
          <w:u w:val="single"/>
        </w:rPr>
        <w:t>практический</w:t>
      </w:r>
      <w:r w:rsidRPr="00E2243E">
        <w:rPr>
          <w:rFonts w:ascii="Times New Roman" w:hAnsi="Times New Roman" w:cs="Times New Roman"/>
          <w:bCs/>
          <w:sz w:val="28"/>
          <w:szCs w:val="28"/>
        </w:rPr>
        <w:t xml:space="preserve"> (выполнение специальных заданий и упражнений, направленных на формирование творческого мышления учащихся</w:t>
      </w:r>
      <w:r w:rsidR="00E2243E">
        <w:rPr>
          <w:rFonts w:ascii="Times New Roman" w:hAnsi="Times New Roman" w:cs="Times New Roman"/>
          <w:bCs/>
          <w:sz w:val="28"/>
          <w:szCs w:val="28"/>
        </w:rPr>
        <w:t>)</w:t>
      </w:r>
      <w:r w:rsidRPr="00E2243E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C86" w:rsidRDefault="00221C86" w:rsidP="00221C86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C86" w:rsidRPr="00221C86" w:rsidRDefault="00221C86" w:rsidP="00221C86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C86">
        <w:rPr>
          <w:rFonts w:ascii="Times New Roman" w:hAnsi="Times New Roman"/>
          <w:b/>
          <w:sz w:val="28"/>
          <w:szCs w:val="28"/>
        </w:rPr>
        <w:t>Инструменты и заготовки для развития творческой фантазии.</w:t>
      </w:r>
    </w:p>
    <w:p w:rsidR="00221C86" w:rsidRPr="00221C86" w:rsidRDefault="00221C86" w:rsidP="00221C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21C86">
        <w:rPr>
          <w:rFonts w:ascii="Times New Roman" w:hAnsi="Times New Roman"/>
          <w:sz w:val="28"/>
          <w:szCs w:val="28"/>
        </w:rPr>
        <w:t>Творческая деятельность воображения находится в прямой зависимости от богатства и разнообразия прежнего опыта человека, потому что это опыт представляет материал, из которого создаются построения фантазии. Как можно активизировать опыт для задания - придумать рассказ.</w:t>
      </w:r>
    </w:p>
    <w:p w:rsidR="00221C86" w:rsidRDefault="00221C86" w:rsidP="00221C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1C86">
        <w:rPr>
          <w:rFonts w:ascii="Times New Roman" w:hAnsi="Times New Roman"/>
          <w:sz w:val="28"/>
          <w:szCs w:val="28"/>
        </w:rPr>
        <w:t>При работе с детьми придумывание рассказов является одной из самых распространенных форм «творческого задания». Задание «Написать короткий рассказ с необычным названием» является, например, частью комплекса для измерения креативности. Придумать рассказ (историю, сказку) о каком – либо живом существе или о чем – либо ином.</w:t>
      </w:r>
    </w:p>
    <w:p w:rsidR="00221C86" w:rsidRDefault="00221C86" w:rsidP="00221C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1C86" w:rsidRPr="003D778D" w:rsidRDefault="00221C86" w:rsidP="00221C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78D">
        <w:rPr>
          <w:rFonts w:ascii="Times New Roman" w:hAnsi="Times New Roman"/>
          <w:b/>
          <w:sz w:val="28"/>
          <w:szCs w:val="28"/>
        </w:rPr>
        <w:t xml:space="preserve">Фрагмент занятия студии с использование ИКТ. </w:t>
      </w:r>
    </w:p>
    <w:p w:rsidR="00221C86" w:rsidRPr="003D778D" w:rsidRDefault="00221C86" w:rsidP="0022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78D">
        <w:rPr>
          <w:rFonts w:ascii="Times New Roman" w:hAnsi="Times New Roman"/>
          <w:sz w:val="28"/>
          <w:szCs w:val="28"/>
        </w:rPr>
        <w:t>Занятие длиться в течение одного академического часа.</w:t>
      </w:r>
    </w:p>
    <w:p w:rsidR="00221C86" w:rsidRDefault="00221C86" w:rsidP="00221C86">
      <w:pPr>
        <w:pStyle w:val="a4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  <w:u w:val="single"/>
        </w:rPr>
      </w:pPr>
    </w:p>
    <w:p w:rsidR="00221C86" w:rsidRPr="003D778D" w:rsidRDefault="00221C86" w:rsidP="00221C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778D">
        <w:rPr>
          <w:rFonts w:eastAsiaTheme="minorEastAsia"/>
          <w:bCs/>
          <w:kern w:val="24"/>
          <w:sz w:val="28"/>
          <w:szCs w:val="28"/>
          <w:u w:val="single"/>
          <w:lang w:val="en-US"/>
        </w:rPr>
        <w:t>I</w:t>
      </w:r>
      <w:r w:rsidRPr="003D778D">
        <w:rPr>
          <w:rFonts w:eastAsiaTheme="minorEastAsia"/>
          <w:bCs/>
          <w:kern w:val="24"/>
          <w:sz w:val="28"/>
          <w:szCs w:val="28"/>
          <w:u w:val="single"/>
        </w:rPr>
        <w:t xml:space="preserve"> часть занятия.</w:t>
      </w:r>
      <w:r>
        <w:rPr>
          <w:rFonts w:eastAsiaTheme="minorEastAsia"/>
          <w:bCs/>
          <w:kern w:val="24"/>
          <w:sz w:val="28"/>
          <w:szCs w:val="28"/>
        </w:rPr>
        <w:t xml:space="preserve">             </w:t>
      </w:r>
      <w:r w:rsidRPr="003D778D">
        <w:rPr>
          <w:rFonts w:eastAsiaTheme="minorEastAsia"/>
          <w:bCs/>
          <w:kern w:val="24"/>
          <w:sz w:val="28"/>
          <w:szCs w:val="28"/>
        </w:rPr>
        <w:t xml:space="preserve">Изобразительное искусство. </w:t>
      </w:r>
    </w:p>
    <w:p w:rsidR="00221C86" w:rsidRPr="003D778D" w:rsidRDefault="00221C86" w:rsidP="00221C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D778D">
        <w:rPr>
          <w:rFonts w:eastAsiaTheme="minorEastAsia"/>
          <w:bCs/>
          <w:kern w:val="24"/>
          <w:sz w:val="28"/>
          <w:szCs w:val="28"/>
        </w:rPr>
        <w:t xml:space="preserve">                                        Рисуем на воображение. (</w:t>
      </w:r>
      <w:proofErr w:type="gramStart"/>
      <w:r w:rsidRPr="003D778D">
        <w:rPr>
          <w:rFonts w:eastAsiaTheme="minorEastAsia"/>
          <w:bCs/>
          <w:kern w:val="24"/>
          <w:sz w:val="28"/>
          <w:szCs w:val="28"/>
        </w:rPr>
        <w:t>Изображение  фигур</w:t>
      </w:r>
      <w:proofErr w:type="gramEnd"/>
      <w:r w:rsidRPr="003D778D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221C86" w:rsidRPr="00221C86" w:rsidRDefault="00221C86" w:rsidP="00221C86">
      <w:pPr>
        <w:pStyle w:val="a4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3D778D">
        <w:rPr>
          <w:rFonts w:eastAsiaTheme="minorEastAsia"/>
          <w:bCs/>
          <w:kern w:val="24"/>
          <w:sz w:val="28"/>
          <w:szCs w:val="28"/>
        </w:rPr>
        <w:t xml:space="preserve">в сплетенных линиях). Данное упражнение позволяет применить в рисунке нетрадиционную технику рисования. С  закрытыми глазами хаотично нанести линии на поверхность альбомного листа.   Окрасить получившиеся секции  в цвет. Затем присмотревшись </w:t>
      </w:r>
      <w:r>
        <w:rPr>
          <w:rFonts w:eastAsiaTheme="minorEastAsia"/>
          <w:bCs/>
          <w:kern w:val="24"/>
          <w:sz w:val="28"/>
          <w:szCs w:val="28"/>
        </w:rPr>
        <w:t>к сплетению получившихся линий найти</w:t>
      </w:r>
      <w:r w:rsidRPr="003D778D">
        <w:rPr>
          <w:rFonts w:eastAsiaTheme="minorEastAsia"/>
          <w:bCs/>
          <w:kern w:val="24"/>
          <w:sz w:val="28"/>
          <w:szCs w:val="28"/>
        </w:rPr>
        <w:t xml:space="preserve"> образ знакомого предмета или неизвестного животного, который получился случайно. К получившемуся герою надо придумать сюжет картины и нарисовать.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Pr="003D778D">
        <w:rPr>
          <w:rFonts w:eastAsiaTheme="minorEastAsia"/>
          <w:bCs/>
          <w:kern w:val="24"/>
          <w:sz w:val="28"/>
          <w:szCs w:val="28"/>
        </w:rPr>
        <w:t>Данное упражнение хорошо развивает воображение и фантазию.</w:t>
      </w:r>
    </w:p>
    <w:p w:rsidR="00221C86" w:rsidRPr="003D778D" w:rsidRDefault="00221C86" w:rsidP="005458F6">
      <w:pPr>
        <w:pStyle w:val="a4"/>
        <w:spacing w:before="0" w:beforeAutospacing="0" w:after="0" w:afterAutospacing="0"/>
        <w:rPr>
          <w:sz w:val="28"/>
          <w:szCs w:val="28"/>
        </w:rPr>
      </w:pPr>
      <w:r w:rsidRPr="003D778D">
        <w:rPr>
          <w:sz w:val="28"/>
          <w:szCs w:val="28"/>
          <w:lang w:val="en-US"/>
        </w:rPr>
        <w:t>II</w:t>
      </w:r>
      <w:r w:rsidRPr="003D778D">
        <w:rPr>
          <w:sz w:val="28"/>
          <w:szCs w:val="28"/>
        </w:rPr>
        <w:t xml:space="preserve"> часть занятия.</w:t>
      </w:r>
      <w:r w:rsidRPr="003D778D">
        <w:rPr>
          <w:rFonts w:eastAsiaTheme="minorEastAsia"/>
          <w:b/>
          <w:bCs/>
          <w:kern w:val="24"/>
          <w:sz w:val="48"/>
          <w:szCs w:val="48"/>
        </w:rPr>
        <w:t xml:space="preserve">     </w:t>
      </w:r>
      <w:r w:rsidRPr="003D778D">
        <w:rPr>
          <w:rFonts w:eastAsiaTheme="minorEastAsia"/>
          <w:bCs/>
          <w:kern w:val="24"/>
          <w:sz w:val="28"/>
          <w:szCs w:val="28"/>
        </w:rPr>
        <w:t xml:space="preserve">Работа за компьютером.  Выполнение  упражнений </w:t>
      </w:r>
    </w:p>
    <w:p w:rsidR="00221C86" w:rsidRPr="003D778D" w:rsidRDefault="00221C86" w:rsidP="005458F6">
      <w:pPr>
        <w:pStyle w:val="a4"/>
        <w:spacing w:before="0" w:beforeAutospacing="0" w:after="0" w:afterAutospacing="0"/>
        <w:ind w:hanging="2534"/>
        <w:jc w:val="both"/>
        <w:rPr>
          <w:rFonts w:eastAsiaTheme="minorEastAsia"/>
          <w:bCs/>
          <w:kern w:val="24"/>
          <w:sz w:val="28"/>
          <w:szCs w:val="28"/>
        </w:rPr>
      </w:pPr>
      <w:r w:rsidRPr="003D778D">
        <w:rPr>
          <w:rFonts w:eastAsiaTheme="minorEastAsia"/>
          <w:bCs/>
          <w:kern w:val="24"/>
          <w:sz w:val="28"/>
          <w:szCs w:val="28"/>
        </w:rPr>
        <w:t xml:space="preserve">                                                                         «нарисуй и дорисуй». </w:t>
      </w:r>
    </w:p>
    <w:p w:rsidR="00221C86" w:rsidRPr="003D778D" w:rsidRDefault="00221C86" w:rsidP="00221C86">
      <w:pPr>
        <w:pStyle w:val="a4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3D778D">
        <w:rPr>
          <w:rFonts w:eastAsiaTheme="minorEastAsia"/>
          <w:bCs/>
          <w:kern w:val="24"/>
          <w:sz w:val="28"/>
          <w:szCs w:val="28"/>
        </w:rPr>
        <w:tab/>
        <w:t xml:space="preserve">(Умение </w:t>
      </w:r>
      <w:proofErr w:type="gramStart"/>
      <w:r w:rsidRPr="003D778D">
        <w:rPr>
          <w:rFonts w:eastAsiaTheme="minorEastAsia"/>
          <w:bCs/>
          <w:kern w:val="24"/>
          <w:sz w:val="28"/>
          <w:szCs w:val="28"/>
        </w:rPr>
        <w:t>пользоваться  инструментами</w:t>
      </w:r>
      <w:proofErr w:type="gramEnd"/>
      <w:r w:rsidRPr="003D778D">
        <w:rPr>
          <w:rFonts w:eastAsiaTheme="minorEastAsia"/>
          <w:bCs/>
          <w:kern w:val="24"/>
          <w:sz w:val="28"/>
          <w:szCs w:val="28"/>
        </w:rPr>
        <w:t xml:space="preserve"> графического редактора позволяет сгладить различие в художественных способностях. Даже не владеющий художественными техниками   рисования на компьютере, умело </w:t>
      </w:r>
      <w:proofErr w:type="gramStart"/>
      <w:r w:rsidRPr="003D778D">
        <w:rPr>
          <w:rFonts w:eastAsiaTheme="minorEastAsia"/>
          <w:bCs/>
          <w:kern w:val="24"/>
          <w:sz w:val="28"/>
          <w:szCs w:val="28"/>
        </w:rPr>
        <w:t>сочетая,  комбинируя</w:t>
      </w:r>
      <w:proofErr w:type="gramEnd"/>
      <w:r w:rsidRPr="003D778D">
        <w:rPr>
          <w:rFonts w:eastAsiaTheme="minorEastAsia"/>
          <w:bCs/>
          <w:kern w:val="24"/>
          <w:sz w:val="28"/>
          <w:szCs w:val="28"/>
        </w:rPr>
        <w:t xml:space="preserve"> инструменты и возможности компьютерной графики может создать вполне оригинальное, самобытное произведение).</w:t>
      </w:r>
    </w:p>
    <w:p w:rsidR="00221C86" w:rsidRDefault="00221C86" w:rsidP="00221C86">
      <w:pPr>
        <w:pStyle w:val="a4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3D778D">
        <w:rPr>
          <w:rFonts w:eastAsiaTheme="minorEastAsia"/>
          <w:bCs/>
          <w:kern w:val="24"/>
          <w:sz w:val="28"/>
          <w:szCs w:val="28"/>
        </w:rPr>
        <w:tab/>
        <w:t xml:space="preserve">Ребятам предлагается упражнение «нарисуй и дорисуй». Перед созданием, которого совместно с учителем они проходят обсуждение того, как можно из одного наброска сделать различные картины (менять время года, время суток, место расположения объекта, наполнить различными персонажами т. д.), избавлялись от шаблонов и стереотипов.  </w:t>
      </w:r>
    </w:p>
    <w:p w:rsidR="00D5398D" w:rsidRPr="003D778D" w:rsidRDefault="00D5398D" w:rsidP="00221C86">
      <w:pPr>
        <w:pStyle w:val="a4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221C86" w:rsidRDefault="00221C86" w:rsidP="00221C8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FFF">
        <w:rPr>
          <w:rFonts w:ascii="Times New Roman" w:hAnsi="Times New Roman"/>
          <w:b/>
          <w:sz w:val="28"/>
          <w:szCs w:val="28"/>
        </w:rPr>
        <w:lastRenderedPageBreak/>
        <w:t>Дальнейшее развитие моей творческой деятельности.</w:t>
      </w:r>
    </w:p>
    <w:p w:rsidR="0029404B" w:rsidRDefault="00221C86" w:rsidP="00221C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данной работе я использовала</w:t>
      </w:r>
      <w:r w:rsidRPr="00195116">
        <w:rPr>
          <w:rFonts w:ascii="Times New Roman" w:hAnsi="Times New Roman"/>
          <w:color w:val="000000"/>
          <w:sz w:val="28"/>
          <w:szCs w:val="28"/>
        </w:rPr>
        <w:t xml:space="preserve"> опыт раб</w:t>
      </w:r>
      <w:r>
        <w:rPr>
          <w:rFonts w:ascii="Times New Roman" w:hAnsi="Times New Roman"/>
          <w:color w:val="000000"/>
          <w:sz w:val="28"/>
          <w:szCs w:val="28"/>
        </w:rPr>
        <w:t>оты многих учителей, а также свой</w:t>
      </w:r>
      <w:r w:rsidRPr="00195116">
        <w:rPr>
          <w:rFonts w:ascii="Times New Roman" w:hAnsi="Times New Roman"/>
          <w:color w:val="000000"/>
          <w:sz w:val="28"/>
          <w:szCs w:val="28"/>
        </w:rPr>
        <w:t xml:space="preserve"> собственный опыт.</w:t>
      </w:r>
      <w:r>
        <w:rPr>
          <w:rFonts w:ascii="Times New Roman" w:hAnsi="Times New Roman"/>
          <w:color w:val="000000"/>
          <w:sz w:val="28"/>
          <w:szCs w:val="28"/>
        </w:rPr>
        <w:t xml:space="preserve">  Учитывая все выше изложенное можно говорить о том, что те ус</w:t>
      </w:r>
      <w:r w:rsidR="00D5398D">
        <w:rPr>
          <w:rFonts w:ascii="Times New Roman" w:hAnsi="Times New Roman"/>
          <w:color w:val="000000"/>
          <w:sz w:val="28"/>
          <w:szCs w:val="28"/>
        </w:rPr>
        <w:t>ловия, в которых работает объединение</w:t>
      </w:r>
      <w:r>
        <w:rPr>
          <w:rFonts w:ascii="Times New Roman" w:hAnsi="Times New Roman"/>
          <w:color w:val="000000"/>
          <w:sz w:val="28"/>
          <w:szCs w:val="28"/>
        </w:rPr>
        <w:t xml:space="preserve">, соответствуют творческой образовательной среде.  Взаимосвязь всех подходов к формированию творческого мышления </w:t>
      </w:r>
      <w:r w:rsidR="00D5398D">
        <w:rPr>
          <w:rFonts w:ascii="Times New Roman" w:hAnsi="Times New Roman"/>
          <w:color w:val="000000"/>
          <w:sz w:val="28"/>
          <w:szCs w:val="28"/>
        </w:rPr>
        <w:t>и активности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создание благоприятных условий для проявления и развития творческого потенциала каждого учащегося, повышение его творческой активности позволяет достигнуть главной цели моей деятельности показать ребенку возможности для самореализации в любой сфере искусства, </w:t>
      </w:r>
      <w:r w:rsidR="0076358B">
        <w:rPr>
          <w:rFonts w:ascii="Times New Roman" w:hAnsi="Times New Roman"/>
          <w:color w:val="000000"/>
          <w:sz w:val="28"/>
          <w:szCs w:val="28"/>
        </w:rPr>
        <w:t xml:space="preserve">а использование нетрадиционных </w:t>
      </w:r>
      <w:r>
        <w:rPr>
          <w:rFonts w:ascii="Times New Roman" w:hAnsi="Times New Roman"/>
          <w:color w:val="000000"/>
          <w:sz w:val="28"/>
          <w:szCs w:val="28"/>
        </w:rPr>
        <w:t>техник и приемов в творчестве помогут лучше развить его творческий потенциал как личности.</w:t>
      </w:r>
    </w:p>
    <w:p w:rsidR="00221C86" w:rsidRPr="0029404B" w:rsidRDefault="0029404B" w:rsidP="00221C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sectPr w:rsidR="00221C86" w:rsidRPr="0029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83629"/>
    <w:multiLevelType w:val="hybridMultilevel"/>
    <w:tmpl w:val="17C8D3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5E047D0"/>
    <w:multiLevelType w:val="hybridMultilevel"/>
    <w:tmpl w:val="6882A788"/>
    <w:lvl w:ilvl="0" w:tplc="94BEB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0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44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A9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C8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A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8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40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9028AE"/>
    <w:multiLevelType w:val="hybridMultilevel"/>
    <w:tmpl w:val="91140ED2"/>
    <w:lvl w:ilvl="0" w:tplc="E56E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28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48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E6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AB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60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62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C1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07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88"/>
    <w:rsid w:val="00221C86"/>
    <w:rsid w:val="0029404B"/>
    <w:rsid w:val="0032584F"/>
    <w:rsid w:val="00501C88"/>
    <w:rsid w:val="005458F6"/>
    <w:rsid w:val="005D014D"/>
    <w:rsid w:val="0071379B"/>
    <w:rsid w:val="0076358B"/>
    <w:rsid w:val="009120AA"/>
    <w:rsid w:val="009F1322"/>
    <w:rsid w:val="00C77E3F"/>
    <w:rsid w:val="00D5398D"/>
    <w:rsid w:val="00E2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EE53-B019-42B1-A25C-80EB2B9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A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1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5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676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Admin</cp:lastModifiedBy>
  <cp:revision>7</cp:revision>
  <dcterms:created xsi:type="dcterms:W3CDTF">2012-09-26T05:40:00Z</dcterms:created>
  <dcterms:modified xsi:type="dcterms:W3CDTF">2017-10-24T08:09:00Z</dcterms:modified>
</cp:coreProperties>
</file>