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44" w:rsidRPr="00A67A44" w:rsidRDefault="00D85C53" w:rsidP="00A67A44">
      <w:pPr>
        <w:tabs>
          <w:tab w:val="left" w:pos="990"/>
        </w:tabs>
        <w:rPr>
          <w:rFonts w:ascii="Times New Roman" w:eastAsia="Calibri" w:hAnsi="Times New Roman" w:cs="Times New Roman"/>
          <w:color w:val="C00000"/>
          <w:sz w:val="56"/>
          <w:szCs w:val="56"/>
        </w:rPr>
      </w:pPr>
      <w:r>
        <w:rPr>
          <w:rFonts w:ascii="Times New Roman" w:eastAsia="Calibri" w:hAnsi="Times New Roman" w:cs="Times New Roman"/>
          <w:color w:val="C00000"/>
          <w:sz w:val="56"/>
          <w:szCs w:val="56"/>
        </w:rPr>
        <w:t>(О</w:t>
      </w:r>
      <w:r w:rsidR="00A67A44" w:rsidRPr="00A67A44">
        <w:rPr>
          <w:rFonts w:ascii="Times New Roman" w:eastAsia="Calibri" w:hAnsi="Times New Roman" w:cs="Times New Roman"/>
          <w:color w:val="C00000"/>
          <w:sz w:val="56"/>
          <w:szCs w:val="56"/>
        </w:rPr>
        <w:t xml:space="preserve"> вежливости, доброте, улыбке.)</w:t>
      </w:r>
    </w:p>
    <w:p w:rsidR="00A67A44" w:rsidRPr="00A67A44" w:rsidRDefault="00A67A44" w:rsidP="00A67A44">
      <w:pPr>
        <w:tabs>
          <w:tab w:val="left" w:pos="990"/>
        </w:tabs>
        <w:rPr>
          <w:rFonts w:ascii="Calibri" w:eastAsia="Calibri" w:hAnsi="Calibri" w:cs="Times New Roman"/>
          <w:sz w:val="32"/>
          <w:szCs w:val="32"/>
        </w:rPr>
      </w:pPr>
    </w:p>
    <w:p w:rsidR="00A67A44" w:rsidRPr="00A67A44" w:rsidRDefault="00A67A44" w:rsidP="00A67A44">
      <w:pPr>
        <w:tabs>
          <w:tab w:val="left" w:pos="990"/>
        </w:tabs>
        <w:rPr>
          <w:rFonts w:ascii="Times New Roman" w:eastAsia="Calibri" w:hAnsi="Times New Roman" w:cs="Times New Roman"/>
          <w:b/>
          <w:color w:val="0070C0"/>
          <w:sz w:val="48"/>
          <w:szCs w:val="48"/>
          <w:u w:val="single"/>
        </w:rPr>
      </w:pPr>
      <w:r w:rsidRPr="00A67A44">
        <w:rPr>
          <w:rFonts w:ascii="Calibri" w:eastAsia="Calibri" w:hAnsi="Calibri" w:cs="Times New Roman"/>
          <w:sz w:val="32"/>
          <w:szCs w:val="32"/>
        </w:rPr>
        <w:t xml:space="preserve">                                         </w:t>
      </w:r>
      <w:r w:rsidRPr="00A67A44">
        <w:rPr>
          <w:rFonts w:ascii="Times New Roman" w:eastAsia="Calibri" w:hAnsi="Times New Roman" w:cs="Times New Roman"/>
          <w:b/>
          <w:color w:val="0070C0"/>
          <w:sz w:val="48"/>
          <w:szCs w:val="48"/>
          <w:u w:val="single"/>
        </w:rPr>
        <w:t>Час улыбки.</w:t>
      </w:r>
    </w:p>
    <w:p w:rsidR="00A67A44" w:rsidRPr="00A67A44" w:rsidRDefault="00A67A44" w:rsidP="00A67A44">
      <w:pPr>
        <w:tabs>
          <w:tab w:val="left" w:pos="990"/>
        </w:tabs>
        <w:rPr>
          <w:rFonts w:ascii="Times New Roman" w:eastAsia="Calibri" w:hAnsi="Times New Roman" w:cs="Times New Roman"/>
          <w:color w:val="C00000"/>
          <w:sz w:val="32"/>
          <w:szCs w:val="32"/>
        </w:rPr>
      </w:pPr>
      <w:r w:rsidRPr="00A67A44">
        <w:rPr>
          <w:rFonts w:ascii="Times New Roman" w:eastAsia="Calibri" w:hAnsi="Times New Roman" w:cs="Times New Roman"/>
          <w:color w:val="C00000"/>
          <w:sz w:val="32"/>
          <w:szCs w:val="32"/>
        </w:rPr>
        <w:t xml:space="preserve"> (Звучит мелодия песни «Улыбка»</w:t>
      </w:r>
      <w:r w:rsidRPr="00A67A44">
        <w:rPr>
          <w:rFonts w:ascii="Times New Roman" w:eastAsia="Calibri" w:hAnsi="Times New Roman" w:cs="Times New Roman"/>
          <w:color w:val="C00000"/>
          <w:sz w:val="40"/>
          <w:szCs w:val="40"/>
        </w:rPr>
        <w:t xml:space="preserve"> </w:t>
      </w:r>
      <w:r w:rsidRPr="00A67A44">
        <w:rPr>
          <w:rFonts w:ascii="Times New Roman" w:eastAsia="Calibri" w:hAnsi="Times New Roman" w:cs="Times New Roman"/>
          <w:color w:val="C00000"/>
          <w:sz w:val="32"/>
          <w:szCs w:val="32"/>
        </w:rPr>
        <w:t xml:space="preserve">В. </w:t>
      </w:r>
      <w:proofErr w:type="spellStart"/>
      <w:r w:rsidRPr="00A67A44">
        <w:rPr>
          <w:rFonts w:ascii="Times New Roman" w:eastAsia="Calibri" w:hAnsi="Times New Roman" w:cs="Times New Roman"/>
          <w:color w:val="C00000"/>
          <w:sz w:val="32"/>
          <w:szCs w:val="32"/>
        </w:rPr>
        <w:t>Шаинского</w:t>
      </w:r>
      <w:proofErr w:type="spellEnd"/>
      <w:r w:rsidRPr="00A67A44">
        <w:rPr>
          <w:rFonts w:ascii="Times New Roman" w:eastAsia="Calibri" w:hAnsi="Times New Roman" w:cs="Times New Roman"/>
          <w:color w:val="C00000"/>
          <w:sz w:val="32"/>
          <w:szCs w:val="32"/>
        </w:rPr>
        <w:t>.)</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color w:val="C00000"/>
          <w:sz w:val="32"/>
          <w:szCs w:val="32"/>
        </w:rPr>
        <w:t xml:space="preserve">  </w:t>
      </w:r>
      <w:r w:rsidRPr="00A67A44">
        <w:rPr>
          <w:rFonts w:ascii="Times New Roman" w:eastAsia="Calibri" w:hAnsi="Times New Roman" w:cs="Times New Roman"/>
          <w:b/>
          <w:i/>
          <w:color w:val="C00000"/>
          <w:sz w:val="32"/>
          <w:szCs w:val="32"/>
        </w:rPr>
        <w:t>Учитель</w:t>
      </w:r>
      <w:r w:rsidRPr="00A67A44">
        <w:rPr>
          <w:rFonts w:ascii="Calibri" w:eastAsia="Calibri" w:hAnsi="Calibri" w:cs="Times New Roman"/>
          <w:b/>
          <w:i/>
          <w:sz w:val="32"/>
          <w:szCs w:val="32"/>
        </w:rPr>
        <w:t>.</w:t>
      </w:r>
      <w:r w:rsidRPr="00A67A44">
        <w:rPr>
          <w:rFonts w:ascii="Calibri" w:eastAsia="Calibri" w:hAnsi="Calibri" w:cs="Times New Roman"/>
          <w:sz w:val="32"/>
          <w:szCs w:val="32"/>
        </w:rPr>
        <w:t xml:space="preserve"> </w:t>
      </w:r>
      <w:r w:rsidRPr="00A67A44">
        <w:rPr>
          <w:rFonts w:ascii="Times New Roman" w:eastAsia="Calibri" w:hAnsi="Times New Roman" w:cs="Times New Roman"/>
          <w:sz w:val="28"/>
          <w:szCs w:val="28"/>
        </w:rPr>
        <w:t>Мы прослушали с вами песню про улыбку и улыбались. Когда же человек улыбается? (ответ: когда ему хорошо).</w:t>
      </w:r>
    </w:p>
    <w:p w:rsidR="00A67A44" w:rsidRPr="00A67A44" w:rsidRDefault="00A67A44" w:rsidP="00A67A44">
      <w:pPr>
        <w:numPr>
          <w:ilvl w:val="0"/>
          <w:numId w:val="1"/>
        </w:numPr>
        <w:tabs>
          <w:tab w:val="left" w:pos="990"/>
        </w:tabs>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Вспомните случаи из своей жизни, когда вы улыбались или смеялись?</w:t>
      </w:r>
    </w:p>
    <w:p w:rsidR="00A67A44" w:rsidRPr="00A67A44" w:rsidRDefault="00A67A44" w:rsidP="00A67A44">
      <w:pPr>
        <w:tabs>
          <w:tab w:val="left" w:pos="990"/>
        </w:tabs>
        <w:ind w:left="720"/>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 А я сегодня, направляясь в магазин, наблюдала за двумя ребятами, которые не просто улыбались, а хохотали, когда увидели, как полуслепая старушка запуталась со своей сумкой и упала.</w:t>
      </w:r>
    </w:p>
    <w:p w:rsidR="00A67A44" w:rsidRPr="00A67A44" w:rsidRDefault="00A67A44" w:rsidP="00A67A44">
      <w:pPr>
        <w:numPr>
          <w:ilvl w:val="0"/>
          <w:numId w:val="1"/>
        </w:numPr>
        <w:tabs>
          <w:tab w:val="left" w:pos="990"/>
        </w:tabs>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Получается, что ребятам было в этот момент очень хорошо? Или это говорит </w:t>
      </w:r>
      <w:proofErr w:type="gramStart"/>
      <w:r w:rsidRPr="00A67A44">
        <w:rPr>
          <w:rFonts w:ascii="Times New Roman" w:eastAsia="Calibri" w:hAnsi="Times New Roman" w:cs="Times New Roman"/>
          <w:sz w:val="28"/>
          <w:szCs w:val="28"/>
        </w:rPr>
        <w:t>о</w:t>
      </w:r>
      <w:proofErr w:type="gramEnd"/>
      <w:r w:rsidRPr="00A67A44">
        <w:rPr>
          <w:rFonts w:ascii="Times New Roman" w:eastAsia="Calibri" w:hAnsi="Times New Roman" w:cs="Times New Roman"/>
          <w:sz w:val="28"/>
          <w:szCs w:val="28"/>
        </w:rPr>
        <w:t xml:space="preserve"> другом? (они злые, невоспитанные).</w:t>
      </w:r>
    </w:p>
    <w:p w:rsidR="00A67A44" w:rsidRPr="00A67A44" w:rsidRDefault="00A67A44" w:rsidP="00A67A44">
      <w:pPr>
        <w:numPr>
          <w:ilvl w:val="0"/>
          <w:numId w:val="1"/>
        </w:numPr>
        <w:tabs>
          <w:tab w:val="left" w:pos="990"/>
        </w:tabs>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Значит, улыбки и смех бывают разные? Если улыбка говорит о том, что человеку хорошо, а он на самом деле смеется над человеком, которому плохо, хороший ли он человек?</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Вот видите, как о многом могут сказать нам улыбка и смех.</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Вы – школьники. В школе к вашей улыбке и смеху относятся по – взрослому. Чем чаще мы видим ваши добрые улыбки, слышим   добрые шутки, тем меньше среди нас остается людей злых и жадных, ленивых. А они, к сожалению, еще встречаются. Вот кто – то ударил товарища и смеется. </w:t>
      </w:r>
      <w:proofErr w:type="gramStart"/>
      <w:r w:rsidRPr="00A67A44">
        <w:rPr>
          <w:rFonts w:ascii="Times New Roman" w:eastAsia="Calibri" w:hAnsi="Times New Roman" w:cs="Times New Roman"/>
          <w:sz w:val="28"/>
          <w:szCs w:val="28"/>
        </w:rPr>
        <w:t>Другой</w:t>
      </w:r>
      <w:proofErr w:type="gramEnd"/>
      <w:r w:rsidRPr="00A67A44">
        <w:rPr>
          <w:rFonts w:ascii="Times New Roman" w:eastAsia="Calibri" w:hAnsi="Times New Roman" w:cs="Times New Roman"/>
          <w:sz w:val="28"/>
          <w:szCs w:val="28"/>
        </w:rPr>
        <w:t xml:space="preserve"> обидел девочку и хохочет. Третий бросает камни в собаку, а девочки, стоящие рядом, улыбаются.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Учиться надо всему, в том числе улыбке и смеху. Думаете, это так просто? Сейчас мы проведем </w:t>
      </w:r>
      <w:r w:rsidRPr="00A67A44">
        <w:rPr>
          <w:rFonts w:ascii="Times New Roman" w:eastAsia="Calibri" w:hAnsi="Times New Roman" w:cs="Times New Roman"/>
          <w:b/>
          <w:i/>
          <w:sz w:val="28"/>
          <w:szCs w:val="28"/>
        </w:rPr>
        <w:t>конкурс на лучшую улыбку</w:t>
      </w:r>
      <w:r w:rsidRPr="00A67A44">
        <w:rPr>
          <w:rFonts w:ascii="Times New Roman" w:eastAsia="Calibri" w:hAnsi="Times New Roman" w:cs="Times New Roman"/>
          <w:sz w:val="28"/>
          <w:szCs w:val="28"/>
        </w:rPr>
        <w:t>.</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Я хлопну в ладоши, скажу предложение, а вы за партами </w:t>
      </w:r>
      <w:proofErr w:type="gramStart"/>
      <w:r w:rsidRPr="00A67A44">
        <w:rPr>
          <w:rFonts w:ascii="Times New Roman" w:eastAsia="Calibri" w:hAnsi="Times New Roman" w:cs="Times New Roman"/>
          <w:sz w:val="28"/>
          <w:szCs w:val="28"/>
        </w:rPr>
        <w:t>повернетесь</w:t>
      </w:r>
      <w:proofErr w:type="gramEnd"/>
      <w:r w:rsidRPr="00A67A44">
        <w:rPr>
          <w:rFonts w:ascii="Times New Roman" w:eastAsia="Calibri" w:hAnsi="Times New Roman" w:cs="Times New Roman"/>
          <w:sz w:val="28"/>
          <w:szCs w:val="28"/>
        </w:rPr>
        <w:t xml:space="preserve"> друг другу и мило улыбнетесь.</w:t>
      </w:r>
    </w:p>
    <w:p w:rsidR="00A67A44" w:rsidRPr="00A67A44" w:rsidRDefault="00A67A44" w:rsidP="00A67A44">
      <w:pPr>
        <w:tabs>
          <w:tab w:val="left" w:pos="990"/>
        </w:tabs>
        <w:rPr>
          <w:rFonts w:ascii="Times New Roman" w:eastAsia="Calibri" w:hAnsi="Times New Roman" w:cs="Times New Roman"/>
          <w:i/>
          <w:sz w:val="28"/>
          <w:szCs w:val="28"/>
        </w:rPr>
      </w:pPr>
      <w:r w:rsidRPr="00A67A44">
        <w:rPr>
          <w:rFonts w:ascii="Times New Roman" w:eastAsia="Calibri" w:hAnsi="Times New Roman" w:cs="Times New Roman"/>
          <w:sz w:val="28"/>
          <w:szCs w:val="28"/>
        </w:rPr>
        <w:t xml:space="preserve">Итак, </w:t>
      </w:r>
      <w:r w:rsidRPr="00A67A44">
        <w:rPr>
          <w:rFonts w:ascii="Times New Roman" w:eastAsia="Calibri" w:hAnsi="Times New Roman" w:cs="Times New Roman"/>
          <w:i/>
          <w:sz w:val="28"/>
          <w:szCs w:val="28"/>
        </w:rPr>
        <w:t>Какие хорошие ребята учатся в нашем классе?</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(Ребята улыбаются, смеются, галдят).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Конкурс закончен. Заметили, что многие из вас не могут просто, по – хорошему улыбаться товарищу? Как же тогда быть с более трудным конкурсом вежливости? Боюсь, что не справитесь (ответ ребят).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lastRenderedPageBreak/>
        <w:t>- Ну что ж попробуем. (Подходят мальчик и девочка) Лариса и Слава будут сейчас вести разговор. При этом необходимо по- доброму улыбаться друг другу. Итак, диалог (ребята получают листки, на которых он написан):</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70C0"/>
          <w:sz w:val="32"/>
          <w:szCs w:val="32"/>
        </w:rPr>
        <w:t>Слава:</w:t>
      </w:r>
      <w:r w:rsidRPr="00A67A44">
        <w:rPr>
          <w:rFonts w:ascii="Times New Roman" w:eastAsia="Calibri" w:hAnsi="Times New Roman" w:cs="Times New Roman"/>
          <w:sz w:val="32"/>
          <w:szCs w:val="32"/>
        </w:rPr>
        <w:t xml:space="preserve"> Добрый день, Лариса!</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FF0000"/>
          <w:sz w:val="32"/>
          <w:szCs w:val="32"/>
        </w:rPr>
        <w:t>Лариса:</w:t>
      </w:r>
      <w:r w:rsidRPr="00A67A44">
        <w:rPr>
          <w:rFonts w:ascii="Times New Roman" w:eastAsia="Calibri" w:hAnsi="Times New Roman" w:cs="Times New Roman"/>
          <w:sz w:val="32"/>
          <w:szCs w:val="32"/>
        </w:rPr>
        <w:t xml:space="preserve"> Здравствуй, Славочка!</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70C0"/>
          <w:sz w:val="32"/>
          <w:szCs w:val="32"/>
        </w:rPr>
        <w:t>Слава:</w:t>
      </w:r>
      <w:r w:rsidRPr="00A67A44">
        <w:rPr>
          <w:rFonts w:ascii="Times New Roman" w:eastAsia="Calibri" w:hAnsi="Times New Roman" w:cs="Times New Roman"/>
          <w:i/>
          <w:sz w:val="32"/>
          <w:szCs w:val="32"/>
        </w:rPr>
        <w:t xml:space="preserve"> Я</w:t>
      </w:r>
      <w:r w:rsidRPr="00A67A44">
        <w:rPr>
          <w:rFonts w:ascii="Times New Roman" w:eastAsia="Calibri" w:hAnsi="Times New Roman" w:cs="Times New Roman"/>
          <w:sz w:val="32"/>
          <w:szCs w:val="32"/>
        </w:rPr>
        <w:t xml:space="preserve"> очень рад, что тебя встретил!</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FF0000"/>
          <w:sz w:val="32"/>
          <w:szCs w:val="32"/>
        </w:rPr>
        <w:t>Лариса</w:t>
      </w:r>
      <w:r w:rsidRPr="00A67A44">
        <w:rPr>
          <w:rFonts w:ascii="Times New Roman" w:eastAsia="Calibri" w:hAnsi="Times New Roman" w:cs="Times New Roman"/>
          <w:i/>
          <w:color w:val="FF0000"/>
          <w:sz w:val="32"/>
          <w:szCs w:val="32"/>
        </w:rPr>
        <w:t>:</w:t>
      </w:r>
      <w:r w:rsidRPr="00A67A44">
        <w:rPr>
          <w:rFonts w:ascii="Times New Roman" w:eastAsia="Calibri" w:hAnsi="Times New Roman" w:cs="Times New Roman"/>
          <w:sz w:val="32"/>
          <w:szCs w:val="32"/>
        </w:rPr>
        <w:t xml:space="preserve"> Спасибо, я тоже.</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B0F0"/>
          <w:sz w:val="32"/>
          <w:szCs w:val="32"/>
        </w:rPr>
        <w:t>Слава</w:t>
      </w:r>
      <w:r w:rsidRPr="00A67A44">
        <w:rPr>
          <w:rFonts w:ascii="Times New Roman" w:eastAsia="Calibri" w:hAnsi="Times New Roman" w:cs="Times New Roman"/>
          <w:b/>
          <w:i/>
          <w:sz w:val="32"/>
          <w:szCs w:val="32"/>
        </w:rPr>
        <w:t>:</w:t>
      </w:r>
      <w:r w:rsidRPr="00A67A44">
        <w:rPr>
          <w:rFonts w:ascii="Times New Roman" w:eastAsia="Calibri" w:hAnsi="Times New Roman" w:cs="Times New Roman"/>
          <w:sz w:val="32"/>
          <w:szCs w:val="32"/>
        </w:rPr>
        <w:t xml:space="preserve"> Давай я донесу до школы твой портфель!</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FF0000"/>
          <w:sz w:val="32"/>
          <w:szCs w:val="32"/>
        </w:rPr>
        <w:t>Лариса</w:t>
      </w:r>
      <w:r w:rsidRPr="00A67A44">
        <w:rPr>
          <w:rFonts w:ascii="Times New Roman" w:eastAsia="Calibri" w:hAnsi="Times New Roman" w:cs="Times New Roman"/>
          <w:b/>
          <w:i/>
          <w:sz w:val="32"/>
          <w:szCs w:val="32"/>
        </w:rPr>
        <w:t>:</w:t>
      </w:r>
      <w:r w:rsidRPr="00A67A44">
        <w:rPr>
          <w:rFonts w:ascii="Times New Roman" w:eastAsia="Calibri" w:hAnsi="Times New Roman" w:cs="Times New Roman"/>
          <w:sz w:val="32"/>
          <w:szCs w:val="32"/>
        </w:rPr>
        <w:t xml:space="preserve"> А тебе не будет трудно?</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B0F0"/>
          <w:sz w:val="32"/>
          <w:szCs w:val="32"/>
        </w:rPr>
        <w:t>Слава:</w:t>
      </w:r>
      <w:r w:rsidRPr="00A67A44">
        <w:rPr>
          <w:rFonts w:ascii="Times New Roman" w:eastAsia="Calibri" w:hAnsi="Times New Roman" w:cs="Times New Roman"/>
          <w:sz w:val="32"/>
          <w:szCs w:val="32"/>
        </w:rPr>
        <w:t xml:space="preserve"> Что ты?</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FF0000"/>
          <w:sz w:val="32"/>
          <w:szCs w:val="32"/>
        </w:rPr>
        <w:t>Лариса</w:t>
      </w:r>
      <w:r w:rsidRPr="00A67A44">
        <w:rPr>
          <w:rFonts w:ascii="Times New Roman" w:eastAsia="Calibri" w:hAnsi="Times New Roman" w:cs="Times New Roman"/>
          <w:b/>
          <w:i/>
          <w:sz w:val="32"/>
          <w:szCs w:val="32"/>
        </w:rPr>
        <w:t>:</w:t>
      </w:r>
      <w:r w:rsidRPr="00A67A44">
        <w:rPr>
          <w:rFonts w:ascii="Times New Roman" w:eastAsia="Calibri" w:hAnsi="Times New Roman" w:cs="Times New Roman"/>
          <w:sz w:val="32"/>
          <w:szCs w:val="32"/>
        </w:rPr>
        <w:t xml:space="preserve"> Ты очень любезен!</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70C0"/>
          <w:sz w:val="32"/>
          <w:szCs w:val="32"/>
        </w:rPr>
        <w:t>Слава</w:t>
      </w:r>
      <w:r w:rsidRPr="00A67A44">
        <w:rPr>
          <w:rFonts w:ascii="Times New Roman" w:eastAsia="Calibri" w:hAnsi="Times New Roman" w:cs="Times New Roman"/>
          <w:b/>
          <w:i/>
          <w:sz w:val="32"/>
          <w:szCs w:val="32"/>
        </w:rPr>
        <w:t>:</w:t>
      </w:r>
      <w:r w:rsidRPr="00A67A44">
        <w:rPr>
          <w:rFonts w:ascii="Times New Roman" w:eastAsia="Calibri" w:hAnsi="Times New Roman" w:cs="Times New Roman"/>
          <w:sz w:val="32"/>
          <w:szCs w:val="32"/>
        </w:rPr>
        <w:t xml:space="preserve"> Мы же товарищи!</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FF0000"/>
          <w:sz w:val="32"/>
          <w:szCs w:val="32"/>
        </w:rPr>
        <w:t>Лариса:</w:t>
      </w:r>
      <w:r w:rsidRPr="00A67A44">
        <w:rPr>
          <w:rFonts w:ascii="Times New Roman" w:eastAsia="Calibri" w:hAnsi="Times New Roman" w:cs="Times New Roman"/>
          <w:sz w:val="32"/>
          <w:szCs w:val="32"/>
        </w:rPr>
        <w:t xml:space="preserve"> Как бы не опоздать в школу…</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b/>
          <w:i/>
          <w:color w:val="0070C0"/>
          <w:sz w:val="32"/>
          <w:szCs w:val="32"/>
        </w:rPr>
        <w:t>Слава:</w:t>
      </w:r>
      <w:r w:rsidRPr="00A67A44">
        <w:rPr>
          <w:rFonts w:ascii="Times New Roman" w:eastAsia="Calibri" w:hAnsi="Times New Roman" w:cs="Times New Roman"/>
          <w:sz w:val="32"/>
          <w:szCs w:val="32"/>
        </w:rPr>
        <w:t xml:space="preserve"> Давай руку, успеем!</w:t>
      </w:r>
    </w:p>
    <w:p w:rsidR="00A67A44" w:rsidRPr="00A67A44" w:rsidRDefault="00A67A44" w:rsidP="00A67A44">
      <w:pPr>
        <w:tabs>
          <w:tab w:val="left" w:pos="990"/>
        </w:tabs>
        <w:ind w:left="360"/>
        <w:rPr>
          <w:rFonts w:ascii="Times New Roman" w:eastAsia="Calibri" w:hAnsi="Times New Roman" w:cs="Times New Roman"/>
          <w:sz w:val="32"/>
          <w:szCs w:val="32"/>
        </w:rPr>
      </w:pPr>
      <w:r w:rsidRPr="00A67A44">
        <w:rPr>
          <w:rFonts w:ascii="Times New Roman" w:eastAsia="Calibri" w:hAnsi="Times New Roman" w:cs="Times New Roman"/>
          <w:sz w:val="32"/>
          <w:szCs w:val="32"/>
        </w:rPr>
        <w:t xml:space="preserve">- Видите, многие из нас не привыкли еще к самой обыкновенной вежливости. И это в школе, где человек, должен взрослеть очень быстро. </w:t>
      </w:r>
    </w:p>
    <w:p w:rsidR="00A67A44" w:rsidRPr="00A67A44" w:rsidRDefault="00A67A44" w:rsidP="00A67A44">
      <w:pPr>
        <w:tabs>
          <w:tab w:val="left" w:pos="990"/>
        </w:tabs>
        <w:rPr>
          <w:rFonts w:ascii="Times New Roman" w:eastAsia="Calibri" w:hAnsi="Times New Roman" w:cs="Times New Roman"/>
          <w:b/>
          <w:sz w:val="32"/>
          <w:szCs w:val="32"/>
        </w:rPr>
      </w:pPr>
      <w:r w:rsidRPr="00A67A44">
        <w:rPr>
          <w:rFonts w:ascii="Times New Roman" w:eastAsia="Calibri" w:hAnsi="Times New Roman" w:cs="Times New Roman"/>
          <w:sz w:val="32"/>
          <w:szCs w:val="32"/>
        </w:rPr>
        <w:t xml:space="preserve">Сейчас я прочитаю вам рассказ </w:t>
      </w:r>
      <w:r w:rsidRPr="00A67A44">
        <w:rPr>
          <w:rFonts w:ascii="Times New Roman" w:eastAsia="Calibri" w:hAnsi="Times New Roman" w:cs="Times New Roman"/>
          <w:b/>
          <w:sz w:val="32"/>
          <w:szCs w:val="32"/>
        </w:rPr>
        <w:t>«Что случилось?»</w:t>
      </w:r>
    </w:p>
    <w:p w:rsidR="00A67A44" w:rsidRPr="00A67A44" w:rsidRDefault="00A67A44" w:rsidP="00A67A44">
      <w:pPr>
        <w:tabs>
          <w:tab w:val="left" w:pos="990"/>
        </w:tabs>
        <w:rPr>
          <w:rFonts w:ascii="Times New Roman" w:eastAsia="Calibri" w:hAnsi="Times New Roman" w:cs="Times New Roman"/>
          <w:sz w:val="32"/>
          <w:szCs w:val="32"/>
        </w:rPr>
      </w:pPr>
      <w:r w:rsidRPr="00A67A44">
        <w:rPr>
          <w:rFonts w:ascii="Times New Roman" w:eastAsia="Calibri" w:hAnsi="Times New Roman" w:cs="Times New Roman"/>
          <w:sz w:val="32"/>
          <w:szCs w:val="32"/>
        </w:rPr>
        <w:t>Вы же мне потом расскажите, о чем он, что в нем главное, в каких местах вы улыбались.</w:t>
      </w:r>
    </w:p>
    <w:p w:rsidR="00A67A44" w:rsidRPr="00A67A44" w:rsidRDefault="00A67A44" w:rsidP="00A67A44">
      <w:pPr>
        <w:tabs>
          <w:tab w:val="left" w:pos="990"/>
        </w:tabs>
        <w:ind w:left="360"/>
        <w:rPr>
          <w:rFonts w:ascii="Calibri" w:eastAsia="Calibri" w:hAnsi="Calibri" w:cs="Times New Roman"/>
          <w:b/>
          <w:color w:val="FF0000"/>
          <w:sz w:val="52"/>
          <w:szCs w:val="52"/>
        </w:rPr>
      </w:pPr>
      <w:r w:rsidRPr="00A67A44">
        <w:rPr>
          <w:rFonts w:ascii="Calibri" w:eastAsia="Calibri" w:hAnsi="Calibri" w:cs="Times New Roman"/>
          <w:color w:val="FF0000"/>
          <w:sz w:val="52"/>
          <w:szCs w:val="52"/>
        </w:rPr>
        <w:t xml:space="preserve">               </w:t>
      </w:r>
      <w:r w:rsidRPr="00A67A44">
        <w:rPr>
          <w:rFonts w:ascii="Calibri" w:eastAsia="Calibri" w:hAnsi="Calibri" w:cs="Times New Roman"/>
          <w:b/>
          <w:color w:val="FF0000"/>
          <w:sz w:val="52"/>
          <w:szCs w:val="52"/>
        </w:rPr>
        <w:t>Что случилось?</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Солнце – говорят одно. А вот Димке показалось, что сегодня в небе – особенный диск – более яркий, забавный, заставляющий на все взглянуть </w:t>
      </w:r>
      <w:proofErr w:type="gramStart"/>
      <w:r w:rsidRPr="00A67A44">
        <w:rPr>
          <w:rFonts w:ascii="Times New Roman" w:eastAsia="Calibri" w:hAnsi="Times New Roman" w:cs="Times New Roman"/>
          <w:sz w:val="28"/>
          <w:szCs w:val="28"/>
        </w:rPr>
        <w:t>по</w:t>
      </w:r>
      <w:proofErr w:type="gramEnd"/>
      <w:r w:rsidRPr="00A67A44">
        <w:rPr>
          <w:rFonts w:ascii="Times New Roman" w:eastAsia="Calibri" w:hAnsi="Times New Roman" w:cs="Times New Roman"/>
          <w:sz w:val="28"/>
          <w:szCs w:val="28"/>
        </w:rPr>
        <w:t xml:space="preserve"> – другому.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lastRenderedPageBreak/>
        <w:t xml:space="preserve">Вчера он выбил портфель из руки Иринки: отскочил в сторону и завизжал от восторга. Сегодня же он девочке </w:t>
      </w:r>
      <w:proofErr w:type="gramStart"/>
      <w:r w:rsidRPr="00A67A44">
        <w:rPr>
          <w:rFonts w:ascii="Times New Roman" w:eastAsia="Calibri" w:hAnsi="Times New Roman" w:cs="Times New Roman"/>
          <w:sz w:val="28"/>
          <w:szCs w:val="28"/>
        </w:rPr>
        <w:t>по</w:t>
      </w:r>
      <w:proofErr w:type="gramEnd"/>
      <w:r w:rsidRPr="00A67A44">
        <w:rPr>
          <w:rFonts w:ascii="Times New Roman" w:eastAsia="Calibri" w:hAnsi="Times New Roman" w:cs="Times New Roman"/>
          <w:sz w:val="28"/>
          <w:szCs w:val="28"/>
        </w:rPr>
        <w:t xml:space="preserve"> – доброму улыбался. Притом так, что сразу было видно: эта улыбка – извинение </w:t>
      </w:r>
      <w:proofErr w:type="gramStart"/>
      <w:r w:rsidRPr="00A67A44">
        <w:rPr>
          <w:rFonts w:ascii="Times New Roman" w:eastAsia="Calibri" w:hAnsi="Times New Roman" w:cs="Times New Roman"/>
          <w:sz w:val="28"/>
          <w:szCs w:val="28"/>
        </w:rPr>
        <w:t>за</w:t>
      </w:r>
      <w:proofErr w:type="gramEnd"/>
      <w:r w:rsidRPr="00A67A44">
        <w:rPr>
          <w:rFonts w:ascii="Times New Roman" w:eastAsia="Calibri" w:hAnsi="Times New Roman" w:cs="Times New Roman"/>
          <w:sz w:val="28"/>
          <w:szCs w:val="28"/>
        </w:rPr>
        <w:t xml:space="preserve"> вчерашнее.</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Да это вчера! Еще сегодня утром Димка бросал в Фонтомаса – веселого бездомного пса – желудь за желудем. А сейчас друг человека с аппетитом пережевывал Димкин бутерброд с колбасой.</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Мимо проходила тетя Нина и мальчик впервые выпалил: - Здрасьте!</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Женщина от неожиданности отпрянула в сторону.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Заболел, что ли?</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Нет, мне, наоборот, очень хорошо!</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Через минуту Димка уже помогал завязывать шнурки шестилеткам. Утром шнурки завязали ему самому. При переходе   улицы мальчик посмотрел сначала налево, потом направо и сел на скамейку. Что же с ним происходит?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По небосклону не спеша проплывали облака. Одно облако сначала напоминало серую злую кошку, потом вдруг вытянулось и превратилось в рысь, готовящуюся к прыжку. Но не прошло и минуты, как на том же месте гордо смотрел вдаль стройный олень…</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Менялись не только облака. Менялся и сам Димка. Это он понял, когда увидел старушку, спешащую к автобусу. Она с трудом несла огромные сумки. Мальчик сорвался с места, подбежал к женщине, выхватил из ее рук ношу и устремился к остановке. Старушка участила шаг:</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Стой! Стой! Я пойду… Я расскажу…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-Да, просто так, не надо меня благодарить – весело ответил Димка и вскочил в дверь автобуса. За ним вошла старушка. Она отдышалась, проверила взглядом сумки и </w:t>
      </w:r>
      <w:proofErr w:type="gramStart"/>
      <w:r w:rsidRPr="00A67A44">
        <w:rPr>
          <w:rFonts w:ascii="Times New Roman" w:eastAsia="Calibri" w:hAnsi="Times New Roman" w:cs="Times New Roman"/>
          <w:sz w:val="28"/>
          <w:szCs w:val="28"/>
        </w:rPr>
        <w:t>уже</w:t>
      </w:r>
      <w:proofErr w:type="gramEnd"/>
      <w:r w:rsidRPr="00A67A44">
        <w:rPr>
          <w:rFonts w:ascii="Times New Roman" w:eastAsia="Calibri" w:hAnsi="Times New Roman" w:cs="Times New Roman"/>
          <w:sz w:val="28"/>
          <w:szCs w:val="28"/>
        </w:rPr>
        <w:t xml:space="preserve"> затем ласково посмотрела на мальчика: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Ну что у нас </w:t>
      </w:r>
      <w:proofErr w:type="gramStart"/>
      <w:r w:rsidRPr="00A67A44">
        <w:rPr>
          <w:rFonts w:ascii="Times New Roman" w:eastAsia="Calibri" w:hAnsi="Times New Roman" w:cs="Times New Roman"/>
          <w:sz w:val="28"/>
          <w:szCs w:val="28"/>
        </w:rPr>
        <w:t>за</w:t>
      </w:r>
      <w:proofErr w:type="gramEnd"/>
      <w:r w:rsidRPr="00A67A44">
        <w:rPr>
          <w:rFonts w:ascii="Times New Roman" w:eastAsia="Calibri" w:hAnsi="Times New Roman" w:cs="Times New Roman"/>
          <w:sz w:val="28"/>
          <w:szCs w:val="28"/>
        </w:rPr>
        <w:t xml:space="preserve"> вежливые дети!</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Через 10 минут мальчик вошел в квартиру, снял ботинки, ранец, без напоминания вымыл руки. Подошел к зеркалу. Перед ним стоял Дима, и не Дима.</w:t>
      </w:r>
    </w:p>
    <w:p w:rsidR="00A67A44" w:rsidRPr="00A67A44" w:rsidRDefault="00A67A44" w:rsidP="00A67A44">
      <w:pPr>
        <w:numPr>
          <w:ilvl w:val="0"/>
          <w:numId w:val="2"/>
        </w:numPr>
        <w:tabs>
          <w:tab w:val="left" w:pos="990"/>
        </w:tabs>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В каких местах рассказа вы улыбались и почему?</w:t>
      </w:r>
    </w:p>
    <w:p w:rsidR="00A67A44" w:rsidRPr="00A67A44" w:rsidRDefault="00A67A44" w:rsidP="00A67A44">
      <w:pPr>
        <w:numPr>
          <w:ilvl w:val="0"/>
          <w:numId w:val="2"/>
        </w:numPr>
        <w:tabs>
          <w:tab w:val="left" w:pos="990"/>
        </w:tabs>
        <w:contextualSpacing/>
        <w:rPr>
          <w:rFonts w:ascii="Times New Roman" w:eastAsia="Calibri" w:hAnsi="Times New Roman" w:cs="Times New Roman"/>
          <w:sz w:val="28"/>
          <w:szCs w:val="28"/>
        </w:rPr>
      </w:pPr>
      <w:r w:rsidRPr="00A67A44">
        <w:rPr>
          <w:rFonts w:ascii="Times New Roman" w:eastAsia="Calibri" w:hAnsi="Times New Roman" w:cs="Times New Roman"/>
          <w:sz w:val="28"/>
          <w:szCs w:val="28"/>
        </w:rPr>
        <w:t>Чему обязывает Кодекс «Орлят России» не только</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Димку, но и всех орлят.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sz w:val="28"/>
          <w:szCs w:val="28"/>
        </w:rPr>
        <w:lastRenderedPageBreak/>
        <w:t xml:space="preserve">Учитель. </w:t>
      </w:r>
      <w:r w:rsidRPr="00A67A44">
        <w:rPr>
          <w:rFonts w:ascii="Times New Roman" w:eastAsia="Calibri" w:hAnsi="Times New Roman" w:cs="Times New Roman"/>
          <w:sz w:val="28"/>
          <w:szCs w:val="28"/>
        </w:rPr>
        <w:t xml:space="preserve">Ребята, что, по – </w:t>
      </w:r>
      <w:proofErr w:type="gramStart"/>
      <w:r w:rsidRPr="00A67A44">
        <w:rPr>
          <w:rFonts w:ascii="Times New Roman" w:eastAsia="Calibri" w:hAnsi="Times New Roman" w:cs="Times New Roman"/>
          <w:sz w:val="28"/>
          <w:szCs w:val="28"/>
        </w:rPr>
        <w:t>вашему</w:t>
      </w:r>
      <w:proofErr w:type="gramEnd"/>
      <w:r w:rsidRPr="00A67A44">
        <w:rPr>
          <w:rFonts w:ascii="Times New Roman" w:eastAsia="Calibri" w:hAnsi="Times New Roman" w:cs="Times New Roman"/>
          <w:sz w:val="28"/>
          <w:szCs w:val="28"/>
        </w:rPr>
        <w:t>, необходимо для появления доброй, здоровой улыбки?                                                                                                                                                                      (Веселый случай, хорошее настроение). Что же вызывает хорошее настроение? (Песня, танец и игра).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Когда мы слушаем хорошую веселую песню, волей – </w:t>
      </w:r>
      <w:proofErr w:type="gramStart"/>
      <w:r w:rsidRPr="00A67A44">
        <w:rPr>
          <w:rFonts w:ascii="Times New Roman" w:eastAsia="Calibri" w:hAnsi="Times New Roman" w:cs="Times New Roman"/>
          <w:sz w:val="28"/>
          <w:szCs w:val="28"/>
        </w:rPr>
        <w:t>не волей</w:t>
      </w:r>
      <w:proofErr w:type="gramEnd"/>
      <w:r w:rsidRPr="00A67A44">
        <w:rPr>
          <w:rFonts w:ascii="Times New Roman" w:eastAsia="Calibri" w:hAnsi="Times New Roman" w:cs="Times New Roman"/>
          <w:sz w:val="28"/>
          <w:szCs w:val="28"/>
        </w:rPr>
        <w:t xml:space="preserve"> у нас на лице появляется…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FF0000"/>
          <w:sz w:val="28"/>
          <w:szCs w:val="28"/>
        </w:rPr>
        <w:t>Ребята:</w:t>
      </w:r>
      <w:r w:rsidRPr="00A67A44">
        <w:rPr>
          <w:rFonts w:ascii="Times New Roman" w:eastAsia="Calibri" w:hAnsi="Times New Roman" w:cs="Times New Roman"/>
          <w:sz w:val="28"/>
          <w:szCs w:val="28"/>
        </w:rPr>
        <w:t xml:space="preserve"> Улыбка.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Учитель:</w:t>
      </w:r>
      <w:r w:rsidRPr="00A67A44">
        <w:rPr>
          <w:rFonts w:ascii="Times New Roman" w:eastAsia="Calibri" w:hAnsi="Times New Roman" w:cs="Times New Roman"/>
          <w:sz w:val="28"/>
          <w:szCs w:val="28"/>
        </w:rPr>
        <w:t xml:space="preserve"> Конечно! А если играем в интересную игру?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FF0000"/>
          <w:sz w:val="28"/>
          <w:szCs w:val="28"/>
        </w:rPr>
        <w:t>Ребята</w:t>
      </w:r>
      <w:r w:rsidRPr="00A67A44">
        <w:rPr>
          <w:rFonts w:ascii="Times New Roman" w:eastAsia="Calibri" w:hAnsi="Times New Roman" w:cs="Times New Roman"/>
          <w:b/>
          <w:i/>
          <w:sz w:val="28"/>
          <w:szCs w:val="28"/>
        </w:rPr>
        <w:t>:</w:t>
      </w:r>
      <w:r w:rsidRPr="00A67A44">
        <w:rPr>
          <w:rFonts w:ascii="Times New Roman" w:eastAsia="Calibri" w:hAnsi="Times New Roman" w:cs="Times New Roman"/>
          <w:sz w:val="28"/>
          <w:szCs w:val="28"/>
        </w:rPr>
        <w:t xml:space="preserve"> Тоже улыбка!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Учитель</w:t>
      </w:r>
      <w:r w:rsidRPr="00A67A44">
        <w:rPr>
          <w:rFonts w:ascii="Times New Roman" w:eastAsia="Calibri" w:hAnsi="Times New Roman" w:cs="Times New Roman"/>
          <w:b/>
          <w:i/>
          <w:sz w:val="28"/>
          <w:szCs w:val="28"/>
        </w:rPr>
        <w:t>:</w:t>
      </w:r>
      <w:r w:rsidRPr="00A67A44">
        <w:rPr>
          <w:rFonts w:ascii="Times New Roman" w:eastAsia="Calibri" w:hAnsi="Times New Roman" w:cs="Times New Roman"/>
          <w:i/>
          <w:sz w:val="28"/>
          <w:szCs w:val="28"/>
        </w:rPr>
        <w:t xml:space="preserve"> </w:t>
      </w:r>
      <w:r w:rsidRPr="00A67A44">
        <w:rPr>
          <w:rFonts w:ascii="Times New Roman" w:eastAsia="Calibri" w:hAnsi="Times New Roman" w:cs="Times New Roman"/>
          <w:sz w:val="28"/>
          <w:szCs w:val="28"/>
        </w:rPr>
        <w:t>Правильно! Но возможно ли все сразу: песня, танец, игра? Попробуем?</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sz w:val="28"/>
          <w:szCs w:val="28"/>
        </w:rPr>
        <w:t>Ребята:</w:t>
      </w:r>
      <w:r w:rsidRPr="00A67A44">
        <w:rPr>
          <w:rFonts w:ascii="Times New Roman" w:eastAsia="Calibri" w:hAnsi="Times New Roman" w:cs="Times New Roman"/>
          <w:sz w:val="28"/>
          <w:szCs w:val="28"/>
        </w:rPr>
        <w:t xml:space="preserve"> Да! Все!!! Будем!</w:t>
      </w:r>
    </w:p>
    <w:p w:rsidR="00A67A44" w:rsidRPr="00A67A44" w:rsidRDefault="00A67A44" w:rsidP="00A67A44">
      <w:pPr>
        <w:tabs>
          <w:tab w:val="left" w:pos="990"/>
        </w:tabs>
        <w:rPr>
          <w:rFonts w:ascii="Times New Roman" w:eastAsia="Calibri" w:hAnsi="Times New Roman" w:cs="Times New Roman"/>
          <w:sz w:val="28"/>
          <w:szCs w:val="28"/>
        </w:rPr>
      </w:pPr>
      <w:proofErr w:type="gramStart"/>
      <w:r w:rsidRPr="00A67A44">
        <w:rPr>
          <w:rFonts w:ascii="Times New Roman" w:eastAsia="Calibri" w:hAnsi="Times New Roman" w:cs="Times New Roman"/>
          <w:sz w:val="28"/>
          <w:szCs w:val="28"/>
        </w:rPr>
        <w:t>(Включается веселая динамическая пес</w:t>
      </w:r>
      <w:r w:rsidR="00FC73AE" w:rsidRPr="00FC73AE">
        <w:rPr>
          <w:rFonts w:ascii="Times New Roman" w:eastAsia="Calibri" w:hAnsi="Times New Roman" w:cs="Times New Roman"/>
          <w:sz w:val="28"/>
          <w:szCs w:val="28"/>
        </w:rPr>
        <w:t>ня.</w:t>
      </w:r>
      <w:proofErr w:type="gramEnd"/>
      <w:r w:rsidR="00FC73AE" w:rsidRPr="00FC73AE">
        <w:rPr>
          <w:rFonts w:ascii="Times New Roman" w:eastAsia="Calibri" w:hAnsi="Times New Roman" w:cs="Times New Roman"/>
          <w:sz w:val="28"/>
          <w:szCs w:val="28"/>
        </w:rPr>
        <w:t xml:space="preserve"> </w:t>
      </w:r>
      <w:proofErr w:type="gramStart"/>
      <w:r w:rsidR="00FC73AE" w:rsidRPr="00FC73AE">
        <w:rPr>
          <w:rFonts w:ascii="Times New Roman" w:eastAsia="Calibri" w:hAnsi="Times New Roman" w:cs="Times New Roman"/>
          <w:sz w:val="28"/>
          <w:szCs w:val="28"/>
        </w:rPr>
        <w:t xml:space="preserve">Ребята встают, образуя круг </w:t>
      </w:r>
      <w:r w:rsidRPr="00A67A44">
        <w:rPr>
          <w:rFonts w:ascii="Times New Roman" w:eastAsia="Calibri" w:hAnsi="Times New Roman" w:cs="Times New Roman"/>
          <w:sz w:val="28"/>
          <w:szCs w:val="28"/>
        </w:rPr>
        <w:t xml:space="preserve"> и танцуют все). </w:t>
      </w:r>
      <w:proofErr w:type="gramEnd"/>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sz w:val="28"/>
          <w:szCs w:val="28"/>
        </w:rPr>
        <w:t>Учитель:</w:t>
      </w:r>
      <w:r w:rsidRPr="00A67A44">
        <w:rPr>
          <w:rFonts w:ascii="Times New Roman" w:eastAsia="Calibri" w:hAnsi="Times New Roman" w:cs="Times New Roman"/>
          <w:sz w:val="28"/>
          <w:szCs w:val="28"/>
        </w:rPr>
        <w:t xml:space="preserve"> Молодцы! Песня, танец, улыбка у нас уже имеются. К ним   осталось   добавить, что?</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FF0000"/>
          <w:sz w:val="28"/>
          <w:szCs w:val="28"/>
        </w:rPr>
        <w:t>Ребята</w:t>
      </w:r>
      <w:r w:rsidRPr="00A67A44">
        <w:rPr>
          <w:rFonts w:ascii="Times New Roman" w:eastAsia="Calibri" w:hAnsi="Times New Roman" w:cs="Times New Roman"/>
          <w:b/>
          <w:i/>
          <w:sz w:val="28"/>
          <w:szCs w:val="28"/>
        </w:rPr>
        <w:t>:</w:t>
      </w:r>
      <w:r w:rsidRPr="00A67A44">
        <w:rPr>
          <w:rFonts w:ascii="Times New Roman" w:eastAsia="Calibri" w:hAnsi="Times New Roman" w:cs="Times New Roman"/>
          <w:sz w:val="28"/>
          <w:szCs w:val="28"/>
        </w:rPr>
        <w:t xml:space="preserve"> Игру! (остановив на минуту музыку, учитель объясняет детям игру «</w:t>
      </w:r>
      <w:proofErr w:type="spellStart"/>
      <w:r w:rsidRPr="00A67A44">
        <w:rPr>
          <w:rFonts w:ascii="Times New Roman" w:eastAsia="Calibri" w:hAnsi="Times New Roman" w:cs="Times New Roman"/>
          <w:sz w:val="28"/>
          <w:szCs w:val="28"/>
        </w:rPr>
        <w:t>Сантик</w:t>
      </w:r>
      <w:proofErr w:type="spellEnd"/>
      <w:r w:rsidRPr="00A67A44">
        <w:rPr>
          <w:rFonts w:ascii="Times New Roman" w:eastAsia="Calibri" w:hAnsi="Times New Roman" w:cs="Times New Roman"/>
          <w:sz w:val="28"/>
          <w:szCs w:val="28"/>
        </w:rPr>
        <w:t xml:space="preserve"> – фантик» с танцевальными движениями).</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(Тот, кто видит, отходит от ребят и отворачивается. Ребята встают в круг, и одного из них назначают ведущим. Дети повторяют за ним постоянно меняющиеся движения. При этом ребята стараются не смотреть на ведущего, чтобы не выдать его. Если ведущего поймали, он становится водящим. Продолжительность игры 5-10 минут).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Учитель:</w:t>
      </w:r>
      <w:r w:rsidRPr="00A67A44">
        <w:rPr>
          <w:rFonts w:ascii="Times New Roman" w:eastAsia="Calibri" w:hAnsi="Times New Roman" w:cs="Times New Roman"/>
          <w:sz w:val="28"/>
          <w:szCs w:val="28"/>
        </w:rPr>
        <w:t xml:space="preserve"> Улыбка и смех ходят рядом. Кому – то мы приветливо улыбаемся, а над кем – то и чем – то и смеемся. Над кем же и чем же мы смеемся?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color w:val="FF0000"/>
          <w:sz w:val="28"/>
          <w:szCs w:val="28"/>
        </w:rPr>
        <w:t xml:space="preserve">Ребята: </w:t>
      </w:r>
      <w:r w:rsidRPr="00A67A44">
        <w:rPr>
          <w:rFonts w:ascii="Times New Roman" w:eastAsia="Calibri" w:hAnsi="Times New Roman" w:cs="Times New Roman"/>
          <w:sz w:val="28"/>
          <w:szCs w:val="28"/>
        </w:rPr>
        <w:t xml:space="preserve">Над лентяями, врунами, грубиянами, жадинами. </w:t>
      </w:r>
    </w:p>
    <w:p w:rsidR="00A67A44" w:rsidRPr="00A67A44" w:rsidRDefault="00A67A44" w:rsidP="00A67A44">
      <w:pPr>
        <w:tabs>
          <w:tab w:val="left" w:pos="990"/>
        </w:tabs>
        <w:rPr>
          <w:rFonts w:ascii="Calibri" w:eastAsia="Calibri" w:hAnsi="Calibri" w:cs="Times New Roman"/>
          <w:sz w:val="32"/>
          <w:szCs w:val="32"/>
        </w:rPr>
      </w:pPr>
      <w:r w:rsidRPr="00A67A44">
        <w:rPr>
          <w:rFonts w:ascii="Times New Roman" w:eastAsia="Calibri" w:hAnsi="Times New Roman" w:cs="Times New Roman"/>
          <w:sz w:val="28"/>
          <w:szCs w:val="28"/>
        </w:rPr>
        <w:t>Совершенно верно. Сейчас я вам прочитаю рассказ, в котором мы над кем – то посмеемся. Да вы мне потом сами скажите об этом</w:t>
      </w:r>
      <w:r w:rsidRPr="00A67A44">
        <w:rPr>
          <w:rFonts w:ascii="Calibri" w:eastAsia="Calibri" w:hAnsi="Calibri" w:cs="Times New Roman"/>
          <w:sz w:val="32"/>
          <w:szCs w:val="32"/>
        </w:rPr>
        <w:t>.</w:t>
      </w:r>
    </w:p>
    <w:p w:rsidR="00A67A44" w:rsidRPr="00A67A44" w:rsidRDefault="00A67A44" w:rsidP="00A67A44">
      <w:pPr>
        <w:tabs>
          <w:tab w:val="left" w:pos="990"/>
        </w:tabs>
        <w:rPr>
          <w:rFonts w:ascii="Calibri" w:eastAsia="Calibri" w:hAnsi="Calibri" w:cs="Times New Roman"/>
          <w:b/>
          <w:color w:val="FF0000"/>
          <w:sz w:val="56"/>
          <w:szCs w:val="56"/>
        </w:rPr>
      </w:pPr>
      <w:r w:rsidRPr="00A67A44">
        <w:rPr>
          <w:rFonts w:ascii="Calibri" w:eastAsia="Calibri" w:hAnsi="Calibri" w:cs="Times New Roman"/>
          <w:color w:val="FF0000"/>
          <w:sz w:val="56"/>
          <w:szCs w:val="56"/>
        </w:rPr>
        <w:t xml:space="preserve">       </w:t>
      </w:r>
      <w:r w:rsidRPr="00A67A44">
        <w:rPr>
          <w:rFonts w:ascii="Calibri" w:eastAsia="Calibri" w:hAnsi="Calibri" w:cs="Times New Roman"/>
          <w:b/>
          <w:color w:val="FF0000"/>
          <w:sz w:val="56"/>
          <w:szCs w:val="56"/>
        </w:rPr>
        <w:t>Про Толю, конфеты и волков.</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-Девочки, у вас йода нет?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lastRenderedPageBreak/>
        <w:t>- Нет, а тебе зачем?</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Толик скромно опустил голову: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-Сейчас 2 пятиклассника к малышу </w:t>
      </w:r>
      <w:proofErr w:type="gramStart"/>
      <w:r w:rsidRPr="00A67A44">
        <w:rPr>
          <w:rFonts w:ascii="Times New Roman" w:eastAsia="Calibri" w:hAnsi="Times New Roman" w:cs="Times New Roman"/>
          <w:sz w:val="28"/>
          <w:szCs w:val="28"/>
        </w:rPr>
        <w:t>приставали</w:t>
      </w:r>
      <w:proofErr w:type="gramEnd"/>
      <w:r w:rsidRPr="00A67A44">
        <w:rPr>
          <w:rFonts w:ascii="Times New Roman" w:eastAsia="Calibri" w:hAnsi="Times New Roman" w:cs="Times New Roman"/>
          <w:sz w:val="28"/>
          <w:szCs w:val="28"/>
        </w:rPr>
        <w:t xml:space="preserve"> хотели книжку отнять. Я одному – раз, другому – два, третьему – три… и палец ушиб.</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Девочки удивительно переглянулись:</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Но ведь их было двое, а ты третьему…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-Потом еще один подбежал. Но это мелочи. Главное - я одного через бедро, другого через колено, третьему под дых, четвертому в нос…</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Откуда же четвертый взялся? – перебила его Света.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А… это брат первого мимо проходил, семиклассник, ну, я и ему.</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Таня прижала маленькие ручки к щекам:</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И тебе не жалко их было?</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А чего их жалеть хулиганов и трусов? Ведь ко мне не один подошел, а сразу пятеро.</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Как пятеро? Четверо было… - улыбнулась Света.</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Ну да… потом друг второго увидел, как я их отделываю, тоже подбежал: а у него собака – бык! Думал, что я испугаюсь, а я собаку за шею приподнял и в кусты забросил: чего ее бояться? Да я на волков с палкой ходил:</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Дети открыли рты:</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-Да, да! Брал с собой кулек конфет и шел в дремучий лес. Волки вышли голодные, штук пять, окружили меня, сидят и думают, кому   что достанется. А я бросаю им конфеты. Конфеты ведь вкуснее, чем я. Волки набрасываются на конфеты. Но всем не хватает, их же штук 50!</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Пять… - нерешительно поправила Таня.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Пять – это сначала. Потом прибежали родственники, друзья… Короче, их 50, а я один! Конфет, конечно, всем не хватило, волки стали ссориться, ругаться, кусаться, друг друга бросаться…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Ну, а ты? – Светина улыбка становится все шире.</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-Светина улыбка становится все шире.</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lastRenderedPageBreak/>
        <w:t>- Я хожу и палкой их, палкой! 10 минут – 100 шкур! Вызываю по телефону машину, отправляю все на фабрику. Потом, конечно, премия.</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Учитель</w:t>
      </w:r>
      <w:r w:rsidRPr="00A67A44">
        <w:rPr>
          <w:rFonts w:ascii="Times New Roman" w:eastAsia="Calibri" w:hAnsi="Times New Roman" w:cs="Times New Roman"/>
          <w:b/>
          <w:i/>
          <w:sz w:val="28"/>
          <w:szCs w:val="28"/>
        </w:rPr>
        <w:t xml:space="preserve">: </w:t>
      </w:r>
      <w:r w:rsidRPr="00A67A44">
        <w:rPr>
          <w:rFonts w:ascii="Times New Roman" w:eastAsia="Calibri" w:hAnsi="Times New Roman" w:cs="Times New Roman"/>
          <w:sz w:val="28"/>
          <w:szCs w:val="28"/>
        </w:rPr>
        <w:t>Так над кем же и чем же мы смеемся в этом рассказе? (ответы ребят).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А можно ли смеяться над людьми худыми, полными, в очках, с веснушками, больными? (Учащиеся отвечают).</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Вы правы, ребята, нельзя. Ведь главное, чтобы у человека было доброе сердце, чтобы он был трудолюбив, честен, имел силу воли.</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А худоба, полнота, очки, веснушки – это лишь внешний облик человека. Если заниматься спортом, можно исправить недостатки фигуры. Но ведь среди и вас, к сожалению, есть немало любителей подразнить кого-то, обидеть. Как же бороться с такими дразнилками?</w:t>
      </w:r>
    </w:p>
    <w:p w:rsidR="00A67A44" w:rsidRPr="00A67A44" w:rsidRDefault="00A67A44" w:rsidP="00A67A44">
      <w:pPr>
        <w:tabs>
          <w:tab w:val="left" w:pos="990"/>
        </w:tabs>
        <w:rPr>
          <w:rFonts w:ascii="Times New Roman" w:eastAsia="Calibri" w:hAnsi="Times New Roman" w:cs="Times New Roman"/>
          <w:sz w:val="28"/>
          <w:szCs w:val="28"/>
        </w:rPr>
      </w:pPr>
      <w:r w:rsidRPr="00A67A44">
        <w:rPr>
          <w:rFonts w:ascii="Times New Roman" w:eastAsia="Calibri" w:hAnsi="Times New Roman" w:cs="Times New Roman"/>
          <w:sz w:val="28"/>
          <w:szCs w:val="28"/>
        </w:rPr>
        <w:t>Хотите посмотреть сценку, из которой вы сможете понять, что является гла</w:t>
      </w:r>
      <w:r w:rsidR="00FC73AE">
        <w:rPr>
          <w:rFonts w:ascii="Times New Roman" w:eastAsia="Calibri" w:hAnsi="Times New Roman" w:cs="Times New Roman"/>
          <w:sz w:val="28"/>
          <w:szCs w:val="28"/>
        </w:rPr>
        <w:t>вным оружием против любителей дразнить</w:t>
      </w:r>
      <w:r w:rsidRPr="00A67A44">
        <w:rPr>
          <w:rFonts w:ascii="Times New Roman" w:eastAsia="Calibri" w:hAnsi="Times New Roman" w:cs="Times New Roman"/>
          <w:sz w:val="28"/>
          <w:szCs w:val="28"/>
        </w:rPr>
        <w:t>? Послушайте.</w:t>
      </w:r>
    </w:p>
    <w:p w:rsidR="00A67A44" w:rsidRPr="00A67A44" w:rsidRDefault="00A67A44" w:rsidP="00A67A44">
      <w:pPr>
        <w:tabs>
          <w:tab w:val="left" w:pos="990"/>
        </w:tabs>
        <w:rPr>
          <w:rFonts w:ascii="Times New Roman" w:eastAsia="Calibri" w:hAnsi="Times New Roman" w:cs="Times New Roman"/>
          <w:color w:val="C00000"/>
          <w:sz w:val="52"/>
          <w:szCs w:val="52"/>
        </w:rPr>
      </w:pPr>
      <w:r w:rsidRPr="00A67A44">
        <w:rPr>
          <w:rFonts w:ascii="Calibri" w:eastAsia="Calibri" w:hAnsi="Calibri" w:cs="Times New Roman"/>
          <w:sz w:val="32"/>
          <w:szCs w:val="32"/>
        </w:rPr>
        <w:t xml:space="preserve">                                           </w:t>
      </w:r>
      <w:r w:rsidRPr="00A67A44">
        <w:rPr>
          <w:rFonts w:ascii="Times New Roman" w:eastAsia="Calibri" w:hAnsi="Times New Roman" w:cs="Times New Roman"/>
          <w:b/>
          <w:i/>
          <w:color w:val="C00000"/>
          <w:sz w:val="52"/>
          <w:szCs w:val="52"/>
        </w:rPr>
        <w:t>Дразнилка</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Усердно Саша всех дразнил,</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Отпора он не находил.</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Но вот однажды так случилось,</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Что Саше больше не дразнилось.</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 Раздается  звонок</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 xml:space="preserve">с урока. Через сцену проходят мальчики и девочки – они беседуют. За ними   плетется Саша. Он останавливается, зевает, смотрит по сторонам, чешет затылок. Вдруг,  на его лице появляется злая </w:t>
      </w:r>
      <w:proofErr w:type="gramStart"/>
      <w:r w:rsidRPr="00A67A44">
        <w:rPr>
          <w:rFonts w:ascii="Times New Roman" w:eastAsia="Calibri" w:hAnsi="Times New Roman" w:cs="Times New Roman"/>
          <w:sz w:val="28"/>
          <w:szCs w:val="28"/>
        </w:rPr>
        <w:t>улыбка</w:t>
      </w:r>
      <w:proofErr w:type="gramEnd"/>
      <w:r w:rsidRPr="00A67A44">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ab/>
        <w:t>и он увидел высокую и стройную девочку).</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C00000"/>
          <w:sz w:val="28"/>
          <w:szCs w:val="28"/>
        </w:rPr>
        <w:t>Саша</w:t>
      </w:r>
      <w:r w:rsidRPr="00A67A44">
        <w:rPr>
          <w:rFonts w:ascii="Times New Roman" w:eastAsia="Calibri" w:hAnsi="Times New Roman" w:cs="Times New Roman"/>
          <w:sz w:val="28"/>
          <w:szCs w:val="28"/>
        </w:rPr>
        <w:t>: Длинноногая, длинноногая!</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Девочка</w:t>
      </w:r>
      <w:r w:rsidRPr="00A67A44">
        <w:rPr>
          <w:rFonts w:ascii="Times New Roman" w:eastAsia="Calibri" w:hAnsi="Times New Roman" w:cs="Times New Roman"/>
          <w:b/>
          <w:i/>
          <w:sz w:val="28"/>
          <w:szCs w:val="28"/>
        </w:rPr>
        <w:t>:</w:t>
      </w:r>
      <w:r w:rsidRPr="00A67A44">
        <w:rPr>
          <w:rFonts w:ascii="Times New Roman" w:eastAsia="Calibri" w:hAnsi="Times New Roman" w:cs="Times New Roman"/>
          <w:sz w:val="28"/>
          <w:szCs w:val="28"/>
        </w:rPr>
        <w:t xml:space="preserve"> Никакая я не длинноногая.</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Саша: </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Длинноногая! (кривляется и ходит вокруг нее на цыпочках). Длинноногая!</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Девочка,  плача убегает со сцены.</w:t>
      </w:r>
      <w:proofErr w:type="gramEnd"/>
      <w:r>
        <w:rPr>
          <w:rFonts w:ascii="Times New Roman" w:eastAsia="Calibri" w:hAnsi="Times New Roman" w:cs="Times New Roman"/>
          <w:sz w:val="28"/>
          <w:szCs w:val="28"/>
        </w:rPr>
        <w:t xml:space="preserve"> Но Саша </w:t>
      </w:r>
      <w:r w:rsidRPr="00A67A44">
        <w:rPr>
          <w:rFonts w:ascii="Times New Roman" w:eastAsia="Calibri" w:hAnsi="Times New Roman" w:cs="Times New Roman"/>
          <w:sz w:val="28"/>
          <w:szCs w:val="28"/>
        </w:rPr>
        <w:t xml:space="preserve">бежит </w:t>
      </w:r>
      <w:r>
        <w:rPr>
          <w:rFonts w:ascii="Times New Roman" w:eastAsia="Calibri" w:hAnsi="Times New Roman" w:cs="Times New Roman"/>
          <w:sz w:val="28"/>
          <w:szCs w:val="28"/>
        </w:rPr>
        <w:t>за ней. продолжая дразнить, а   ему</w:t>
      </w:r>
      <w:r w:rsidRPr="00A67A44">
        <w:rPr>
          <w:rFonts w:ascii="Times New Roman" w:eastAsia="Calibri" w:hAnsi="Times New Roman" w:cs="Times New Roman"/>
          <w:sz w:val="28"/>
          <w:szCs w:val="28"/>
        </w:rPr>
        <w:t xml:space="preserve"> навстречу </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 xml:space="preserve">мальчик). </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 xml:space="preserve">Конопатый!  (Мальчик от неожиданности останавливается). Конопатый, </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 xml:space="preserve">конопатый, весь веснушками </w:t>
      </w:r>
      <w:r>
        <w:rPr>
          <w:rFonts w:ascii="Times New Roman" w:eastAsia="Calibri" w:hAnsi="Times New Roman" w:cs="Times New Roman"/>
          <w:sz w:val="28"/>
          <w:szCs w:val="28"/>
        </w:rPr>
        <w:t>богатый: ( М</w:t>
      </w:r>
      <w:r w:rsidRPr="00A67A44">
        <w:rPr>
          <w:rFonts w:ascii="Times New Roman" w:eastAsia="Calibri" w:hAnsi="Times New Roman" w:cs="Times New Roman"/>
          <w:sz w:val="28"/>
          <w:szCs w:val="28"/>
        </w:rPr>
        <w:t xml:space="preserve">альчик, </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сжимая кулаки, наступает на обидчика. Саша убегает. Появляет</w:t>
      </w:r>
      <w:r>
        <w:rPr>
          <w:rFonts w:ascii="Times New Roman" w:eastAsia="Calibri" w:hAnsi="Times New Roman" w:cs="Times New Roman"/>
          <w:sz w:val="28"/>
          <w:szCs w:val="28"/>
        </w:rPr>
        <w:t>ся  девочка с книгой в руках.</w:t>
      </w:r>
      <w:proofErr w:type="gramStart"/>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w:t>
      </w:r>
      <w:proofErr w:type="gramEnd"/>
      <w:r w:rsidRPr="00A67A44">
        <w:rPr>
          <w:rFonts w:ascii="Times New Roman" w:eastAsia="Calibri" w:hAnsi="Times New Roman" w:cs="Times New Roman"/>
          <w:sz w:val="28"/>
          <w:szCs w:val="28"/>
        </w:rPr>
        <w:t>. Рыжая, рыжая, рыжая!</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FF0000"/>
          <w:sz w:val="28"/>
          <w:szCs w:val="28"/>
        </w:rPr>
        <w:t>Девочка</w:t>
      </w:r>
      <w:proofErr w:type="gramStart"/>
      <w:r w:rsidRPr="00A67A44">
        <w:rPr>
          <w:rFonts w:ascii="Times New Roman" w:eastAsia="Calibri" w:hAnsi="Times New Roman" w:cs="Times New Roman"/>
          <w:b/>
          <w:i/>
          <w:sz w:val="28"/>
          <w:szCs w:val="28"/>
        </w:rPr>
        <w:t>:</w:t>
      </w:r>
      <w:r w:rsidRPr="00A67A44">
        <w:rPr>
          <w:rFonts w:ascii="Times New Roman" w:eastAsia="Calibri" w:hAnsi="Times New Roman" w:cs="Times New Roman"/>
          <w:sz w:val="28"/>
          <w:szCs w:val="28"/>
        </w:rPr>
        <w:t>(</w:t>
      </w:r>
      <w:proofErr w:type="gramEnd"/>
      <w:r w:rsidRPr="00A67A44">
        <w:rPr>
          <w:rFonts w:ascii="Times New Roman" w:eastAsia="Calibri" w:hAnsi="Times New Roman" w:cs="Times New Roman"/>
          <w:sz w:val="28"/>
          <w:szCs w:val="28"/>
        </w:rPr>
        <w:t>невозмутимо) Не рыжая, а блондинка. Кто – то шатен, кто –то брюнет, а кто – то блондин</w:t>
      </w:r>
      <w:proofErr w:type="gramStart"/>
      <w:r w:rsidRPr="00A67A44">
        <w:rPr>
          <w:rFonts w:ascii="Times New Roman" w:eastAsia="Calibri" w:hAnsi="Times New Roman" w:cs="Times New Roman"/>
          <w:sz w:val="28"/>
          <w:szCs w:val="28"/>
        </w:rPr>
        <w:t xml:space="preserve"> …Д</w:t>
      </w:r>
      <w:proofErr w:type="gramEnd"/>
      <w:r w:rsidRPr="00A67A44">
        <w:rPr>
          <w:rFonts w:ascii="Times New Roman" w:eastAsia="Calibri" w:hAnsi="Times New Roman" w:cs="Times New Roman"/>
          <w:sz w:val="28"/>
          <w:szCs w:val="28"/>
        </w:rPr>
        <w:t>а и рыжая – ничего страшного (продолжает читать).</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Саша</w:t>
      </w:r>
      <w:proofErr w:type="gramStart"/>
      <w:r w:rsidRPr="00A67A44">
        <w:rPr>
          <w:rFonts w:ascii="Times New Roman" w:eastAsia="Calibri" w:hAnsi="Times New Roman" w:cs="Times New Roman"/>
          <w:b/>
          <w:i/>
          <w:sz w:val="28"/>
          <w:szCs w:val="28"/>
        </w:rPr>
        <w:t>:</w:t>
      </w:r>
      <w:r w:rsidRPr="00A67A44">
        <w:rPr>
          <w:rFonts w:ascii="Times New Roman" w:eastAsia="Calibri" w:hAnsi="Times New Roman" w:cs="Times New Roman"/>
          <w:sz w:val="28"/>
          <w:szCs w:val="28"/>
        </w:rPr>
        <w:t>(</w:t>
      </w:r>
      <w:proofErr w:type="gramEnd"/>
      <w:r w:rsidRPr="00A67A44">
        <w:rPr>
          <w:rFonts w:ascii="Times New Roman" w:eastAsia="Calibri" w:hAnsi="Times New Roman" w:cs="Times New Roman"/>
          <w:sz w:val="28"/>
          <w:szCs w:val="28"/>
        </w:rPr>
        <w:t>волнуюсь) Рыжая! (девочка не обращает внимания). Рыжая! (она читает) Рыжая! (никакого внимания) Рыжая!!</w:t>
      </w:r>
      <w:proofErr w:type="gramStart"/>
      <w:r w:rsidRPr="00A67A44">
        <w:rPr>
          <w:rFonts w:ascii="Times New Roman" w:eastAsia="Calibri" w:hAnsi="Times New Roman" w:cs="Times New Roman"/>
          <w:sz w:val="28"/>
          <w:szCs w:val="28"/>
        </w:rPr>
        <w:t>!А</w:t>
      </w:r>
      <w:proofErr w:type="gramEnd"/>
      <w:r w:rsidRPr="00A67A44">
        <w:rPr>
          <w:rFonts w:ascii="Times New Roman" w:eastAsia="Calibri" w:hAnsi="Times New Roman" w:cs="Times New Roman"/>
          <w:sz w:val="28"/>
          <w:szCs w:val="28"/>
        </w:rPr>
        <w:t>-а-а! Сашу закачало. Кричит. (На крики   входят</w:t>
      </w:r>
      <w:r>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t xml:space="preserve">  оскорбленные  ребята.  Саша  собирает последние силы</w:t>
      </w:r>
      <w:proofErr w:type="gramStart"/>
      <w:r w:rsidRPr="00A67A44">
        <w:rPr>
          <w:rFonts w:ascii="Times New Roman" w:eastAsia="Calibri" w:hAnsi="Times New Roman" w:cs="Times New Roman"/>
          <w:sz w:val="28"/>
          <w:szCs w:val="28"/>
        </w:rPr>
        <w:t xml:space="preserve"> ,</w:t>
      </w:r>
      <w:proofErr w:type="gramEnd"/>
      <w:r w:rsidRPr="00A67A44">
        <w:rPr>
          <w:rFonts w:ascii="Times New Roman" w:eastAsia="Calibri" w:hAnsi="Times New Roman" w:cs="Times New Roman"/>
          <w:sz w:val="28"/>
          <w:szCs w:val="28"/>
        </w:rPr>
        <w:t xml:space="preserve"> </w:t>
      </w:r>
      <w:r w:rsidRPr="00A67A44">
        <w:rPr>
          <w:rFonts w:ascii="Times New Roman" w:eastAsia="Calibri" w:hAnsi="Times New Roman" w:cs="Times New Roman"/>
          <w:sz w:val="28"/>
          <w:szCs w:val="28"/>
        </w:rPr>
        <w:lastRenderedPageBreak/>
        <w:t>кричит ей на   ухо.)  Рыжая!   (Девочка  улыбается  и  Саша не выдерживает и падает на  руки  ребят. ( Все  ахают).</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0070C0"/>
          <w:sz w:val="28"/>
          <w:szCs w:val="28"/>
        </w:rPr>
        <w:t>Мальчик</w:t>
      </w:r>
      <w:proofErr w:type="gramStart"/>
      <w:r w:rsidRPr="00A67A44">
        <w:rPr>
          <w:rFonts w:ascii="Times New Roman" w:eastAsia="Calibri" w:hAnsi="Times New Roman" w:cs="Times New Roman"/>
          <w:b/>
          <w:i/>
          <w:color w:val="0070C0"/>
          <w:sz w:val="28"/>
          <w:szCs w:val="28"/>
        </w:rPr>
        <w:t>:</w:t>
      </w:r>
      <w:r w:rsidRPr="00A67A44">
        <w:rPr>
          <w:rFonts w:ascii="Times New Roman" w:eastAsia="Calibri" w:hAnsi="Times New Roman" w:cs="Times New Roman"/>
          <w:color w:val="0070C0"/>
          <w:sz w:val="28"/>
          <w:szCs w:val="28"/>
        </w:rPr>
        <w:t>(</w:t>
      </w:r>
      <w:proofErr w:type="gramEnd"/>
      <w:r w:rsidRPr="00A67A44">
        <w:rPr>
          <w:rFonts w:ascii="Times New Roman" w:eastAsia="Calibri" w:hAnsi="Times New Roman" w:cs="Times New Roman"/>
          <w:sz w:val="28"/>
          <w:szCs w:val="28"/>
        </w:rPr>
        <w:t>волнуясь) Куда его?</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C00000"/>
          <w:sz w:val="28"/>
          <w:szCs w:val="28"/>
        </w:rPr>
        <w:t>Девочка</w:t>
      </w:r>
      <w:r w:rsidRPr="00A67A44">
        <w:rPr>
          <w:rFonts w:ascii="Times New Roman" w:eastAsia="Calibri" w:hAnsi="Times New Roman" w:cs="Times New Roman"/>
          <w:b/>
          <w:i/>
          <w:sz w:val="28"/>
          <w:szCs w:val="28"/>
        </w:rPr>
        <w:t xml:space="preserve">: </w:t>
      </w:r>
      <w:r w:rsidRPr="00A67A44">
        <w:rPr>
          <w:rFonts w:ascii="Times New Roman" w:eastAsia="Calibri" w:hAnsi="Times New Roman" w:cs="Times New Roman"/>
          <w:sz w:val="28"/>
          <w:szCs w:val="28"/>
        </w:rPr>
        <w:t>В мед</w:t>
      </w:r>
      <w:r>
        <w:rPr>
          <w:rFonts w:ascii="Times New Roman" w:eastAsia="Calibri" w:hAnsi="Times New Roman" w:cs="Times New Roman"/>
          <w:sz w:val="28"/>
          <w:szCs w:val="28"/>
        </w:rPr>
        <w:t>пункт! Скорее! Жалко мальчишку.</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b/>
          <w:i/>
          <w:color w:val="FF0000"/>
          <w:sz w:val="28"/>
          <w:szCs w:val="28"/>
        </w:rPr>
        <w:t>Учитель:</w:t>
      </w:r>
      <w:r w:rsidRPr="00A67A44">
        <w:rPr>
          <w:rFonts w:ascii="Times New Roman" w:eastAsia="Calibri" w:hAnsi="Times New Roman" w:cs="Times New Roman"/>
          <w:sz w:val="28"/>
          <w:szCs w:val="28"/>
        </w:rPr>
        <w:t xml:space="preserve"> Так как быть с такими злыми, невоспитанными дразнилками? (ответы).</w:t>
      </w:r>
    </w:p>
    <w:p w:rsidR="00A67A44" w:rsidRPr="00A67A44" w:rsidRDefault="00A67A44" w:rsidP="00A67A44">
      <w:pPr>
        <w:tabs>
          <w:tab w:val="left" w:pos="990"/>
        </w:tabs>
        <w:spacing w:after="0" w:line="240" w:lineRule="auto"/>
        <w:rPr>
          <w:rFonts w:ascii="Times New Roman" w:eastAsia="Calibri" w:hAnsi="Times New Roman" w:cs="Times New Roman"/>
          <w:color w:val="FF0000"/>
          <w:sz w:val="28"/>
          <w:szCs w:val="28"/>
        </w:rPr>
      </w:pPr>
      <w:r w:rsidRPr="00A67A44">
        <w:rPr>
          <w:rFonts w:ascii="Times New Roman" w:eastAsia="Calibri" w:hAnsi="Times New Roman" w:cs="Times New Roman"/>
          <w:color w:val="FF0000"/>
          <w:sz w:val="28"/>
          <w:szCs w:val="28"/>
        </w:rPr>
        <w:t>А знаете, у меня к вам предложение! Только справимся ли? Давайте подготовим подарок младшим ребятам нашей школы поставим эту сценку перед ними.</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p>
    <w:p w:rsidR="00A67A44" w:rsidRPr="00A67A44" w:rsidRDefault="00A67A44" w:rsidP="00A67A44">
      <w:pPr>
        <w:tabs>
          <w:tab w:val="left" w:pos="990"/>
        </w:tabs>
        <w:spacing w:after="0" w:line="240" w:lineRule="auto"/>
        <w:ind w:left="709"/>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1. Ну что, важная вещь улыбка?</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2. Серьезное дело смех.</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r w:rsidRPr="00A67A44">
        <w:rPr>
          <w:rFonts w:ascii="Times New Roman" w:eastAsia="Calibri" w:hAnsi="Times New Roman" w:cs="Times New Roman"/>
          <w:sz w:val="28"/>
          <w:szCs w:val="28"/>
        </w:rPr>
        <w:t xml:space="preserve">                             3. Будем и дальше проводить Уроки улыбки?</w:t>
      </w: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p>
    <w:p w:rsidR="00A67A44" w:rsidRPr="00A67A44" w:rsidRDefault="00A67A44" w:rsidP="00A67A44">
      <w:pPr>
        <w:tabs>
          <w:tab w:val="left" w:pos="990"/>
        </w:tabs>
        <w:spacing w:after="0" w:line="240" w:lineRule="auto"/>
        <w:ind w:left="360"/>
        <w:rPr>
          <w:rFonts w:ascii="Times New Roman" w:eastAsia="Calibri" w:hAnsi="Times New Roman" w:cs="Times New Roman"/>
          <w:b/>
          <w:sz w:val="28"/>
          <w:szCs w:val="28"/>
        </w:rPr>
      </w:pP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p>
    <w:p w:rsidR="00A67A44" w:rsidRPr="00A67A44" w:rsidRDefault="00A67A44" w:rsidP="00A67A44">
      <w:pPr>
        <w:tabs>
          <w:tab w:val="left" w:pos="990"/>
        </w:tabs>
        <w:spacing w:after="0" w:line="240" w:lineRule="auto"/>
        <w:rPr>
          <w:rFonts w:ascii="Times New Roman" w:eastAsia="Calibri" w:hAnsi="Times New Roman" w:cs="Times New Roman"/>
          <w:sz w:val="28"/>
          <w:szCs w:val="28"/>
        </w:rPr>
      </w:pPr>
    </w:p>
    <w:p w:rsidR="00F27B88" w:rsidRDefault="00AF63CE">
      <w:r>
        <w:t xml:space="preserve"> Подготовила  Гафурова М.Х.</w:t>
      </w:r>
    </w:p>
    <w:p w:rsidR="00AF63CE" w:rsidRDefault="00AF63CE">
      <w:r>
        <w:t>МОУ «</w:t>
      </w:r>
      <w:proofErr w:type="spellStart"/>
      <w:r>
        <w:t>Жарковская</w:t>
      </w:r>
      <w:proofErr w:type="spellEnd"/>
      <w:r>
        <w:t xml:space="preserve"> СОШ №1»</w:t>
      </w:r>
    </w:p>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Default="00AF63CE"/>
    <w:p w:rsidR="00AF63CE" w:rsidRPr="00AF63CE" w:rsidRDefault="00AF63CE">
      <w:pPr>
        <w:rPr>
          <w:sz w:val="36"/>
          <w:szCs w:val="36"/>
        </w:rPr>
      </w:pPr>
      <w:r w:rsidRPr="00AF63CE">
        <w:rPr>
          <w:sz w:val="36"/>
          <w:szCs w:val="36"/>
        </w:rPr>
        <w:t xml:space="preserve">                                 </w:t>
      </w:r>
      <w:r>
        <w:rPr>
          <w:sz w:val="36"/>
          <w:szCs w:val="36"/>
        </w:rPr>
        <w:t xml:space="preserve">     </w:t>
      </w:r>
      <w:r w:rsidRPr="00AF63CE">
        <w:rPr>
          <w:sz w:val="36"/>
          <w:szCs w:val="36"/>
        </w:rPr>
        <w:t>2024г</w:t>
      </w:r>
      <w:bookmarkStart w:id="0" w:name="_GoBack"/>
      <w:bookmarkEnd w:id="0"/>
    </w:p>
    <w:sectPr w:rsidR="00AF63CE" w:rsidRPr="00AF63CE" w:rsidSect="00A67A44">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949"/>
    <w:multiLevelType w:val="hybridMultilevel"/>
    <w:tmpl w:val="18640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444498"/>
    <w:multiLevelType w:val="hybridMultilevel"/>
    <w:tmpl w:val="BA04BB38"/>
    <w:lvl w:ilvl="0" w:tplc="75001ADC">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44"/>
    <w:rsid w:val="00A67A44"/>
    <w:rsid w:val="00AF63CE"/>
    <w:rsid w:val="00D85C53"/>
    <w:rsid w:val="00F27B88"/>
    <w:rsid w:val="00FC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8A21-5908-4A9F-8FF3-7184CDAB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SystemPoint</dc:creator>
  <cp:lastModifiedBy>SystemPoint</cp:lastModifiedBy>
  <cp:revision>4</cp:revision>
  <dcterms:created xsi:type="dcterms:W3CDTF">2024-10-16T20:16:00Z</dcterms:created>
  <dcterms:modified xsi:type="dcterms:W3CDTF">2024-11-06T20:45:00Z</dcterms:modified>
</cp:coreProperties>
</file>