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23" w:rsidRDefault="007F4523" w:rsidP="007F4523">
      <w:pPr>
        <w:shd w:val="clear" w:color="auto" w:fill="FFFFFF"/>
        <w:spacing w:after="0" w:line="240" w:lineRule="atLeas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F4523" w:rsidRDefault="007F4523" w:rsidP="00BE22EF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F4523" w:rsidRDefault="007F4523" w:rsidP="00BE22EF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52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523">
        <w:rPr>
          <w:rFonts w:ascii="Times New Roman" w:hAnsi="Times New Roman"/>
          <w:b/>
          <w:sz w:val="28"/>
          <w:szCs w:val="28"/>
        </w:rPr>
        <w:t>детский сад №9</w:t>
      </w:r>
    </w:p>
    <w:p w:rsidR="007F4523" w:rsidRPr="007F4523" w:rsidRDefault="007F4523" w:rsidP="007F4523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F4523" w:rsidRPr="007F4523" w:rsidRDefault="007F4523" w:rsidP="007F4523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523">
        <w:rPr>
          <w:rFonts w:ascii="Times New Roman" w:hAnsi="Times New Roman"/>
          <w:b/>
          <w:sz w:val="28"/>
          <w:szCs w:val="28"/>
        </w:rPr>
        <w:t xml:space="preserve"> </w:t>
      </w: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F4523" w:rsidRPr="007F4523" w:rsidRDefault="007F4523" w:rsidP="007F4523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b/>
          <w:sz w:val="48"/>
          <w:szCs w:val="48"/>
          <w:lang w:eastAsia="ru-RU"/>
        </w:rPr>
      </w:pPr>
      <w:r w:rsidRPr="007F4523">
        <w:rPr>
          <w:rFonts w:ascii="Times New Roman" w:hAnsi="Times New Roman"/>
          <w:b/>
          <w:sz w:val="48"/>
          <w:szCs w:val="48"/>
          <w:lang w:eastAsia="ru-RU"/>
        </w:rPr>
        <w:t>Игра-</w:t>
      </w:r>
      <w:proofErr w:type="spellStart"/>
      <w:r w:rsidRPr="007F4523">
        <w:rPr>
          <w:rFonts w:ascii="Times New Roman" w:hAnsi="Times New Roman"/>
          <w:b/>
          <w:sz w:val="48"/>
          <w:szCs w:val="48"/>
          <w:lang w:eastAsia="ru-RU"/>
        </w:rPr>
        <w:t>квест</w:t>
      </w:r>
      <w:proofErr w:type="spellEnd"/>
    </w:p>
    <w:p w:rsidR="007F4523" w:rsidRPr="007F4523" w:rsidRDefault="007F4523" w:rsidP="007F4523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sz w:val="48"/>
          <w:szCs w:val="48"/>
          <w:lang w:eastAsia="ru-RU"/>
        </w:rPr>
      </w:pPr>
      <w:r w:rsidRPr="007F4523">
        <w:rPr>
          <w:rFonts w:ascii="Times New Roman" w:hAnsi="Times New Roman"/>
          <w:sz w:val="48"/>
          <w:szCs w:val="48"/>
          <w:lang w:eastAsia="ru-RU"/>
        </w:rPr>
        <w:t>Тема: «Затерянная  книга профессора»</w:t>
      </w: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523" w:rsidRPr="007F4523" w:rsidRDefault="007F4523" w:rsidP="007F4523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44"/>
          <w:szCs w:val="44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right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5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Разработала: педагог-психолог</w:t>
      </w: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5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МБДОУ д</w:t>
      </w:r>
      <w:proofErr w:type="gramStart"/>
      <w:r w:rsidRPr="007F4523">
        <w:rPr>
          <w:rFonts w:ascii="Times New Roman" w:hAnsi="Times New Roman"/>
          <w:b/>
          <w:sz w:val="28"/>
          <w:szCs w:val="28"/>
        </w:rPr>
        <w:t>/С</w:t>
      </w:r>
      <w:proofErr w:type="gramEnd"/>
      <w:r w:rsidRPr="007F4523">
        <w:rPr>
          <w:rFonts w:ascii="Times New Roman" w:hAnsi="Times New Roman"/>
          <w:b/>
          <w:sz w:val="28"/>
          <w:szCs w:val="28"/>
        </w:rPr>
        <w:t xml:space="preserve"> №9</w:t>
      </w: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5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Бажан Яна Анатольевна</w:t>
      </w: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F4523" w:rsidRPr="007F4523" w:rsidRDefault="007F4523" w:rsidP="007F4523">
      <w:pPr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F4523" w:rsidRPr="007F4523" w:rsidRDefault="007F4523" w:rsidP="007F4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523">
        <w:rPr>
          <w:rFonts w:ascii="Times New Roman" w:hAnsi="Times New Roman"/>
          <w:b/>
          <w:sz w:val="28"/>
          <w:szCs w:val="28"/>
        </w:rPr>
        <w:t>Новочеркасск, 2024г.</w:t>
      </w:r>
    </w:p>
    <w:p w:rsidR="007F4523" w:rsidRDefault="007F4523" w:rsidP="00BE22EF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F4523" w:rsidRDefault="007F4523" w:rsidP="007F4523">
      <w:pPr>
        <w:shd w:val="clear" w:color="auto" w:fill="FFFFFF"/>
        <w:spacing w:after="0" w:line="240" w:lineRule="atLeas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F4523" w:rsidRDefault="007F4523" w:rsidP="00BE22EF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F4523" w:rsidRDefault="007F4523" w:rsidP="00BE22EF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F4523" w:rsidRDefault="007F4523" w:rsidP="00BE22EF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F4523" w:rsidRDefault="007F4523" w:rsidP="00BE22EF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BE22EF" w:rsidRDefault="00BE22EF" w:rsidP="00BE22EF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Игра-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квест</w:t>
      </w:r>
      <w:proofErr w:type="spellEnd"/>
    </w:p>
    <w:p w:rsidR="00BE22EF" w:rsidRDefault="00BE22EF" w:rsidP="00BE22EF"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Тема: «Затерянная  книга профессора»</w:t>
      </w:r>
    </w:p>
    <w:p w:rsidR="007F4523" w:rsidRDefault="007F4523" w:rsidP="00BE22EF">
      <w:pPr>
        <w:shd w:val="clear" w:color="auto" w:fill="FFFFFF"/>
        <w:spacing w:after="0" w:line="240" w:lineRule="atLeast"/>
        <w:ind w:firstLine="408"/>
        <w:jc w:val="both"/>
        <w:rPr>
          <w:rFonts w:ascii="Times New Roman" w:hAnsi="Times New Roman"/>
          <w:b/>
          <w:sz w:val="28"/>
          <w:szCs w:val="28"/>
        </w:rPr>
      </w:pPr>
    </w:p>
    <w:p w:rsidR="00BE22EF" w:rsidRDefault="00BE22EF" w:rsidP="00BE22EF">
      <w:pPr>
        <w:shd w:val="clear" w:color="auto" w:fill="FFFFFF"/>
        <w:spacing w:after="0" w:line="240" w:lineRule="atLeast"/>
        <w:ind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формирование партнерских навыков и социально-коммуникативных качеств во взаимоотношениях педагог-ребенок, ребенок-ребенок в процессе игры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Повышение познавательной активности и социально-личностного развития  воспитанников ДОУ. </w:t>
      </w:r>
    </w:p>
    <w:p w:rsidR="00BE22EF" w:rsidRDefault="00BE22EF" w:rsidP="00BE22E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</w:p>
    <w:p w:rsidR="00BE22EF" w:rsidRPr="007F4523" w:rsidRDefault="00BE22EF" w:rsidP="00BE22E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7F4523">
        <w:rPr>
          <w:rFonts w:ascii="Times New Roman" w:hAnsi="Times New Roman"/>
          <w:b/>
          <w:sz w:val="28"/>
          <w:szCs w:val="28"/>
        </w:rPr>
        <w:t xml:space="preserve">Обучающие задачи: </w:t>
      </w:r>
    </w:p>
    <w:p w:rsidR="00BE22EF" w:rsidRDefault="00BE22EF" w:rsidP="00BE22EF">
      <w:pPr>
        <w:pStyle w:val="a4"/>
        <w:spacing w:after="0" w:line="240" w:lineRule="atLeast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закрепить знания детей времен года;</w:t>
      </w:r>
    </w:p>
    <w:p w:rsidR="00BE22EF" w:rsidRDefault="00BE22EF" w:rsidP="00BE22EF">
      <w:pPr>
        <w:pStyle w:val="a4"/>
        <w:spacing w:after="0" w:line="240" w:lineRule="atLeast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закрепить умение называть число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«на один больше»</w:t>
      </w:r>
      <w:r>
        <w:rPr>
          <w:rFonts w:ascii="Times New Roman" w:hAnsi="Times New Roman"/>
          <w:sz w:val="28"/>
          <w:szCs w:val="28"/>
          <w:lang w:eastAsia="ru-RU"/>
        </w:rPr>
        <w:t>;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«на один меньше»</w:t>
      </w:r>
      <w:r>
        <w:rPr>
          <w:rFonts w:ascii="Times New Roman" w:hAnsi="Times New Roman"/>
          <w:sz w:val="28"/>
          <w:szCs w:val="28"/>
          <w:lang w:eastAsia="ru-RU"/>
        </w:rPr>
        <w:t xml:space="preserve">, счету в пределах 10;  </w:t>
      </w:r>
    </w:p>
    <w:p w:rsidR="00BE22EF" w:rsidRDefault="00BE22EF" w:rsidP="00BE22E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подбирать заместители по цвету, величине, форме, характеру персонажа сказки.</w:t>
      </w:r>
    </w:p>
    <w:p w:rsidR="00BE22EF" w:rsidRPr="007F4523" w:rsidRDefault="00BE22EF" w:rsidP="00BE22EF">
      <w:pPr>
        <w:spacing w:after="0"/>
        <w:rPr>
          <w:rFonts w:ascii="Times New Roman" w:hAnsi="Times New Roman"/>
          <w:b/>
          <w:sz w:val="28"/>
          <w:szCs w:val="28"/>
        </w:rPr>
      </w:pPr>
      <w:r w:rsidRPr="007F4523">
        <w:rPr>
          <w:rFonts w:ascii="Times New Roman" w:hAnsi="Times New Roman"/>
          <w:b/>
          <w:sz w:val="28"/>
          <w:szCs w:val="28"/>
        </w:rPr>
        <w:t>Развивающие задачи.</w:t>
      </w:r>
    </w:p>
    <w:p w:rsidR="00BE22EF" w:rsidRDefault="00BE22EF" w:rsidP="00BE22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повышению мотивации у детей к освоению способами практического и творческого использования игрового оборудования;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формированию предпосылок </w:t>
      </w:r>
      <w:r>
        <w:rPr>
          <w:rFonts w:ascii="Times New Roman" w:hAnsi="Times New Roman"/>
          <w:spacing w:val="2"/>
          <w:sz w:val="28"/>
          <w:szCs w:val="28"/>
        </w:rPr>
        <w:t xml:space="preserve"> расширения тактильных и кинестетических ощущений, обострения внимания, улучшения зрительной, </w:t>
      </w:r>
      <w:r>
        <w:rPr>
          <w:rFonts w:ascii="Times New Roman" w:hAnsi="Times New Roman"/>
          <w:spacing w:val="3"/>
          <w:sz w:val="28"/>
          <w:szCs w:val="28"/>
        </w:rPr>
        <w:t>тактильной и кинестетической памяти, обогащению речи, через участие в практических заданиях;</w:t>
      </w:r>
    </w:p>
    <w:p w:rsidR="00BE22EF" w:rsidRDefault="00BE22EF" w:rsidP="00BE22E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развитию связной речи и умению   точно характеризовать объект;</w:t>
      </w:r>
    </w:p>
    <w:p w:rsidR="00BE22EF" w:rsidRDefault="00BE22EF" w:rsidP="00BE22E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 детей мышление и воображение, эмоциональную отзывчивость, память при отборе заместителей.</w:t>
      </w:r>
    </w:p>
    <w:p w:rsidR="00BE22EF" w:rsidRDefault="00BE22EF" w:rsidP="00BE22E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  <w:lang w:eastAsia="ru-RU"/>
        </w:rPr>
        <w:t xml:space="preserve">оздать условия для развития познавательной активности (логического мышления, воображения, внимания, памяти).   </w:t>
      </w:r>
    </w:p>
    <w:p w:rsidR="00BE22EF" w:rsidRDefault="00BE22EF" w:rsidP="00BE22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 задачи.</w:t>
      </w:r>
    </w:p>
    <w:p w:rsidR="00BE22EF" w:rsidRDefault="00BE22EF" w:rsidP="00BE22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Содействовать: </w:t>
      </w:r>
    </w:p>
    <w:p w:rsidR="00BE22EF" w:rsidRDefault="00BE22EF" w:rsidP="00BE22E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овладению  детьми способами компромиссного взаимодействия,   умения следовать правилам коммуникации, принятым в группе; </w:t>
      </w:r>
    </w:p>
    <w:p w:rsidR="00BE22EF" w:rsidRDefault="00BE22EF" w:rsidP="00BE22EF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умению употреблять средства (вербальные и невербальные), выражающие сопереживание и чувство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 к   другим детям в группе.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Воспитывать самостоятельность.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интерактивная доска, проектор,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конверт с заданиями, воздушная корзина,  значки «эмоции» для каждого члена команды (веселые, добрые), 10 карточек с цифрами от 1 до 10, 10 карточек с зашифрованными буквами, сюжетные картинки для последовательного выкладывания (по 9 картинок для каждого капитана), 10 загадок по временам года, заместители (геометрические фигуры) к сказке «Репка» и «Теремок», 2 больших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фланелеграфа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 20 модулей с прикрепленными цифрами от 1 до 10, спортивное оборудование для прохождения полосы препятствий (кочки, ребристые дорожки, тоннель, обручи и дуги)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тактильные доски, лоток с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песком,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геоконты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 для парного выполнения задания. Плащ,  конфедератка (для профессора и педагога наставника и две для  капитанов).</w:t>
      </w:r>
    </w:p>
    <w:p w:rsidR="00BE22EF" w:rsidRDefault="00BE22EF" w:rsidP="00BE22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образовательной деятельности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входят в зал. Включается проектор и на экране появляется  видеописьмо. Дети смотрят.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-Здравствуйте друзья! Меня зовут профессор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Любознайкина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Когда я была маленькой, я тоже ходила в этот детский сад. Больше всего  мне нравился   один  очень интересный предмет, который помог мне узнать много нового. И с помощью этого </w:t>
      </w:r>
      <w:r>
        <w:rPr>
          <w:rFonts w:ascii="Times New Roman" w:hAnsi="Times New Roman"/>
          <w:bCs/>
          <w:sz w:val="28"/>
          <w:szCs w:val="28"/>
          <w:lang w:eastAsia="ru-RU"/>
        </w:rPr>
        <w:t>волшебного</w:t>
      </w:r>
      <w:r>
        <w:rPr>
          <w:rFonts w:ascii="Times New Roman" w:hAnsi="Times New Roman"/>
          <w:sz w:val="28"/>
          <w:szCs w:val="28"/>
          <w:lang w:eastAsia="ru-RU"/>
        </w:rPr>
        <w:t> предмета я училась на одни пятерки.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-Я знаю, что вы  собираетесь в школу и мечтаете быть отличниками. Этот </w:t>
      </w:r>
      <w:r>
        <w:rPr>
          <w:rFonts w:ascii="Times New Roman" w:hAnsi="Times New Roman"/>
          <w:bCs/>
          <w:sz w:val="28"/>
          <w:szCs w:val="28"/>
          <w:lang w:eastAsia="ru-RU"/>
        </w:rPr>
        <w:t>волшебный  предмет вам очень пригодится</w:t>
      </w:r>
      <w:r>
        <w:rPr>
          <w:rFonts w:ascii="Times New Roman" w:hAnsi="Times New Roman"/>
          <w:sz w:val="28"/>
          <w:szCs w:val="28"/>
          <w:lang w:eastAsia="ru-RU"/>
        </w:rPr>
        <w:t>. Хотите узнать, что это за предмет?    Я вам послал к вам своего помощника  с заданиями. Желаю вам удачи!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зал входит помощник профессора  с конвертом. Отдает конверт педагогу-психологу.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Педагог-психолог: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чтобы найти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волшебный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предмет необходимо разгадать слово.   После каждого правильно выполненного задания вы будете получать шифр буквы.  И когда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соберете все зашифрованные буквы у вас получится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слово, т. е. ответ.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-Ну, что, вы готовы отыскать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волшебный предмет,  о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которой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говорил профессор</w:t>
      </w:r>
      <w:r>
        <w:rPr>
          <w:rFonts w:ascii="Times New Roman" w:hAnsi="Times New Roman"/>
          <w:sz w:val="28"/>
          <w:szCs w:val="28"/>
          <w:lang w:eastAsia="ru-RU"/>
        </w:rPr>
        <w:t>? Тогда начинаем </w:t>
      </w:r>
      <w:r>
        <w:rPr>
          <w:rFonts w:ascii="Times New Roman" w:hAnsi="Times New Roman"/>
          <w:bCs/>
          <w:sz w:val="28"/>
          <w:szCs w:val="28"/>
          <w:lang w:eastAsia="ru-RU"/>
        </w:rPr>
        <w:t>поиски</w:t>
      </w:r>
      <w:r>
        <w:rPr>
          <w:rFonts w:ascii="Times New Roman" w:hAnsi="Times New Roman"/>
          <w:sz w:val="28"/>
          <w:szCs w:val="28"/>
          <w:lang w:eastAsia="ru-RU"/>
        </w:rPr>
        <w:t>. Чтобы быстрее собрать все зашифрованные буквы предлагаю  разделиться на две команды,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Педагог-психолог предлагает детям значки с эмоциями «веселый» и «добрый».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 кого значок соответствует значку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«эмоция веселый»</w:t>
      </w:r>
      <w:r>
        <w:rPr>
          <w:rFonts w:ascii="Times New Roman" w:hAnsi="Times New Roman"/>
          <w:sz w:val="28"/>
          <w:szCs w:val="28"/>
          <w:lang w:eastAsia="ru-RU"/>
        </w:rPr>
        <w:t> выходит в первую команду. У кого – соответствует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«эмоция добрый»</w:t>
      </w:r>
      <w:r>
        <w:rPr>
          <w:rFonts w:ascii="Times New Roman" w:hAnsi="Times New Roman"/>
          <w:sz w:val="28"/>
          <w:szCs w:val="28"/>
          <w:lang w:eastAsia="ru-RU"/>
        </w:rPr>
        <w:t> - выходит во вторую команду. Начинаем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поиск</w:t>
      </w:r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-Для того, чтобы справиться с заданиями нужно интеллектуально размяться. 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«Разминка»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Педагог-наставник показывает числа, дети из обеих команд по очереди называют последующее и предыдущее число.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Педагог- психолог: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Ну что ж мы с вами размялись, а теперь слушайте первое задание.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Задание № 1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«Выложи в нужной последовательности»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Это задание для капитанов команд. 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( Капитаны выкладывают сюжетные картинки в определенной последовательности. 9  картинок для каждого капитана.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Например: ребенок проснулся, умывается, делает зарядку, завтракает, идет в школу и учится, приходит и делает уроки, играет во дворе, ужинает и ложится спать)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конце выполненного задания педагог-наставник с детьми проверяет правильность задания. После правильных ответов опускается воздушная  корзинка, в которой код первой буквы (Ф4Г4; С4К4; С4Ж4) и каждый капитан для своей команды  получает этот код.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Задание № 2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«Когда это бывает?»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(Дети по очереди  отгадывают загадки о временах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Педагог-психолог зачитывает загадки. 5загадок - для команды «Веселые» и 5 загадок - для команды «Добрые». После правильных ответов детей  снова опускается корзинка, в которой находится код буквы за второе задание (Ф4г4; К4Ж4; С4О4). Педагог-наставник отдает коды    командам.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Следующее задание № 3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«Собери финал  сказки»</w:t>
      </w:r>
    </w:p>
    <w:p w:rsidR="00BE22EF" w:rsidRDefault="00BE22EF" w:rsidP="00BE22EF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общей корзине лежат заместители (геометрические фигуры разной величины и цвета), каждая команда выбирает необходимые заместители по цвету  и форме для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своей сказки. Одна команда к сказке «Репка», другая к сказке «Теремок» и выкладывают </w:t>
      </w:r>
      <w:r>
        <w:rPr>
          <w:rFonts w:ascii="Times New Roman" w:hAnsi="Times New Roman"/>
          <w:b/>
          <w:sz w:val="28"/>
          <w:szCs w:val="28"/>
          <w:lang w:eastAsia="ru-RU"/>
        </w:rPr>
        <w:t>финал сказки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большом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22EF" w:rsidRDefault="00BE22EF" w:rsidP="00BE22EF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правильного выполнения задания, опускается корзинка и команды получают код следующей буквы (Ф4Г4; К4Ж4; Г4К4).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Задание № 4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«Преодолей препятствия и построй башню»</w:t>
      </w:r>
    </w:p>
    <w:p w:rsidR="00BE22EF" w:rsidRDefault="00BE22EF" w:rsidP="00BE22EF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Командам  нужно пройти полосу препятствий и выложить в определенной последовательности модули в виде башни.  На каждом модуле прикреплена цифра. Одна команда выкладывает модули  с цифрами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возрастающей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 1 до 10, а другая – по убывающей – от 10 до 1. После выполнения задания команды  снова получают еще один код буквы из корзинки (Ф4Г4; Ф4Б4).</w:t>
      </w:r>
    </w:p>
    <w:p w:rsidR="00BE22EF" w:rsidRDefault="00BE22EF" w:rsidP="00BE22EF">
      <w:pP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Педагог-психолог зачитывает следующее задание № 5 </w:t>
      </w:r>
      <w:r>
        <w:rPr>
          <w:rFonts w:ascii="Times New Roman" w:hAnsi="Times New Roman"/>
          <w:i/>
          <w:sz w:val="28"/>
          <w:szCs w:val="28"/>
          <w:lang w:eastAsia="ru-RU"/>
        </w:rPr>
        <w:t>«Тактильные доски»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Для выполнения задания нам понадобятся  тактильные доски.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Педагог-наставник раздает командам по пять тактильных досок. Необходимо потрогать, погладить, пощупать пальцами предложенные рельефные поверхности и с закрытыми глазами нарисовать на песке пальцем фигуру, как на тактильной доске. После  правильно выполненного задания  педагог-наставник раздает последний код зашифрованной буквы (Г4Б4; Б4Ж4;С2О2).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Педагог-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пихолог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-Ребята, задания все закончились. Осталось самое последнее задание. Нужно расшифровать буквы. Задание №6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«Зашифрованная буква»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геоконт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 Выкладывание контура (буквы) по координатным точкам.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316"/>
        <w:gridCol w:w="1440"/>
        <w:gridCol w:w="1440"/>
      </w:tblGrid>
      <w:tr w:rsidR="00BE22EF" w:rsidTr="00BE22E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Ф4Г4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С4К4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С4Ж4</w:t>
            </w:r>
          </w:p>
        </w:tc>
      </w:tr>
      <w:tr w:rsidR="00BE22EF" w:rsidTr="00BE22E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Ф4Г4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К4Ж4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С4О4</w:t>
            </w:r>
          </w:p>
        </w:tc>
      </w:tr>
      <w:tr w:rsidR="00BE22EF" w:rsidTr="00BE22E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Ф4Г4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К4Ж4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Г4К4</w:t>
            </w:r>
          </w:p>
        </w:tc>
      </w:tr>
      <w:tr w:rsidR="00BE22EF" w:rsidTr="00BE22E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Ф4Г4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Ф4Б4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E22EF" w:rsidTr="00BE22EF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eastAsia="ru-RU"/>
              </w:rPr>
              <w:t>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Г4Б4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Б4Ж4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F" w:rsidRDefault="00BE22EF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С2О2</w:t>
            </w:r>
          </w:p>
        </w:tc>
      </w:tr>
    </w:tbl>
    <w:p w:rsidR="00BE22EF" w:rsidRDefault="00BE22EF" w:rsidP="00BE22EF">
      <w:pPr>
        <w:shd w:val="clear" w:color="auto" w:fill="FFFFFF"/>
        <w:spacing w:after="0" w:line="240" w:lineRule="atLeast"/>
        <w:outlineLvl w:val="1"/>
        <w:rPr>
          <w:rFonts w:ascii="Times New Roman" w:hAnsi="Times New Roman"/>
          <w:sz w:val="18"/>
          <w:szCs w:val="18"/>
          <w:lang w:eastAsia="ru-RU"/>
        </w:rPr>
      </w:pP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Все коды букв  собраны и находятся у капитанов команд. Давайте попробуем собрать каждую букву по коду и прочитаем то,   что  у нас получится.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(Педагог-наставник раздает </w:t>
      </w: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геогонты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>, один на двоих,  и дети    по коду выкладывают буквы)</w:t>
      </w:r>
      <w:r>
        <w:rPr>
          <w:rFonts w:ascii="Times New Roman" w:hAnsi="Times New Roman"/>
          <w:sz w:val="28"/>
          <w:szCs w:val="28"/>
          <w:lang w:eastAsia="ru-RU"/>
        </w:rPr>
        <w:t xml:space="preserve">. В конце выполненного задания выкладывают получившееся слово. Это слово -  «КНИГА».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Дети,   что за слово у вас получилось?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Книга.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Полученное изображение дети видят на проекторе.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(На доске – изображение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книги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Педагог-психолог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Дети, кто знает, как называется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книга</w:t>
      </w:r>
      <w:r>
        <w:rPr>
          <w:rFonts w:ascii="Times New Roman" w:hAnsi="Times New Roman"/>
          <w:sz w:val="28"/>
          <w:szCs w:val="28"/>
          <w:lang w:eastAsia="ru-RU"/>
        </w:rPr>
        <w:t>?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Правильно, это энциклопедия для детей. В ней вы сможете найти  ответы на многие вопросы. Это очень интересная  познавательная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книга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Вы все молодцы, справились со всеми заданиями, которые вам прислала профессор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Любознайкина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Рефлексия.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пожалуйста, а почему вы так быстро и правильно справились со всеми  заданиями? </w:t>
      </w:r>
      <w:r>
        <w:rPr>
          <w:rFonts w:ascii="Times New Roman" w:hAnsi="Times New Roman"/>
          <w:i/>
          <w:sz w:val="28"/>
          <w:szCs w:val="28"/>
          <w:lang w:eastAsia="ru-RU"/>
        </w:rPr>
        <w:t>(Ответы детей).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Были  очень дружными, сплоченными, помогали друг другу, сопереживали друг другу. Проявили ум, смекалку, быстроту и ловкость.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вам сегодня больше всего понравилось? </w:t>
      </w:r>
      <w:r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Какое задание для вас было самым сложным? </w:t>
      </w:r>
      <w:r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BE22EF" w:rsidRDefault="00BE22EF" w:rsidP="00BE22EF">
      <w:pPr>
        <w:shd w:val="clear" w:color="auto" w:fill="FFFFFF"/>
        <w:spacing w:after="0" w:line="24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Позвольте мне от имени профессора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Любознайкиной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вручить капитанам команд конфедератки.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Капитанам команд вручаются конфедератки.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</w:p>
    <w:p w:rsidR="00BE22EF" w:rsidRPr="007F4523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Теперь мы можем вернуться в группу  посмотреть и изучить эту интересную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книгу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Century Schoolbook" w:hAnsi="Century Schoolbook" w:cs="Arial"/>
          <w:b/>
          <w:kern w:val="36"/>
          <w:sz w:val="28"/>
          <w:szCs w:val="28"/>
          <w:lang w:eastAsia="ru-RU"/>
        </w:rPr>
      </w:pPr>
    </w:p>
    <w:p w:rsidR="00BE22EF" w:rsidRDefault="00BE22EF" w:rsidP="00BE22EF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Приложение </w:t>
      </w:r>
      <w:r w:rsidR="007F4523">
        <w:rPr>
          <w:rFonts w:ascii="Times New Roman" w:hAnsi="Times New Roman"/>
          <w:kern w:val="36"/>
          <w:sz w:val="28"/>
          <w:szCs w:val="28"/>
          <w:lang w:eastAsia="ru-RU"/>
        </w:rPr>
        <w:t>1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Загадки для команды «Веселые»: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Когда она приходит и посохом взмахнет,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Собою сменит осень, под снегом все уснет.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                   (Зима)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Распустились почки, травка вырастает,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В это время птички с юга прилетают.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                  (Весна)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Разукрасит листья в разные цвета,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Курточку сапожки надевать пора.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Собирает листья дворник во дворе,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Как названье этой золотой поре?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          (Осень)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Эта пора всем любима за то,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Что нам не нужен ни плащ, ни пальто,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Что солнце жарко и можно купаться,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С этой порою так трудно прощаться!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             (Лето)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Изумрудные луга, в небе радуга-дуга.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Солнцем озеро согрето: всех зовет купаться…</w:t>
      </w:r>
    </w:p>
    <w:p w:rsidR="00BE22EF" w:rsidRPr="007F4523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                 (Лето)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Загадки для команды «Добрые»: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Если листья облетают,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Если птицы улетают,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Мы грибы из леса носим,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Холодает. Это……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(Осень)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Если елка вся в огнях,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Дед Мороз летит в санях,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И в снегу стоят дома,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Значит к нам пришла …..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(Зима)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Голубеет небо ярко,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Солнце светит жарко-жарко,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В зелень свежую одето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Землянику дарит ….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 (Лето)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Это что за время года? Вдруг наладилась погода, 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Пробудился старый лес, снег растаял и исчез.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kern w:val="36"/>
          <w:sz w:val="24"/>
          <w:szCs w:val="24"/>
          <w:lang w:eastAsia="ru-RU"/>
        </w:rPr>
        <w:t>Зелена</w:t>
      </w:r>
      <w:proofErr w:type="gramEnd"/>
      <w:r>
        <w:rPr>
          <w:rFonts w:ascii="Times New Roman" w:hAnsi="Times New Roman"/>
          <w:kern w:val="36"/>
          <w:sz w:val="24"/>
          <w:szCs w:val="24"/>
          <w:lang w:eastAsia="ru-RU"/>
        </w:rPr>
        <w:t>, свежа, нежна,  прилетела к нам ….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                                              (Весна)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Это что за время года, если портится погода,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Century Schoolbook" w:hAnsi="Century Schoolbook" w:cs="Arial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Если листья облетают, льдинки первые не тают?</w:t>
      </w:r>
    </w:p>
    <w:p w:rsidR="00BE22EF" w:rsidRDefault="00BE22EF" w:rsidP="00BE22EF">
      <w:pPr>
        <w:shd w:val="clear" w:color="auto" w:fill="FFFFFF"/>
        <w:spacing w:after="0" w:line="240" w:lineRule="atLeast"/>
        <w:jc w:val="both"/>
        <w:outlineLvl w:val="0"/>
        <w:rPr>
          <w:rFonts w:ascii="Century Schoolbook" w:hAnsi="Century Schoolbook" w:cs="Arial"/>
          <w:kern w:val="36"/>
          <w:sz w:val="24"/>
          <w:szCs w:val="24"/>
          <w:lang w:eastAsia="ru-RU"/>
        </w:rPr>
      </w:pPr>
      <w:r>
        <w:rPr>
          <w:rFonts w:ascii="Century Schoolbook" w:hAnsi="Century Schoolbook" w:cs="Arial"/>
          <w:kern w:val="36"/>
          <w:sz w:val="24"/>
          <w:szCs w:val="24"/>
          <w:lang w:eastAsia="ru-RU"/>
        </w:rPr>
        <w:t xml:space="preserve">                                                           (Осень)</w:t>
      </w:r>
    </w:p>
    <w:sectPr w:rsidR="00BE22EF" w:rsidSect="007F4523">
      <w:pgSz w:w="11906" w:h="16838"/>
      <w:pgMar w:top="180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0A"/>
    <w:rsid w:val="007F4523"/>
    <w:rsid w:val="008C3CA4"/>
    <w:rsid w:val="009C3C0A"/>
    <w:rsid w:val="00BE22EF"/>
    <w:rsid w:val="00D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E2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E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4</cp:revision>
  <cp:lastPrinted>2024-03-21T19:08:00Z</cp:lastPrinted>
  <dcterms:created xsi:type="dcterms:W3CDTF">2017-09-28T08:59:00Z</dcterms:created>
  <dcterms:modified xsi:type="dcterms:W3CDTF">2024-03-21T19:08:00Z</dcterms:modified>
</cp:coreProperties>
</file>