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64" w:rsidRPr="00E77264" w:rsidRDefault="00E77264" w:rsidP="00E772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264">
        <w:rPr>
          <w:rFonts w:ascii="Times New Roman" w:hAnsi="Times New Roman" w:cs="Times New Roman"/>
          <w:b/>
          <w:sz w:val="28"/>
          <w:szCs w:val="28"/>
        </w:rPr>
        <w:t>«Формирование правовой культуры учащихся в рамках учебного предмета «Право».</w:t>
      </w:r>
    </w:p>
    <w:p w:rsidR="00BB1790" w:rsidRDefault="000B68AC" w:rsidP="00E7726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7264">
        <w:rPr>
          <w:rFonts w:ascii="Times New Roman" w:hAnsi="Times New Roman" w:cs="Times New Roman"/>
          <w:sz w:val="24"/>
          <w:szCs w:val="24"/>
        </w:rPr>
        <w:t>Одной из закономерностей зрелого</w:t>
      </w:r>
      <w:r w:rsidR="00D51A10" w:rsidRPr="00E77264">
        <w:rPr>
          <w:rFonts w:ascii="Times New Roman" w:hAnsi="Times New Roman" w:cs="Times New Roman"/>
          <w:sz w:val="24"/>
          <w:szCs w:val="24"/>
        </w:rPr>
        <w:t xml:space="preserve"> гражданского </w:t>
      </w:r>
      <w:r w:rsidRPr="00E77264">
        <w:rPr>
          <w:rFonts w:ascii="Times New Roman" w:hAnsi="Times New Roman" w:cs="Times New Roman"/>
          <w:sz w:val="24"/>
          <w:szCs w:val="24"/>
        </w:rPr>
        <w:t xml:space="preserve"> общества является наличие совершенной системы правового регулирования. Основу такой системы составляет высокий уровень правовой культуры членов данного общества. </w:t>
      </w:r>
    </w:p>
    <w:p w:rsidR="00E77264" w:rsidRDefault="000B68AC" w:rsidP="00E7726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7264">
        <w:rPr>
          <w:rFonts w:ascii="Times New Roman" w:hAnsi="Times New Roman" w:cs="Times New Roman"/>
          <w:sz w:val="24"/>
          <w:szCs w:val="24"/>
        </w:rPr>
        <w:t xml:space="preserve">Вступая в жизнь молодежи необходимо быть психологически и практически готовыми к происходящим в обществе изменениям, с одной стороны, а с другой – к возрастающей социальной ответственности и самостоятельности поведения в границах нравственных и правовых норм. Актуальность данной темы определяется </w:t>
      </w:r>
      <w:r w:rsidR="00D51A10" w:rsidRPr="00E77264">
        <w:rPr>
          <w:rFonts w:ascii="Times New Roman" w:hAnsi="Times New Roman" w:cs="Times New Roman"/>
          <w:sz w:val="24"/>
          <w:szCs w:val="24"/>
        </w:rPr>
        <w:t xml:space="preserve">и </w:t>
      </w:r>
      <w:r w:rsidRPr="00E77264">
        <w:rPr>
          <w:rFonts w:ascii="Times New Roman" w:hAnsi="Times New Roman" w:cs="Times New Roman"/>
          <w:sz w:val="24"/>
          <w:szCs w:val="24"/>
        </w:rPr>
        <w:t>особой доминирующей ролью правовой культуры в процессе социализации личности.</w:t>
      </w:r>
      <w:r w:rsidR="00DE3F6D" w:rsidRPr="00E77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A10" w:rsidRPr="00E77264" w:rsidRDefault="00DE3F6D" w:rsidP="00E7726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7264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Являясь одним из основных инстит</w:t>
      </w:r>
      <w:r w:rsidR="00E77264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утов социализации личности, </w:t>
      </w:r>
      <w:r w:rsidRPr="00E77264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образовательное учреждение  играет особую роль и в процессе формирования правовой культуры, целенаправленно формируя полноценного члена общества, способного ориентироваться в правовой среде и действовать с полным осознанием ответственности за свои решения и действия.</w:t>
      </w:r>
    </w:p>
    <w:p w:rsidR="000B68AC" w:rsidRPr="00E77264" w:rsidRDefault="00DE3F6D" w:rsidP="00E7726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7264">
        <w:rPr>
          <w:rFonts w:ascii="Times New Roman" w:hAnsi="Times New Roman" w:cs="Times New Roman"/>
          <w:sz w:val="24"/>
          <w:szCs w:val="24"/>
        </w:rPr>
        <w:t xml:space="preserve">Правовая культура </w:t>
      </w:r>
      <w:r w:rsidR="000B68AC" w:rsidRPr="00E77264">
        <w:rPr>
          <w:rFonts w:ascii="Times New Roman" w:hAnsi="Times New Roman" w:cs="Times New Roman"/>
          <w:sz w:val="24"/>
          <w:szCs w:val="24"/>
        </w:rPr>
        <w:t xml:space="preserve"> – это совокупность правовых знаний, умений,</w:t>
      </w:r>
      <w:r w:rsidR="00D51A10" w:rsidRPr="00E77264">
        <w:rPr>
          <w:rFonts w:ascii="Times New Roman" w:hAnsi="Times New Roman" w:cs="Times New Roman"/>
          <w:sz w:val="24"/>
          <w:szCs w:val="24"/>
        </w:rPr>
        <w:t xml:space="preserve"> навыков, </w:t>
      </w:r>
      <w:r w:rsidR="000B68AC" w:rsidRPr="00E77264">
        <w:rPr>
          <w:rFonts w:ascii="Times New Roman" w:hAnsi="Times New Roman" w:cs="Times New Roman"/>
          <w:sz w:val="24"/>
          <w:szCs w:val="24"/>
        </w:rPr>
        <w:t xml:space="preserve"> нравственно-правовых ценностны</w:t>
      </w:r>
      <w:r w:rsidR="00D51A10" w:rsidRPr="00E77264">
        <w:rPr>
          <w:rFonts w:ascii="Times New Roman" w:hAnsi="Times New Roman" w:cs="Times New Roman"/>
          <w:sz w:val="24"/>
          <w:szCs w:val="24"/>
        </w:rPr>
        <w:t xml:space="preserve">х ориентаций </w:t>
      </w:r>
      <w:r w:rsidR="000B68AC" w:rsidRPr="00E77264">
        <w:rPr>
          <w:rFonts w:ascii="Times New Roman" w:hAnsi="Times New Roman" w:cs="Times New Roman"/>
          <w:sz w:val="24"/>
          <w:szCs w:val="24"/>
        </w:rPr>
        <w:t xml:space="preserve"> и социально-активная позиция личности</w:t>
      </w:r>
      <w:r w:rsidR="00D51A10" w:rsidRPr="00E77264">
        <w:rPr>
          <w:rFonts w:ascii="Times New Roman" w:hAnsi="Times New Roman" w:cs="Times New Roman"/>
          <w:sz w:val="24"/>
          <w:szCs w:val="24"/>
        </w:rPr>
        <w:t xml:space="preserve">. </w:t>
      </w:r>
      <w:r w:rsidR="000B68AC" w:rsidRPr="00E77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F6D" w:rsidRPr="00E77264" w:rsidRDefault="00DE3F6D" w:rsidP="00E77264">
      <w:pPr>
        <w:pStyle w:val="a3"/>
        <w:spacing w:after="0" w:afterAutospacing="0" w:line="360" w:lineRule="auto"/>
        <w:ind w:firstLine="708"/>
        <w:contextualSpacing/>
      </w:pPr>
      <w:r w:rsidRPr="00E77264">
        <w:t>Компонентами правовой культуры личности  являются:</w:t>
      </w:r>
    </w:p>
    <w:p w:rsidR="00DE3F6D" w:rsidRPr="00E77264" w:rsidRDefault="00BB1790" w:rsidP="00E772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F6D" w:rsidRPr="00E77264">
        <w:rPr>
          <w:rFonts w:ascii="Times New Roman" w:hAnsi="Times New Roman" w:cs="Times New Roman"/>
          <w:sz w:val="24"/>
          <w:szCs w:val="24"/>
        </w:rPr>
        <w:t>правовое поведение</w:t>
      </w:r>
      <w:r w:rsidR="00E77264">
        <w:rPr>
          <w:rFonts w:ascii="Times New Roman" w:hAnsi="Times New Roman" w:cs="Times New Roman"/>
          <w:sz w:val="24"/>
          <w:szCs w:val="24"/>
        </w:rPr>
        <w:t>;</w:t>
      </w:r>
    </w:p>
    <w:p w:rsidR="00DE3F6D" w:rsidRPr="00E77264" w:rsidRDefault="00DE3F6D" w:rsidP="00E772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7264">
        <w:rPr>
          <w:rFonts w:ascii="Times New Roman" w:hAnsi="Times New Roman" w:cs="Times New Roman"/>
          <w:sz w:val="24"/>
          <w:szCs w:val="24"/>
        </w:rPr>
        <w:t xml:space="preserve"> отношение к п</w:t>
      </w:r>
      <w:r w:rsidR="00E77264">
        <w:rPr>
          <w:rFonts w:ascii="Times New Roman" w:hAnsi="Times New Roman" w:cs="Times New Roman"/>
          <w:sz w:val="24"/>
          <w:szCs w:val="24"/>
        </w:rPr>
        <w:t>раву и другим правовым явлениям;</w:t>
      </w:r>
    </w:p>
    <w:p w:rsidR="00DE3F6D" w:rsidRPr="00E77264" w:rsidRDefault="00DE3F6D" w:rsidP="00E772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7264">
        <w:rPr>
          <w:rFonts w:ascii="Times New Roman" w:hAnsi="Times New Roman" w:cs="Times New Roman"/>
          <w:sz w:val="24"/>
          <w:szCs w:val="24"/>
        </w:rPr>
        <w:t xml:space="preserve"> ув</w:t>
      </w:r>
      <w:r w:rsidR="00E77264">
        <w:rPr>
          <w:rFonts w:ascii="Times New Roman" w:hAnsi="Times New Roman" w:cs="Times New Roman"/>
          <w:sz w:val="24"/>
          <w:szCs w:val="24"/>
        </w:rPr>
        <w:t>ажение к правам другого человека;</w:t>
      </w:r>
    </w:p>
    <w:p w:rsidR="00DE3F6D" w:rsidRPr="00E77264" w:rsidRDefault="00BB1790" w:rsidP="00E772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264">
        <w:rPr>
          <w:rFonts w:ascii="Times New Roman" w:hAnsi="Times New Roman" w:cs="Times New Roman"/>
          <w:sz w:val="24"/>
          <w:szCs w:val="24"/>
        </w:rPr>
        <w:t>привычка правомерного поведения;</w:t>
      </w:r>
    </w:p>
    <w:p w:rsidR="00DE3F6D" w:rsidRPr="00E77264" w:rsidRDefault="00BB1790" w:rsidP="00E772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F6D" w:rsidRPr="00E77264">
        <w:rPr>
          <w:rFonts w:ascii="Times New Roman" w:hAnsi="Times New Roman" w:cs="Times New Roman"/>
          <w:sz w:val="24"/>
          <w:szCs w:val="24"/>
        </w:rPr>
        <w:t>социально-правовая активность.</w:t>
      </w:r>
    </w:p>
    <w:p w:rsidR="00DE3F6D" w:rsidRPr="00E77264" w:rsidRDefault="006913F1" w:rsidP="00E77264">
      <w:pPr>
        <w:pStyle w:val="a3"/>
        <w:spacing w:line="360" w:lineRule="auto"/>
        <w:ind w:firstLine="708"/>
      </w:pPr>
      <w:r w:rsidRPr="00E77264">
        <w:t xml:space="preserve">Цель формирования правовой культуры - </w:t>
      </w:r>
      <w:r w:rsidRPr="00E77264">
        <w:rPr>
          <w:color w:val="000000"/>
        </w:rPr>
        <w:t>способствовать становлению личности, обладающей чувством собственного достоинства, законопослушной, знающей и уважающей права и свободы человека и готовой к их защите как применительно к себе, так и к другим людям.</w:t>
      </w:r>
    </w:p>
    <w:p w:rsidR="00DE3F6D" w:rsidRPr="00E77264" w:rsidRDefault="00DE3F6D" w:rsidP="00E77264">
      <w:pPr>
        <w:pStyle w:val="a3"/>
        <w:spacing w:line="360" w:lineRule="auto"/>
      </w:pPr>
      <w:r w:rsidRPr="00E77264">
        <w:t xml:space="preserve">Формирование правовой культуры </w:t>
      </w:r>
      <w:r w:rsidR="00BB1790">
        <w:t xml:space="preserve">учащихся </w:t>
      </w:r>
      <w:r w:rsidRPr="00E77264">
        <w:t xml:space="preserve"> </w:t>
      </w:r>
      <w:proofErr w:type="gramStart"/>
      <w:r w:rsidRPr="00E77264">
        <w:t>направлено</w:t>
      </w:r>
      <w:proofErr w:type="gramEnd"/>
      <w:r w:rsidR="00BB1790">
        <w:t xml:space="preserve"> прежде всего</w:t>
      </w:r>
      <w:r w:rsidRPr="00E77264">
        <w:t xml:space="preserve"> на решение ряда конкретных задач. К ним относятся:</w:t>
      </w:r>
    </w:p>
    <w:p w:rsidR="00DE3F6D" w:rsidRPr="00E77264" w:rsidRDefault="00DE3F6D" w:rsidP="00E77264">
      <w:pPr>
        <w:pStyle w:val="a3"/>
        <w:spacing w:line="360" w:lineRule="auto"/>
      </w:pPr>
      <w:r w:rsidRPr="00E77264">
        <w:lastRenderedPageBreak/>
        <w:t>- развитие умений и навыков сознательного, юридически правильного поведения в обществе;</w:t>
      </w:r>
    </w:p>
    <w:p w:rsidR="00DE3F6D" w:rsidRPr="00E77264" w:rsidRDefault="00DE3F6D" w:rsidP="00E77264">
      <w:pPr>
        <w:pStyle w:val="a3"/>
        <w:spacing w:line="360" w:lineRule="auto"/>
      </w:pPr>
      <w:r w:rsidRPr="00E77264">
        <w:t>- воспитание уважения к правам, свободам, обязанностям личности в обществе;</w:t>
      </w:r>
    </w:p>
    <w:p w:rsidR="00DE3F6D" w:rsidRPr="00E77264" w:rsidRDefault="00DE3F6D" w:rsidP="00E77264">
      <w:pPr>
        <w:pStyle w:val="a3"/>
        <w:spacing w:line="360" w:lineRule="auto"/>
      </w:pPr>
      <w:r w:rsidRPr="00E77264">
        <w:t>- воспитание чувства ответственности за свое поведение;</w:t>
      </w:r>
    </w:p>
    <w:p w:rsidR="00DE3F6D" w:rsidRPr="00E77264" w:rsidRDefault="00DE3F6D" w:rsidP="00E77264">
      <w:pPr>
        <w:pStyle w:val="a3"/>
        <w:spacing w:line="360" w:lineRule="auto"/>
      </w:pPr>
      <w:r w:rsidRPr="00E77264">
        <w:t>- формирование внутренней потребности в защите законности и правопорядка.</w:t>
      </w:r>
    </w:p>
    <w:p w:rsidR="00DE3F6D" w:rsidRPr="00E77264" w:rsidRDefault="006913F1" w:rsidP="00E77264">
      <w:pPr>
        <w:pStyle w:val="a3"/>
        <w:spacing w:before="0" w:beforeAutospacing="0" w:after="0" w:afterAutospacing="0" w:line="360" w:lineRule="auto"/>
        <w:ind w:left="720"/>
        <w:rPr>
          <w:color w:val="000000"/>
        </w:rPr>
      </w:pPr>
      <w:r w:rsidRPr="00E77264">
        <w:rPr>
          <w:color w:val="000000"/>
        </w:rPr>
        <w:t>В результате работы по формированию правовой культуры учащиеся должны:</w:t>
      </w:r>
    </w:p>
    <w:p w:rsidR="00DE3F6D" w:rsidRPr="00E77264" w:rsidRDefault="00DE3F6D" w:rsidP="00E7726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 w:rsidRPr="00E77264">
        <w:rPr>
          <w:color w:val="000000"/>
        </w:rPr>
        <w:t>- усвоить систему знаний о правах человека, правах и обязанностях граждан РФ, порядке их реализации, возможностях и способах защиты прав личности;</w:t>
      </w:r>
    </w:p>
    <w:p w:rsidR="00DE3F6D" w:rsidRPr="00E77264" w:rsidRDefault="00DE3F6D" w:rsidP="00E7726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 w:rsidRPr="00E77264">
        <w:rPr>
          <w:color w:val="000000"/>
        </w:rPr>
        <w:t>- освоить совокупность конкретных правил правового поведения;</w:t>
      </w:r>
    </w:p>
    <w:p w:rsidR="00DE3F6D" w:rsidRPr="00E77264" w:rsidRDefault="00DE3F6D" w:rsidP="00E7726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 w:rsidRPr="00E77264">
        <w:rPr>
          <w:color w:val="000000"/>
        </w:rPr>
        <w:t>- овладеть юридическими терминами и понятиями в объеме, необходимом для изучения основ права;</w:t>
      </w:r>
    </w:p>
    <w:p w:rsidR="00DE3F6D" w:rsidRPr="00E77264" w:rsidRDefault="00DE3F6D" w:rsidP="00E7726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 w:rsidRPr="00E77264">
        <w:rPr>
          <w:color w:val="000000"/>
        </w:rPr>
        <w:t>- уметь правильно пользоваться юридической терминологией, читать фрагменты юридических документов и объяснять их смысл;</w:t>
      </w:r>
    </w:p>
    <w:p w:rsidR="00DE3F6D" w:rsidRPr="00E77264" w:rsidRDefault="00DE3F6D" w:rsidP="00E7726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 w:rsidRPr="00E77264">
        <w:rPr>
          <w:color w:val="000000"/>
        </w:rPr>
        <w:t>- уметь применять правовые знания: проектировать правомерные способы действия в различных жизненных ситуациях, давать правовую оценку поступков людей, собственных действий, явлений жизни;</w:t>
      </w:r>
    </w:p>
    <w:p w:rsidR="00DE3F6D" w:rsidRPr="00E77264" w:rsidRDefault="00DE3F6D" w:rsidP="00E7726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 w:rsidRPr="00E77264">
        <w:rPr>
          <w:color w:val="000000"/>
        </w:rPr>
        <w:t>- уметь осуществлять свои права на практике в различных сферах жизни, руководствоваться существующими юридическими нормами;</w:t>
      </w:r>
    </w:p>
    <w:p w:rsidR="00DE3F6D" w:rsidRPr="00E77264" w:rsidRDefault="00DE3F6D" w:rsidP="00E7726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 w:rsidRPr="00E77264">
        <w:rPr>
          <w:color w:val="000000"/>
        </w:rPr>
        <w:t>- уметь правильно составлять некоторые официальные документы, не требующие специального юридического образования;</w:t>
      </w:r>
    </w:p>
    <w:p w:rsidR="00DE3F6D" w:rsidRPr="00E77264" w:rsidRDefault="00DE3F6D" w:rsidP="00E7726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 w:rsidRPr="00E77264">
        <w:rPr>
          <w:color w:val="000000"/>
        </w:rPr>
        <w:t>- иметь четкие ценностные ориентиры гуманистической направленности (жизнь и здоровье человека, права человека, его свобода, честь, достоинство и др.);</w:t>
      </w:r>
    </w:p>
    <w:p w:rsidR="00DE3F6D" w:rsidRPr="00E77264" w:rsidRDefault="00DE3F6D" w:rsidP="00E7726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 w:rsidRPr="00E77264">
        <w:rPr>
          <w:color w:val="000000"/>
        </w:rPr>
        <w:t>- осознавать социальную ценность права как средства защиты личности и общества</w:t>
      </w:r>
      <w:r w:rsidR="006913F1" w:rsidRPr="00E77264">
        <w:rPr>
          <w:color w:val="000000"/>
        </w:rPr>
        <w:t>.</w:t>
      </w:r>
    </w:p>
    <w:p w:rsidR="00E77264" w:rsidRPr="00E77264" w:rsidRDefault="006F0861" w:rsidP="00E77264">
      <w:pPr>
        <w:pStyle w:val="a3"/>
        <w:spacing w:line="360" w:lineRule="auto"/>
      </w:pPr>
      <w:proofErr w:type="gramStart"/>
      <w:r w:rsidRPr="00E77264">
        <w:t xml:space="preserve">К технологиям, способствующим формированию </w:t>
      </w:r>
      <w:r w:rsidR="006913F1" w:rsidRPr="00E77264">
        <w:t>правовой культуры</w:t>
      </w:r>
      <w:r w:rsidRPr="00E77264">
        <w:t>, относятся</w:t>
      </w:r>
      <w:r w:rsidR="00E77264" w:rsidRPr="00E77264">
        <w:t>: коммуникативные (беседа, диспут, дискуссия</w:t>
      </w:r>
      <w:r w:rsidR="00BB1790">
        <w:t>,</w:t>
      </w:r>
      <w:r w:rsidRPr="00E77264">
        <w:t xml:space="preserve"> </w:t>
      </w:r>
      <w:r w:rsidR="00E77264" w:rsidRPr="00E77264">
        <w:t>дебаты);</w:t>
      </w:r>
      <w:proofErr w:type="gramEnd"/>
    </w:p>
    <w:p w:rsidR="00E77264" w:rsidRPr="00E77264" w:rsidRDefault="006F0861" w:rsidP="00E77264">
      <w:pPr>
        <w:pStyle w:val="a3"/>
        <w:spacing w:line="360" w:lineRule="auto"/>
      </w:pPr>
      <w:r w:rsidRPr="00E77264">
        <w:t xml:space="preserve"> </w:t>
      </w:r>
      <w:proofErr w:type="gramStart"/>
      <w:r w:rsidRPr="00E77264">
        <w:t>игровые</w:t>
      </w:r>
      <w:proofErr w:type="gramEnd"/>
      <w:r w:rsidRPr="00E77264">
        <w:t xml:space="preserve"> (</w:t>
      </w:r>
      <w:proofErr w:type="spellStart"/>
      <w:r w:rsidRPr="00E77264">
        <w:t>кв</w:t>
      </w:r>
      <w:r w:rsidR="00E77264" w:rsidRPr="00E77264">
        <w:t>ест</w:t>
      </w:r>
      <w:proofErr w:type="spellEnd"/>
      <w:r w:rsidR="00E77264" w:rsidRPr="00E77264">
        <w:t>, ролевая игра, деловая игра);</w:t>
      </w:r>
    </w:p>
    <w:p w:rsidR="006F0861" w:rsidRPr="00E77264" w:rsidRDefault="006F0861" w:rsidP="00E77264">
      <w:pPr>
        <w:pStyle w:val="a3"/>
        <w:spacing w:line="360" w:lineRule="auto"/>
      </w:pPr>
      <w:r w:rsidRPr="00E77264">
        <w:t>социально</w:t>
      </w:r>
      <w:r w:rsidR="00E77264" w:rsidRPr="00E77264">
        <w:t xml:space="preserve"> </w:t>
      </w:r>
      <w:r w:rsidRPr="00E77264">
        <w:t>-</w:t>
      </w:r>
      <w:r w:rsidR="00E77264" w:rsidRPr="00E77264">
        <w:t xml:space="preserve"> </w:t>
      </w:r>
      <w:proofErr w:type="spellStart"/>
      <w:r w:rsidRPr="00E77264">
        <w:t>деятельностные</w:t>
      </w:r>
      <w:proofErr w:type="spellEnd"/>
      <w:r w:rsidRPr="00E77264">
        <w:t xml:space="preserve"> (кейс- технология, проектная технология).</w:t>
      </w:r>
    </w:p>
    <w:p w:rsidR="0083336F" w:rsidRPr="00E77264" w:rsidRDefault="006F0861" w:rsidP="00E77264">
      <w:pPr>
        <w:pStyle w:val="a3"/>
        <w:spacing w:line="360" w:lineRule="auto"/>
      </w:pPr>
      <w:r w:rsidRPr="00E77264">
        <w:t xml:space="preserve"> </w:t>
      </w:r>
      <w:r w:rsidR="0083336F" w:rsidRPr="00E77264">
        <w:t xml:space="preserve">Существует </w:t>
      </w:r>
      <w:r w:rsidR="00E77264" w:rsidRPr="00E77264">
        <w:t xml:space="preserve">также </w:t>
      </w:r>
      <w:r w:rsidR="0083336F" w:rsidRPr="00E77264">
        <w:t>много методов и приемов формирования п</w:t>
      </w:r>
      <w:r w:rsidR="006913F1" w:rsidRPr="00E77264">
        <w:t>равовой культуры. На своих уроках в рамках учебного предмета «Право»</w:t>
      </w:r>
      <w:r w:rsidR="0083336F" w:rsidRPr="00E77264">
        <w:t xml:space="preserve"> я использую следующие:</w:t>
      </w:r>
    </w:p>
    <w:p w:rsidR="005D668C" w:rsidRPr="00E77264" w:rsidRDefault="0083336F" w:rsidP="00E77264">
      <w:pPr>
        <w:pStyle w:val="a3"/>
        <w:numPr>
          <w:ilvl w:val="0"/>
          <w:numId w:val="3"/>
        </w:numPr>
        <w:spacing w:line="360" w:lineRule="auto"/>
      </w:pPr>
      <w:r w:rsidRPr="00E77264">
        <w:lastRenderedPageBreak/>
        <w:t xml:space="preserve">Метод правового просвещения, который предполагает анализ проблемных ситуаций. В результате самостоятельной деятельности обучающиеся приобретают новые знания, умения, учатся </w:t>
      </w:r>
      <w:r w:rsidR="005D668C" w:rsidRPr="00E77264">
        <w:t xml:space="preserve">работать с текстами нормативно-правовых документов. Подобные ситуации позволяют </w:t>
      </w:r>
      <w:r w:rsidR="00BB1790">
        <w:t>учащимся</w:t>
      </w:r>
      <w:r w:rsidR="005D668C" w:rsidRPr="00E77264">
        <w:t xml:space="preserve"> пережить как личностно значимую ситуацию реализации своих прав или выявить  препятствия, затруднения в пользовании своими правами</w:t>
      </w:r>
      <w:r w:rsidR="00E33BC2" w:rsidRPr="00E77264">
        <w:t>. В ходе разрешения проблемных ситуаций обучающиеся формируют собственное мнение, учатся разрешать конфликты, возникающие вследствие противоречий между правами и интересами отдельных людей в обществе.</w:t>
      </w:r>
    </w:p>
    <w:p w:rsidR="001017E9" w:rsidRPr="00E77264" w:rsidRDefault="00F73E40" w:rsidP="00E77264">
      <w:pPr>
        <w:pStyle w:val="a3"/>
        <w:numPr>
          <w:ilvl w:val="0"/>
          <w:numId w:val="3"/>
        </w:numPr>
        <w:spacing w:line="360" w:lineRule="auto"/>
      </w:pPr>
      <w:r w:rsidRPr="00E77264">
        <w:t>Ролевая игра. Представляет собой упрощенную модель действительности, основанную на ситуациях из реальной жизни. Тема игры связана с правовой проблемой осуществления или нарушения каких-либо прав (например: устройство или увольнение с работы, где участниками ролевой игры выступают работник и работодатель; вступление в брак или расторжение брака, где участники-супруги, соблюдение или нарушение прав потребителя, где участниками являются изготовители, исполнители, продавцы и потребители).</w:t>
      </w:r>
    </w:p>
    <w:p w:rsidR="00F73E40" w:rsidRPr="00E77264" w:rsidRDefault="00F73E40" w:rsidP="00E77264">
      <w:pPr>
        <w:pStyle w:val="a3"/>
        <w:numPr>
          <w:ilvl w:val="0"/>
          <w:numId w:val="3"/>
        </w:numPr>
        <w:spacing w:line="360" w:lineRule="auto"/>
      </w:pPr>
      <w:r w:rsidRPr="00E77264">
        <w:t>Работа в малых группах</w:t>
      </w:r>
      <w:r w:rsidR="00BB6AFE" w:rsidRPr="00E77264">
        <w:t xml:space="preserve"> (3-5 чел.). </w:t>
      </w:r>
      <w:proofErr w:type="gramStart"/>
      <w:r w:rsidR="00BB6AFE" w:rsidRPr="00E77264">
        <w:t>Обучающимся</w:t>
      </w:r>
      <w:proofErr w:type="gramEnd"/>
      <w:r w:rsidR="00BB6AFE" w:rsidRPr="00E77264">
        <w:t xml:space="preserve"> предлагается обсудить какую-либо правовую проблему или разработать мини-проект (например – разработать рекомендации по трудоустройству, </w:t>
      </w:r>
      <w:r w:rsidR="00DF48F2">
        <w:t>буклеты</w:t>
      </w:r>
      <w:r w:rsidR="00BB6AFE" w:rsidRPr="00E77264">
        <w:t xml:space="preserve"> о правах и обязанностях школьника, выпускника и т.п.).</w:t>
      </w:r>
    </w:p>
    <w:p w:rsidR="00BB6AFE" w:rsidRPr="00E77264" w:rsidRDefault="00BB6AFE" w:rsidP="00E77264">
      <w:pPr>
        <w:pStyle w:val="a3"/>
        <w:numPr>
          <w:ilvl w:val="0"/>
          <w:numId w:val="3"/>
        </w:numPr>
        <w:spacing w:line="360" w:lineRule="auto"/>
      </w:pPr>
      <w:proofErr w:type="gramStart"/>
      <w:r w:rsidRPr="00E77264">
        <w:t>Дискуссии по правовым проблемам (например, по темам:</w:t>
      </w:r>
      <w:proofErr w:type="gramEnd"/>
      <w:r w:rsidRPr="00E77264">
        <w:t xml:space="preserve"> </w:t>
      </w:r>
      <w:proofErr w:type="gramStart"/>
      <w:r w:rsidRPr="00E77264">
        <w:t>«Мое письмо – моя тайна», «Смертная казнь: за и против?», «По закону или по совести?»)</w:t>
      </w:r>
      <w:proofErr w:type="gramEnd"/>
    </w:p>
    <w:p w:rsidR="00BB6AFE" w:rsidRPr="00DF48F2" w:rsidRDefault="00BB6AFE" w:rsidP="00E77264">
      <w:pPr>
        <w:pStyle w:val="a3"/>
        <w:numPr>
          <w:ilvl w:val="0"/>
          <w:numId w:val="3"/>
        </w:numPr>
        <w:spacing w:line="360" w:lineRule="auto"/>
      </w:pPr>
      <w:r w:rsidRPr="00DF48F2">
        <w:t>Учебные проекты в рамках одного или нескольких уроков (например</w:t>
      </w:r>
      <w:r w:rsidR="00BB1790">
        <w:t xml:space="preserve">: изучая избирательное </w:t>
      </w:r>
      <w:proofErr w:type="gramStart"/>
      <w:r w:rsidR="00BB1790">
        <w:t>право</w:t>
      </w:r>
      <w:proofErr w:type="gramEnd"/>
      <w:r w:rsidR="00BB1790">
        <w:t xml:space="preserve"> учащиеся</w:t>
      </w:r>
      <w:r w:rsidRPr="00DF48F2">
        <w:t xml:space="preserve"> </w:t>
      </w:r>
      <w:r w:rsidR="00BB1790">
        <w:t xml:space="preserve">работают над </w:t>
      </w:r>
      <w:r w:rsidRPr="00DF48F2">
        <w:t>проект</w:t>
      </w:r>
      <w:r w:rsidR="00BB1790">
        <w:t>ом</w:t>
      </w:r>
      <w:r w:rsidRPr="00DF48F2">
        <w:t xml:space="preserve"> «Я впервые голосую на выборах, </w:t>
      </w:r>
      <w:r w:rsidR="00BB1790">
        <w:t xml:space="preserve">и </w:t>
      </w:r>
      <w:proofErr w:type="spellStart"/>
      <w:r w:rsidR="00FB37C3" w:rsidRPr="00DF48F2">
        <w:t>создан</w:t>
      </w:r>
      <w:r w:rsidR="00BB1790">
        <w:t>ют</w:t>
      </w:r>
      <w:proofErr w:type="spellEnd"/>
      <w:r w:rsidRPr="00DF48F2">
        <w:t xml:space="preserve"> </w:t>
      </w:r>
      <w:r w:rsidR="00DF48F2" w:rsidRPr="00DF48F2">
        <w:t>памятки</w:t>
      </w:r>
      <w:r w:rsidR="00FB37C3" w:rsidRPr="00DF48F2">
        <w:t xml:space="preserve"> </w:t>
      </w:r>
      <w:r w:rsidRPr="00DF48F2">
        <w:t xml:space="preserve"> молодого избирателя).</w:t>
      </w:r>
    </w:p>
    <w:p w:rsidR="00E77264" w:rsidRPr="00DF48F2" w:rsidRDefault="00DF48F2" w:rsidP="00E77264">
      <w:pPr>
        <w:pStyle w:val="a3"/>
        <w:numPr>
          <w:ilvl w:val="0"/>
          <w:numId w:val="3"/>
        </w:numPr>
        <w:spacing w:line="360" w:lineRule="auto"/>
      </w:pPr>
      <w:r w:rsidRPr="00DF48F2">
        <w:rPr>
          <w:color w:val="000000"/>
          <w:shd w:val="clear" w:color="auto" w:fill="FFFFFF"/>
        </w:rPr>
        <w:t> Л</w:t>
      </w:r>
      <w:r w:rsidR="00E77264" w:rsidRPr="00DF48F2">
        <w:rPr>
          <w:color w:val="000000"/>
          <w:shd w:val="clear" w:color="auto" w:fill="FFFFFF"/>
        </w:rPr>
        <w:t>абораторная работа</w:t>
      </w:r>
      <w:r w:rsidRPr="00DF48F2">
        <w:rPr>
          <w:color w:val="000000"/>
          <w:shd w:val="clear" w:color="auto" w:fill="FFFFFF"/>
        </w:rPr>
        <w:t xml:space="preserve"> (например</w:t>
      </w:r>
      <w:r>
        <w:rPr>
          <w:color w:val="000000"/>
          <w:shd w:val="clear" w:color="auto" w:fill="FFFFFF"/>
        </w:rPr>
        <w:t>:</w:t>
      </w:r>
      <w:r w:rsidRPr="00DF48F2">
        <w:rPr>
          <w:color w:val="000000"/>
          <w:shd w:val="clear" w:color="auto" w:fill="FFFFFF"/>
        </w:rPr>
        <w:t xml:space="preserve"> изучение статей ФЗ «</w:t>
      </w:r>
      <w:r w:rsidRPr="00DF48F2">
        <w:rPr>
          <w:bCs/>
          <w:color w:val="333333"/>
          <w:shd w:val="clear" w:color="auto" w:fill="FFFFFF"/>
        </w:rPr>
        <w:t>О</w:t>
      </w:r>
      <w:r w:rsidRPr="00DF48F2">
        <w:rPr>
          <w:color w:val="333333"/>
          <w:shd w:val="clear" w:color="auto" w:fill="FFFFFF"/>
        </w:rPr>
        <w:t> </w:t>
      </w:r>
      <w:r w:rsidRPr="00DF48F2">
        <w:rPr>
          <w:bCs/>
          <w:color w:val="333333"/>
          <w:shd w:val="clear" w:color="auto" w:fill="FFFFFF"/>
        </w:rPr>
        <w:t>выборах</w:t>
      </w:r>
      <w:r w:rsidRPr="00DF48F2">
        <w:rPr>
          <w:color w:val="333333"/>
          <w:shd w:val="clear" w:color="auto" w:fill="FFFFFF"/>
        </w:rPr>
        <w:t> </w:t>
      </w:r>
      <w:r w:rsidRPr="00DF48F2">
        <w:rPr>
          <w:bCs/>
          <w:color w:val="333333"/>
          <w:shd w:val="clear" w:color="auto" w:fill="FFFFFF"/>
        </w:rPr>
        <w:t>депутатов</w:t>
      </w:r>
      <w:r w:rsidRPr="00DF48F2">
        <w:rPr>
          <w:color w:val="333333"/>
          <w:shd w:val="clear" w:color="auto" w:fill="FFFFFF"/>
        </w:rPr>
        <w:t> </w:t>
      </w:r>
      <w:r w:rsidRPr="00DF48F2">
        <w:rPr>
          <w:bCs/>
          <w:color w:val="333333"/>
          <w:shd w:val="clear" w:color="auto" w:fill="FFFFFF"/>
        </w:rPr>
        <w:t>Государственной</w:t>
      </w:r>
      <w:r w:rsidRPr="00DF48F2">
        <w:rPr>
          <w:color w:val="333333"/>
          <w:shd w:val="clear" w:color="auto" w:fill="FFFFFF"/>
        </w:rPr>
        <w:t> </w:t>
      </w:r>
      <w:r w:rsidRPr="00DF48F2">
        <w:rPr>
          <w:bCs/>
          <w:color w:val="333333"/>
          <w:shd w:val="clear" w:color="auto" w:fill="FFFFFF"/>
        </w:rPr>
        <w:t>Думы Федерального</w:t>
      </w:r>
      <w:r w:rsidRPr="00DF48F2">
        <w:rPr>
          <w:color w:val="333333"/>
          <w:shd w:val="clear" w:color="auto" w:fill="FFFFFF"/>
        </w:rPr>
        <w:t> </w:t>
      </w:r>
      <w:r w:rsidRPr="00DF48F2">
        <w:rPr>
          <w:bCs/>
          <w:color w:val="333333"/>
          <w:shd w:val="clear" w:color="auto" w:fill="FFFFFF"/>
        </w:rPr>
        <w:t>Собрания</w:t>
      </w:r>
      <w:r w:rsidRPr="00DF48F2">
        <w:rPr>
          <w:color w:val="333333"/>
          <w:shd w:val="clear" w:color="auto" w:fill="FFFFFF"/>
        </w:rPr>
        <w:t> Российской Федерации»  и ФЗ «О выборах Президента Российской  Федерации»)</w:t>
      </w:r>
    </w:p>
    <w:p w:rsidR="00FB37C3" w:rsidRDefault="00DF48F2" w:rsidP="00E77264">
      <w:pPr>
        <w:pStyle w:val="a3"/>
        <w:numPr>
          <w:ilvl w:val="0"/>
          <w:numId w:val="3"/>
        </w:numPr>
        <w:spacing w:line="360" w:lineRule="auto"/>
      </w:pPr>
      <w:proofErr w:type="gramStart"/>
      <w:r w:rsidRPr="00DF48F2">
        <w:rPr>
          <w:color w:val="333333"/>
          <w:shd w:val="clear" w:color="auto" w:fill="FFFFFF"/>
        </w:rPr>
        <w:t xml:space="preserve">Урок – практикум </w:t>
      </w:r>
      <w:r w:rsidR="00BB1790">
        <w:rPr>
          <w:color w:val="333333"/>
          <w:shd w:val="clear" w:color="auto" w:fill="FFFFFF"/>
        </w:rPr>
        <w:t>(</w:t>
      </w:r>
      <w:r w:rsidRPr="00DF48F2">
        <w:rPr>
          <w:color w:val="333333"/>
          <w:shd w:val="clear" w:color="auto" w:fill="FFFFFF"/>
        </w:rPr>
        <w:t xml:space="preserve">например: </w:t>
      </w:r>
      <w:r w:rsidRPr="00DF48F2">
        <w:rPr>
          <w:color w:val="000000"/>
          <w:shd w:val="clear" w:color="auto" w:fill="FFFFFF"/>
        </w:rPr>
        <w:t> при изучении тем «Трудовое право», «Гражданское право», «Семейное</w:t>
      </w:r>
      <w:r w:rsidR="00BB1790">
        <w:rPr>
          <w:color w:val="000000"/>
          <w:shd w:val="clear" w:color="auto" w:fill="FFFFFF"/>
        </w:rPr>
        <w:t xml:space="preserve"> право» обучающиеся учатся</w:t>
      </w:r>
      <w:r w:rsidRPr="00DF48F2">
        <w:rPr>
          <w:color w:val="000000"/>
          <w:shd w:val="clear" w:color="auto" w:fill="FFFFFF"/>
        </w:rPr>
        <w:t xml:space="preserve"> составлять и анализировать договоры в различных областях деятельности: трудовой договор, договор аренды жилья, договор на оказание услуг, брачный договор.</w:t>
      </w:r>
      <w:proofErr w:type="gramEnd"/>
      <w:r w:rsidRPr="00DF48F2">
        <w:rPr>
          <w:color w:val="000000"/>
          <w:shd w:val="clear" w:color="auto" w:fill="FFFFFF"/>
        </w:rPr>
        <w:t xml:space="preserve"> </w:t>
      </w:r>
      <w:proofErr w:type="gramStart"/>
      <w:r w:rsidRPr="00DF48F2">
        <w:rPr>
          <w:color w:val="000000"/>
          <w:shd w:val="clear" w:color="auto" w:fill="FFFFFF"/>
        </w:rPr>
        <w:t>Такие формы обучения позволяют школьникам включиться в обсуждение и решение проблемы, выслушать разнообразные точки зрения).</w:t>
      </w:r>
      <w:r w:rsidRPr="00DF48F2">
        <w:t xml:space="preserve"> </w:t>
      </w:r>
      <w:proofErr w:type="gramEnd"/>
    </w:p>
    <w:p w:rsidR="00DF48F2" w:rsidRPr="007E44DD" w:rsidRDefault="00DF48F2" w:rsidP="00E77264">
      <w:pPr>
        <w:pStyle w:val="a3"/>
        <w:numPr>
          <w:ilvl w:val="0"/>
          <w:numId w:val="3"/>
        </w:numPr>
        <w:spacing w:line="360" w:lineRule="auto"/>
      </w:pPr>
      <w:r w:rsidRPr="007E44DD">
        <w:rPr>
          <w:color w:val="000000"/>
          <w:shd w:val="clear" w:color="auto" w:fill="FFFFFF"/>
        </w:rPr>
        <w:lastRenderedPageBreak/>
        <w:t>Применяю  новые информационные технологии, как на уроках, так и во внеурочной деятельности. Обучающиеся имеют возможность использовать знание информационных технологий и соответствующие умения для создания презентаций различных тем, которые демонстрируются ими во время проведения уроков.</w:t>
      </w:r>
    </w:p>
    <w:p w:rsidR="00DF48F2" w:rsidRPr="007E44DD" w:rsidRDefault="00DF48F2" w:rsidP="00BB1790">
      <w:pPr>
        <w:pStyle w:val="a3"/>
        <w:spacing w:line="360" w:lineRule="auto"/>
        <w:ind w:left="360"/>
        <w:rPr>
          <w:color w:val="000000"/>
          <w:shd w:val="clear" w:color="auto" w:fill="FFFFFF"/>
        </w:rPr>
      </w:pPr>
      <w:r w:rsidRPr="007E44DD">
        <w:rPr>
          <w:color w:val="000000"/>
          <w:shd w:val="clear" w:color="auto" w:fill="FFFFFF"/>
        </w:rPr>
        <w:t xml:space="preserve">Для определения эффективности изучения правовых тем провожу диагностику до изучения темы и после изучения материала. Упор стараюсь делать на развитие навыков применения знаний права в социальных действиях. </w:t>
      </w:r>
    </w:p>
    <w:p w:rsidR="00DF48F2" w:rsidRPr="007E44DD" w:rsidRDefault="00DF48F2" w:rsidP="007E44DD">
      <w:pPr>
        <w:pStyle w:val="a3"/>
        <w:shd w:val="clear" w:color="auto" w:fill="FFFFFF"/>
        <w:spacing w:before="0" w:beforeAutospacing="0" w:after="132" w:afterAutospacing="0" w:line="360" w:lineRule="auto"/>
        <w:ind w:firstLine="708"/>
        <w:rPr>
          <w:color w:val="000000"/>
        </w:rPr>
      </w:pPr>
      <w:r w:rsidRPr="007E44DD">
        <w:rPr>
          <w:color w:val="000000"/>
          <w:shd w:val="clear" w:color="auto" w:fill="FFFFFF"/>
        </w:rPr>
        <w:t xml:space="preserve">Таким образом, современные технологии и методы </w:t>
      </w:r>
      <w:r w:rsidRPr="007E44DD">
        <w:rPr>
          <w:color w:val="000000"/>
        </w:rPr>
        <w:t xml:space="preserve">правового просвещения учащихся в рамках учебного предмета «Право»  способствуют формированию </w:t>
      </w:r>
      <w:r w:rsidR="00BB1790">
        <w:rPr>
          <w:color w:val="000000"/>
        </w:rPr>
        <w:t xml:space="preserve">правовой культуры, </w:t>
      </w:r>
      <w:r w:rsidRPr="007E44DD">
        <w:rPr>
          <w:color w:val="000000"/>
        </w:rPr>
        <w:t>навыков и установок, позволяющих молодым людям активно включиться в работу по созданию общества, свободного от нарушений прав</w:t>
      </w:r>
      <w:r w:rsidR="007E44DD" w:rsidRPr="007E44DD">
        <w:rPr>
          <w:color w:val="000000"/>
        </w:rPr>
        <w:t xml:space="preserve">. </w:t>
      </w:r>
      <w:r w:rsidRPr="007E44DD">
        <w:rPr>
          <w:color w:val="000000"/>
        </w:rPr>
        <w:t xml:space="preserve"> </w:t>
      </w:r>
    </w:p>
    <w:p w:rsidR="00DF48F2" w:rsidRPr="007E44DD" w:rsidRDefault="007E44DD" w:rsidP="007E44DD">
      <w:pPr>
        <w:pStyle w:val="a3"/>
        <w:shd w:val="clear" w:color="auto" w:fill="FFFFFF"/>
        <w:spacing w:before="0" w:beforeAutospacing="0" w:after="132" w:afterAutospacing="0" w:line="360" w:lineRule="auto"/>
        <w:ind w:firstLine="708"/>
        <w:rPr>
          <w:color w:val="000000"/>
        </w:rPr>
      </w:pPr>
      <w:r w:rsidRPr="007E44DD">
        <w:rPr>
          <w:color w:val="000000"/>
        </w:rPr>
        <w:t xml:space="preserve">Приобретенные навыки </w:t>
      </w:r>
      <w:r>
        <w:rPr>
          <w:color w:val="000000"/>
        </w:rPr>
        <w:t xml:space="preserve">в будущем </w:t>
      </w:r>
      <w:r w:rsidRPr="007E44DD">
        <w:rPr>
          <w:color w:val="000000"/>
        </w:rPr>
        <w:t>позволя</w:t>
      </w:r>
      <w:r w:rsidR="00DF48F2" w:rsidRPr="007E44DD">
        <w:rPr>
          <w:color w:val="000000"/>
        </w:rPr>
        <w:t xml:space="preserve">т </w:t>
      </w:r>
      <w:r w:rsidR="00BB1790">
        <w:rPr>
          <w:color w:val="000000"/>
        </w:rPr>
        <w:t>им</w:t>
      </w:r>
      <w:r w:rsidR="00DF48F2" w:rsidRPr="007E44DD">
        <w:rPr>
          <w:color w:val="000000"/>
        </w:rPr>
        <w:t xml:space="preserve"> осуществлять свои права и свободы в рамках закона, не нарушая при этом права окружающих; защищать права и свободы от всякого рода  нарушений; давать морально — правовую оценку д</w:t>
      </w:r>
      <w:r w:rsidR="00BB1790">
        <w:rPr>
          <w:color w:val="000000"/>
        </w:rPr>
        <w:t>ействиям всех субъектов обществ и</w:t>
      </w:r>
      <w:r w:rsidR="00DF48F2" w:rsidRPr="007E44DD">
        <w:rPr>
          <w:color w:val="000000"/>
        </w:rPr>
        <w:t xml:space="preserve"> критически оценивать выполнение гарантий обеспечения прав человека.</w:t>
      </w:r>
    </w:p>
    <w:p w:rsidR="00DF48F2" w:rsidRPr="007E44DD" w:rsidRDefault="00DF48F2" w:rsidP="007E44DD">
      <w:pPr>
        <w:pStyle w:val="a3"/>
        <w:shd w:val="clear" w:color="auto" w:fill="FFFFFF"/>
        <w:spacing w:before="0" w:beforeAutospacing="0" w:after="132" w:afterAutospacing="0" w:line="360" w:lineRule="auto"/>
        <w:rPr>
          <w:color w:val="000000"/>
        </w:rPr>
      </w:pPr>
      <w:r w:rsidRPr="007E44DD">
        <w:rPr>
          <w:color w:val="000000"/>
        </w:rPr>
        <w:t> </w:t>
      </w:r>
    </w:p>
    <w:p w:rsidR="00DF48F2" w:rsidRPr="007E44DD" w:rsidRDefault="00DF48F2" w:rsidP="00DF48F2">
      <w:pPr>
        <w:pStyle w:val="a3"/>
        <w:spacing w:line="360" w:lineRule="auto"/>
        <w:ind w:left="720"/>
      </w:pPr>
    </w:p>
    <w:p w:rsidR="00FB37C3" w:rsidRPr="007E44DD" w:rsidRDefault="00FB37C3" w:rsidP="00E77264">
      <w:pPr>
        <w:pStyle w:val="a3"/>
        <w:spacing w:line="360" w:lineRule="auto"/>
      </w:pPr>
    </w:p>
    <w:p w:rsidR="00D51A10" w:rsidRPr="007E44DD" w:rsidRDefault="00D51A10" w:rsidP="00E77264">
      <w:pPr>
        <w:pStyle w:val="a3"/>
        <w:spacing w:line="360" w:lineRule="auto"/>
      </w:pPr>
    </w:p>
    <w:sectPr w:rsidR="00D51A10" w:rsidRPr="007E44DD" w:rsidSect="00D02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F6D" w:rsidRDefault="00DE3F6D" w:rsidP="00DE3F6D">
      <w:pPr>
        <w:spacing w:after="0" w:line="240" w:lineRule="auto"/>
      </w:pPr>
      <w:r>
        <w:separator/>
      </w:r>
    </w:p>
  </w:endnote>
  <w:endnote w:type="continuationSeparator" w:id="1">
    <w:p w:rsidR="00DE3F6D" w:rsidRDefault="00DE3F6D" w:rsidP="00DE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F6D" w:rsidRDefault="00DE3F6D" w:rsidP="00DE3F6D">
      <w:pPr>
        <w:spacing w:after="0" w:line="240" w:lineRule="auto"/>
      </w:pPr>
      <w:r>
        <w:separator/>
      </w:r>
    </w:p>
  </w:footnote>
  <w:footnote w:type="continuationSeparator" w:id="1">
    <w:p w:rsidR="00DE3F6D" w:rsidRDefault="00DE3F6D" w:rsidP="00DE3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701C6"/>
    <w:multiLevelType w:val="hybridMultilevel"/>
    <w:tmpl w:val="50B811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20C25BE"/>
    <w:multiLevelType w:val="hybridMultilevel"/>
    <w:tmpl w:val="D6C83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859F1"/>
    <w:multiLevelType w:val="hybridMultilevel"/>
    <w:tmpl w:val="D39A7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8AC"/>
    <w:rsid w:val="000B68AC"/>
    <w:rsid w:val="001017E9"/>
    <w:rsid w:val="00145CB3"/>
    <w:rsid w:val="002E73D6"/>
    <w:rsid w:val="005D2704"/>
    <w:rsid w:val="005D668C"/>
    <w:rsid w:val="005D6EE1"/>
    <w:rsid w:val="006913F1"/>
    <w:rsid w:val="006F0861"/>
    <w:rsid w:val="007E44DD"/>
    <w:rsid w:val="0083336F"/>
    <w:rsid w:val="00BB1790"/>
    <w:rsid w:val="00BB6AFE"/>
    <w:rsid w:val="00BC2D82"/>
    <w:rsid w:val="00D02897"/>
    <w:rsid w:val="00D51A10"/>
    <w:rsid w:val="00DE3F6D"/>
    <w:rsid w:val="00DF48F2"/>
    <w:rsid w:val="00E33BC2"/>
    <w:rsid w:val="00E77264"/>
    <w:rsid w:val="00F73E40"/>
    <w:rsid w:val="00FB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68AC"/>
  </w:style>
  <w:style w:type="character" w:styleId="a4">
    <w:name w:val="Hyperlink"/>
    <w:basedOn w:val="a0"/>
    <w:uiPriority w:val="99"/>
    <w:semiHidden/>
    <w:unhideWhenUsed/>
    <w:rsid w:val="005D2704"/>
    <w:rPr>
      <w:color w:val="0000FF"/>
      <w:u w:val="single"/>
    </w:rPr>
  </w:style>
  <w:style w:type="character" w:styleId="a5">
    <w:name w:val="Strong"/>
    <w:basedOn w:val="a0"/>
    <w:uiPriority w:val="22"/>
    <w:qFormat/>
    <w:rsid w:val="005D2704"/>
    <w:rPr>
      <w:b/>
      <w:bCs/>
    </w:rPr>
  </w:style>
  <w:style w:type="paragraph" w:customStyle="1" w:styleId="Default">
    <w:name w:val="Default"/>
    <w:rsid w:val="002E7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3F6D"/>
    <w:pPr>
      <w:ind w:left="720"/>
      <w:contextualSpacing/>
    </w:pPr>
    <w:rPr>
      <w:rFonts w:eastAsiaTheme="minorEastAsia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E3F6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DE3F6D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DE3F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SemennikovCA</dc:creator>
  <cp:lastModifiedBy>teacher</cp:lastModifiedBy>
  <cp:revision>8</cp:revision>
  <dcterms:created xsi:type="dcterms:W3CDTF">2018-04-16T09:38:00Z</dcterms:created>
  <dcterms:modified xsi:type="dcterms:W3CDTF">2018-04-19T12:53:00Z</dcterms:modified>
</cp:coreProperties>
</file>