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98" w:rsidRPr="00905898" w:rsidRDefault="00905898" w:rsidP="00905898">
      <w:pPr>
        <w:rPr>
          <w:rFonts w:ascii="Times New Roman" w:hAnsi="Times New Roman" w:cs="Times New Roman"/>
          <w:b/>
          <w:sz w:val="24"/>
          <w:szCs w:val="24"/>
        </w:rPr>
      </w:pPr>
      <w:r w:rsidRPr="00905898">
        <w:rPr>
          <w:rFonts w:ascii="Times New Roman" w:hAnsi="Times New Roman" w:cs="Times New Roman"/>
          <w:b/>
          <w:sz w:val="24"/>
          <w:szCs w:val="24"/>
        </w:rPr>
        <w:t>Конспект НОД по речевому развитию в подготовительной группе  Пересказ сказки «Гадкий Утёнок».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Образовательные задачи: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формировать умение составлять план сказки посредством выкладывания иллюстраций к сказке по порядку;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развивать умение совместно со сверстниками связно, последовательно и выразительно пересказывать художественное произведение по плану (опорным картинкам), интонационно передавая диалог действующих лиц;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- формировать опыт фиксации затруднения, выявления его причины, опыт </w:t>
      </w:r>
      <w:proofErr w:type="spellStart"/>
      <w:r w:rsidRPr="00905898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905898">
        <w:rPr>
          <w:rFonts w:ascii="Times New Roman" w:hAnsi="Times New Roman" w:cs="Times New Roman"/>
          <w:sz w:val="24"/>
          <w:szCs w:val="24"/>
        </w:rPr>
        <w:t xml:space="preserve"> и самостоятельно преодоления затруднения.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Предварительная работа: Ознакомление детей со сказкой «Гадкий Утёнок», беседа по содержанию, об идее произведения; характеристика героев.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Материал: Книга со сказкой «Гадкий Утёнок», иллюстрации к сказке.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                                  Ход непосредственно образовательной ситуации.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1.Введение в ситуацию.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Дидактические задачи: мотивировать детей на включение в художественно-речевую деятельность.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Воспитатель собирает детей около себя.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 Ребята, любите ли вы сказки?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А какие сказки вы знаете?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 - А какие ваши любимые сказки?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- Ребята, младшей группы обратились к нам с такой просьбой. Они  слышали, что есть такая сказка, которая называется «Гадкий Утёнок». Но они не знают этой сказки. Они предлагают вам рассказать сказку «Гадкий Утёнок». Вы же знаете эту сказку?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Хотите рассказать сказку детям младшей группы?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Сможете?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2.Актуализация знаний.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Дидактические задачи: актуализировать умение отвечать на вопросы по содержанию знакомого произведения, соотносить содержание эпизодов сказки с содержанием иллюстраций.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Ребята, а что нужно сделать</w:t>
      </w:r>
      <w:proofErr w:type="gramStart"/>
      <w:r w:rsidRPr="009058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05898">
        <w:rPr>
          <w:rFonts w:ascii="Times New Roman" w:hAnsi="Times New Roman" w:cs="Times New Roman"/>
          <w:sz w:val="24"/>
          <w:szCs w:val="24"/>
        </w:rPr>
        <w:t xml:space="preserve"> чтобы рассказать сказку детям младшей группы?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lastRenderedPageBreak/>
        <w:t xml:space="preserve">- Дело очень ответственное, потому что сказку будут слушать много ребят, надо рассказать последовательно, выразительно, ничего не пропустить. И я предлагаю подготовиться к встрече: вспомнить сказку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Вы хорошо помните сказку? Давайте проверим.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Воспитатель задаёт детям вопросы по содержанию с использованием 2-3 иллюстраций к сказке.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Как называется сказка?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-Какое настроение вызвала у вас эта сказка? Смешной или печальной она вам показалась?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Вспомните, как относились к утёнку на птичьем дворе и ветхой избушке. (Щипали, клевали, гнали, били, высмеивали).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Каким вам показался утёнок?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Расскажите, как началась счастливая пора в жизни утёнка.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Каким стал утёнок?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Как теперь относились все к молодому лебедю? (любовались, радовались, понимали его).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Хотелось бы вам что-то изменить в этой сказке и почему?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3.Затруднение в ситуации.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Дидактические задачи: создавать мотивационную ситуацию для поиска нового способа пересказа сказки.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Сможете последовательно, выразительно пересказать сказку и ничего не пропустить? Давайте попробуем.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Дети пробуют составить коллективный пересказ. Возможны ошибки в пересказе: неточности, пропуски событий, заминки.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Смогли подготовиться к встрече?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Почему не смогли? (Забыли сказку).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Значит, что нам надо сделать? (Придумать способ, который поможет нам рассказать последовательно, без ошибок).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4.Открытие нового знания.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Дидактические задачи: формировать опыт самостоятельного преодоления затруднения; умение составлять пересказа сказки посредством выкладывания иллюстраций к сказке по порядку.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Что делают взрослые, когда хотят запомнить всё, что им  нужно сделать для достижения какой-то цели?  (записывают последовательность действий).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lastRenderedPageBreak/>
        <w:t>- Что делают мамы, когда идут в магазин и хотят не забыть, что надо купить? (составляют список покупок).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А что мы можем сделать, чтобы не забыть, что в сказке было сначала, что потом? (Составить план пересказа)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А как мы сможем составить план, если мы ещё не умеем писать?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(Составить схему или зарисовать эпизоды сказки, сложить рисунки по порядку, а потом рассказать по ним).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Отлично, но это долго, нам времени не хватит, чтобы нарисовать план.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Посмотрите, у нас есть иллюстрации к сказке « Гадкий утёнок»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Замечательно! Сейчас я прочитаю сказку, а вы внимательно слушайте, а потом попробуйте сложить иллюстрации по порядку.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5.Включение нового знания в систему  знаний.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Дидактические задачи: организовать активный отдых детей, развивать творческое воображение.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5898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05898">
        <w:rPr>
          <w:rFonts w:ascii="Times New Roman" w:hAnsi="Times New Roman" w:cs="Times New Roman"/>
          <w:sz w:val="24"/>
          <w:szCs w:val="24"/>
        </w:rPr>
        <w:t xml:space="preserve"> «Птицы»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(загибают пальцы обеих рук)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Пой-ка, подпевай-ка,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Десять птичек – стайка,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Это птичка – воробей,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Эта птичка - </w:t>
      </w:r>
      <w:proofErr w:type="spellStart"/>
      <w:r w:rsidRPr="00905898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9058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Сонная головушка.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Эта птичка – </w:t>
      </w:r>
      <w:proofErr w:type="spellStart"/>
      <w:r w:rsidRPr="00905898">
        <w:rPr>
          <w:rFonts w:ascii="Times New Roman" w:hAnsi="Times New Roman" w:cs="Times New Roman"/>
          <w:sz w:val="24"/>
          <w:szCs w:val="24"/>
        </w:rPr>
        <w:t>свирестель</w:t>
      </w:r>
      <w:proofErr w:type="spellEnd"/>
      <w:r w:rsidRPr="0090589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Эта птичка – коростель,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Эта птичка – скворушка,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Серенькое перышко.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Эта - зяблик,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Эта – стриж,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Эта – </w:t>
      </w:r>
      <w:proofErr w:type="gramStart"/>
      <w:r w:rsidRPr="00905898">
        <w:rPr>
          <w:rFonts w:ascii="Times New Roman" w:hAnsi="Times New Roman" w:cs="Times New Roman"/>
          <w:sz w:val="24"/>
          <w:szCs w:val="24"/>
        </w:rPr>
        <w:t>развесёлый</w:t>
      </w:r>
      <w:proofErr w:type="gramEnd"/>
      <w:r w:rsidRPr="00905898">
        <w:rPr>
          <w:rFonts w:ascii="Times New Roman" w:hAnsi="Times New Roman" w:cs="Times New Roman"/>
          <w:sz w:val="24"/>
          <w:szCs w:val="24"/>
        </w:rPr>
        <w:t xml:space="preserve"> стриж.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Ну, а эта – злой орлан.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Птички, птички, по домам.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lastRenderedPageBreak/>
        <w:t>(Руки за спину).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План готов, нам пора на встречу с ребятами.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Коллективный пересказ сказки «Гадкий Утёнок».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Дидактические задачи: развивать умение совместно со сверстниками связно, последовательно и выразительно пересказывать художественное произведение по плану (опорным картинкам), интонационно передавая диалог действующих лиц;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6.Осмысленние.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 xml:space="preserve">Дидактическая задача: провести рефлексию деятельности на занятии    создать ситуацию успеха. 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Где мы сегодня были?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Кому и чем помогли?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Удалось ли нам последовательно выразительно рассказать сказку?</w:t>
      </w:r>
    </w:p>
    <w:p w:rsidR="00905898" w:rsidRPr="00905898" w:rsidRDefault="00905898" w:rsidP="00905898">
      <w:pPr>
        <w:rPr>
          <w:rFonts w:ascii="Times New Roman" w:hAnsi="Times New Roman" w:cs="Times New Roman"/>
          <w:sz w:val="24"/>
          <w:szCs w:val="24"/>
        </w:rPr>
      </w:pPr>
      <w:r w:rsidRPr="00905898">
        <w:rPr>
          <w:rFonts w:ascii="Times New Roman" w:hAnsi="Times New Roman" w:cs="Times New Roman"/>
          <w:sz w:val="24"/>
          <w:szCs w:val="24"/>
        </w:rPr>
        <w:t>- Почему нам это удалось? (Потому что мы научились составлять план пересказа и пересказывать сказку  по плану – картинкам).</w:t>
      </w: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05898" w:rsidRDefault="00905898" w:rsidP="00905898">
      <w:pPr>
        <w:rPr>
          <w:sz w:val="28"/>
          <w:szCs w:val="28"/>
        </w:rPr>
      </w:pPr>
    </w:p>
    <w:p w:rsidR="009C2264" w:rsidRDefault="00905898"/>
    <w:sectPr w:rsidR="009C2264" w:rsidSect="009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0BBC"/>
    <w:rsid w:val="000B0B97"/>
    <w:rsid w:val="00695E5B"/>
    <w:rsid w:val="00905898"/>
    <w:rsid w:val="009E5CD6"/>
    <w:rsid w:val="00A06551"/>
    <w:rsid w:val="00B40BBC"/>
    <w:rsid w:val="00D758EE"/>
    <w:rsid w:val="00E5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2018-10-23T04:22:00Z</dcterms:created>
  <dcterms:modified xsi:type="dcterms:W3CDTF">2018-10-23T05:15:00Z</dcterms:modified>
</cp:coreProperties>
</file>